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4" w:rsidRDefault="00265014" w:rsidP="00265014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1"/>
      <w:r>
        <w:rPr>
          <w:rFonts w:ascii="Times New Roman" w:hAnsi="Times New Roman"/>
          <w:b w:val="0"/>
          <w:color w:val="auto"/>
          <w:sz w:val="28"/>
          <w:szCs w:val="28"/>
        </w:rPr>
        <w:t>Приложение 6</w:t>
      </w:r>
    </w:p>
    <w:p w:rsidR="00265014" w:rsidRDefault="00265014" w:rsidP="005E18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65014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187D" w:rsidRPr="0092532B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«Межнациональные отношения, поддержка казачества, профилактика </w:t>
      </w:r>
      <w:r w:rsidR="00814EE5" w:rsidRPr="0092532B">
        <w:rPr>
          <w:rFonts w:ascii="Times New Roman" w:hAnsi="Times New Roman"/>
          <w:b w:val="0"/>
          <w:color w:val="auto"/>
          <w:sz w:val="28"/>
          <w:szCs w:val="28"/>
        </w:rPr>
        <w:t>экстремизма,</w:t>
      </w:r>
      <w:r w:rsidR="00814EE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терроризма, правонарушений и наркомании в городе Невинномысске»</w:t>
      </w:r>
      <w:bookmarkEnd w:id="0"/>
    </w:p>
    <w:p w:rsidR="005E187D" w:rsidRDefault="005E187D" w:rsidP="002F65FC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45D0" w:rsidRPr="001A45D0" w:rsidRDefault="005E187D" w:rsidP="002F6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75300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814EE5">
        <w:rPr>
          <w:rFonts w:ascii="Times New Roman" w:hAnsi="Times New Roman"/>
          <w:sz w:val="28"/>
          <w:szCs w:val="28"/>
        </w:rPr>
        <w:t xml:space="preserve"> </w:t>
      </w:r>
      <w:r w:rsidR="00496B0F">
        <w:rPr>
          <w:rFonts w:ascii="Times New Roman" w:hAnsi="Times New Roman"/>
          <w:sz w:val="28"/>
          <w:szCs w:val="28"/>
        </w:rPr>
        <w:t xml:space="preserve">от </w:t>
      </w:r>
      <w:r w:rsidR="00814EE5" w:rsidRPr="008350AC">
        <w:rPr>
          <w:rFonts w:ascii="Times New Roman" w:hAnsi="Times New Roman"/>
          <w:sz w:val="28"/>
          <w:szCs w:val="28"/>
        </w:rPr>
        <w:t>31</w:t>
      </w:r>
      <w:r w:rsidR="00CC0A8D">
        <w:rPr>
          <w:rFonts w:ascii="Times New Roman" w:hAnsi="Times New Roman"/>
          <w:sz w:val="28"/>
          <w:szCs w:val="28"/>
        </w:rPr>
        <w:t xml:space="preserve"> августа </w:t>
      </w:r>
      <w:r w:rsidR="00814EE5" w:rsidRPr="008350AC">
        <w:rPr>
          <w:rFonts w:ascii="Times New Roman" w:hAnsi="Times New Roman"/>
          <w:sz w:val="28"/>
          <w:szCs w:val="28"/>
        </w:rPr>
        <w:t>2022</w:t>
      </w:r>
      <w:r w:rsidR="00CC0A8D">
        <w:rPr>
          <w:rFonts w:ascii="Times New Roman" w:hAnsi="Times New Roman"/>
          <w:sz w:val="28"/>
          <w:szCs w:val="28"/>
        </w:rPr>
        <w:t xml:space="preserve"> г.</w:t>
      </w:r>
      <w:r w:rsidR="00814EE5" w:rsidRPr="008350AC">
        <w:rPr>
          <w:rFonts w:ascii="Times New Roman" w:hAnsi="Times New Roman"/>
          <w:sz w:val="28"/>
          <w:szCs w:val="28"/>
        </w:rPr>
        <w:t xml:space="preserve"> № 1297</w:t>
      </w:r>
      <w:r w:rsidR="008350AC">
        <w:rPr>
          <w:rFonts w:ascii="Times New Roman" w:hAnsi="Times New Roman"/>
          <w:sz w:val="28"/>
          <w:szCs w:val="28"/>
        </w:rPr>
        <w:t xml:space="preserve"> с </w:t>
      </w:r>
      <w:r w:rsidR="002F65FC">
        <w:rPr>
          <w:rFonts w:ascii="Times New Roman" w:hAnsi="Times New Roman"/>
          <w:sz w:val="28"/>
          <w:szCs w:val="28"/>
        </w:rPr>
        <w:t xml:space="preserve">                              </w:t>
      </w:r>
      <w:r w:rsidR="008350AC">
        <w:rPr>
          <w:rFonts w:ascii="Times New Roman" w:hAnsi="Times New Roman"/>
          <w:sz w:val="28"/>
          <w:szCs w:val="28"/>
        </w:rPr>
        <w:t xml:space="preserve">изменениями от </w:t>
      </w:r>
      <w:r w:rsidR="00814EE5" w:rsidRPr="008350AC">
        <w:rPr>
          <w:rFonts w:ascii="Times New Roman" w:hAnsi="Times New Roman"/>
          <w:sz w:val="28"/>
          <w:szCs w:val="28"/>
        </w:rPr>
        <w:t>26</w:t>
      </w:r>
      <w:r w:rsidR="00CC0A8D">
        <w:rPr>
          <w:rFonts w:ascii="Times New Roman" w:hAnsi="Times New Roman"/>
          <w:sz w:val="28"/>
          <w:szCs w:val="28"/>
        </w:rPr>
        <w:t xml:space="preserve"> декабря </w:t>
      </w:r>
      <w:r w:rsidR="00814EE5" w:rsidRPr="008350AC">
        <w:rPr>
          <w:rFonts w:ascii="Times New Roman" w:hAnsi="Times New Roman"/>
          <w:sz w:val="28"/>
          <w:szCs w:val="28"/>
        </w:rPr>
        <w:t xml:space="preserve">2022 </w:t>
      </w:r>
      <w:r w:rsidR="00CC0A8D">
        <w:rPr>
          <w:rFonts w:ascii="Times New Roman" w:hAnsi="Times New Roman"/>
          <w:sz w:val="28"/>
          <w:szCs w:val="28"/>
        </w:rPr>
        <w:t xml:space="preserve">г. </w:t>
      </w:r>
      <w:r w:rsidR="00814EE5" w:rsidRPr="008350AC">
        <w:rPr>
          <w:rFonts w:ascii="Times New Roman" w:hAnsi="Times New Roman"/>
          <w:sz w:val="28"/>
          <w:szCs w:val="28"/>
        </w:rPr>
        <w:t>№ 1966</w:t>
      </w:r>
      <w:r w:rsidR="002F65FC">
        <w:rPr>
          <w:rFonts w:ascii="Times New Roman" w:hAnsi="Times New Roman"/>
          <w:sz w:val="28"/>
          <w:szCs w:val="28"/>
        </w:rPr>
        <w:t xml:space="preserve">, от </w:t>
      </w:r>
      <w:r w:rsidR="002F65FC" w:rsidRPr="002F65FC">
        <w:rPr>
          <w:rFonts w:ascii="Times New Roman" w:hAnsi="Times New Roman"/>
          <w:sz w:val="28"/>
          <w:szCs w:val="28"/>
        </w:rPr>
        <w:t>06</w:t>
      </w:r>
      <w:r w:rsidR="002F65FC">
        <w:rPr>
          <w:rFonts w:ascii="Times New Roman" w:hAnsi="Times New Roman"/>
          <w:sz w:val="28"/>
          <w:szCs w:val="28"/>
        </w:rPr>
        <w:t xml:space="preserve"> июня </w:t>
      </w:r>
      <w:r w:rsidR="002F65FC" w:rsidRPr="002F65FC">
        <w:rPr>
          <w:rFonts w:ascii="Times New Roman" w:hAnsi="Times New Roman"/>
          <w:sz w:val="28"/>
          <w:szCs w:val="28"/>
        </w:rPr>
        <w:t xml:space="preserve">2023 </w:t>
      </w:r>
      <w:r w:rsidR="002F65FC">
        <w:rPr>
          <w:rFonts w:ascii="Times New Roman" w:hAnsi="Times New Roman"/>
          <w:sz w:val="28"/>
          <w:szCs w:val="28"/>
        </w:rPr>
        <w:t xml:space="preserve">г. </w:t>
      </w:r>
      <w:r w:rsidR="002F65FC" w:rsidRPr="002F65FC">
        <w:rPr>
          <w:rFonts w:ascii="Times New Roman" w:hAnsi="Times New Roman"/>
          <w:sz w:val="28"/>
          <w:szCs w:val="28"/>
        </w:rPr>
        <w:t>№ 770</w:t>
      </w:r>
      <w:r w:rsidR="001A45D0">
        <w:rPr>
          <w:rFonts w:ascii="Times New Roman" w:hAnsi="Times New Roman"/>
          <w:sz w:val="28"/>
          <w:szCs w:val="28"/>
        </w:rPr>
        <w:t>.</w:t>
      </w:r>
    </w:p>
    <w:p w:rsidR="005E187D" w:rsidRPr="00D80F36" w:rsidRDefault="005E187D" w:rsidP="002F65F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004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r w:rsidRPr="001A45D0"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753004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D80F36">
        <w:rPr>
          <w:rFonts w:ascii="Times New Roman" w:hAnsi="Times New Roman"/>
          <w:sz w:val="28"/>
          <w:szCs w:val="28"/>
        </w:rPr>
        <w:t>Невинномысска.</w:t>
      </w:r>
    </w:p>
    <w:p w:rsidR="005E187D" w:rsidRPr="00203FF1" w:rsidRDefault="005E187D" w:rsidP="002F65F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3FF1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1A45D0" w:rsidRPr="00203FF1">
        <w:rPr>
          <w:rFonts w:ascii="Times New Roman" w:hAnsi="Times New Roman"/>
          <w:sz w:val="28"/>
          <w:szCs w:val="28"/>
        </w:rPr>
        <w:t>2</w:t>
      </w:r>
      <w:r w:rsidR="008350AC" w:rsidRPr="00203FF1">
        <w:rPr>
          <w:rFonts w:ascii="Times New Roman" w:hAnsi="Times New Roman"/>
          <w:sz w:val="28"/>
          <w:szCs w:val="28"/>
        </w:rPr>
        <w:t xml:space="preserve">3 </w:t>
      </w:r>
      <w:r w:rsidRPr="00203FF1">
        <w:rPr>
          <w:rFonts w:ascii="Times New Roman" w:hAnsi="Times New Roman"/>
          <w:sz w:val="28"/>
          <w:szCs w:val="28"/>
        </w:rPr>
        <w:t xml:space="preserve">году выделено </w:t>
      </w:r>
      <w:r w:rsidR="00905328" w:rsidRPr="00203FF1">
        <w:rPr>
          <w:rFonts w:ascii="Times New Roman" w:hAnsi="Times New Roman"/>
          <w:sz w:val="28"/>
          <w:szCs w:val="28"/>
        </w:rPr>
        <w:t>13185,92</w:t>
      </w:r>
      <w:r w:rsidRPr="00203FF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187D" w:rsidRPr="00203FF1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3FF1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 w:rsidRPr="00203FF1">
        <w:rPr>
          <w:rFonts w:ascii="Times New Roman" w:hAnsi="Times New Roman"/>
          <w:sz w:val="28"/>
          <w:szCs w:val="28"/>
        </w:rPr>
        <w:t>100,00</w:t>
      </w:r>
      <w:r w:rsidRPr="00203FF1">
        <w:rPr>
          <w:rFonts w:ascii="Times New Roman" w:hAnsi="Times New Roman"/>
          <w:sz w:val="28"/>
          <w:szCs w:val="28"/>
        </w:rPr>
        <w:t xml:space="preserve"> тыс. рублей;</w:t>
      </w:r>
    </w:p>
    <w:p w:rsidR="005E187D" w:rsidRPr="00203FF1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3FF1">
        <w:rPr>
          <w:rFonts w:ascii="Times New Roman" w:hAnsi="Times New Roman"/>
          <w:sz w:val="28"/>
          <w:szCs w:val="28"/>
        </w:rPr>
        <w:t xml:space="preserve">бюджет города – </w:t>
      </w:r>
      <w:r w:rsidR="00905328" w:rsidRPr="00203FF1">
        <w:rPr>
          <w:rFonts w:ascii="Times New Roman" w:hAnsi="Times New Roman"/>
          <w:sz w:val="28"/>
          <w:szCs w:val="28"/>
        </w:rPr>
        <w:t>13085,92</w:t>
      </w:r>
      <w:r w:rsidRPr="00203FF1">
        <w:rPr>
          <w:rFonts w:ascii="Times New Roman" w:hAnsi="Times New Roman"/>
          <w:sz w:val="28"/>
          <w:szCs w:val="28"/>
        </w:rPr>
        <w:t xml:space="preserve"> тыс. рублей.</w:t>
      </w:r>
    </w:p>
    <w:p w:rsidR="009648B6" w:rsidRPr="00203FF1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3FF1">
        <w:rPr>
          <w:rFonts w:ascii="Times New Roman" w:hAnsi="Times New Roman"/>
          <w:sz w:val="28"/>
          <w:szCs w:val="28"/>
        </w:rPr>
        <w:t xml:space="preserve">За </w:t>
      </w:r>
      <w:r w:rsidR="00DC7F34" w:rsidRPr="00203FF1">
        <w:rPr>
          <w:rFonts w:ascii="Times New Roman" w:hAnsi="Times New Roman"/>
          <w:sz w:val="28"/>
          <w:szCs w:val="28"/>
        </w:rPr>
        <w:t>9 месяцев</w:t>
      </w:r>
      <w:r w:rsidR="00D80F36" w:rsidRPr="00203FF1">
        <w:rPr>
          <w:rFonts w:ascii="Times New Roman" w:hAnsi="Times New Roman"/>
          <w:sz w:val="28"/>
          <w:szCs w:val="28"/>
        </w:rPr>
        <w:t xml:space="preserve"> 2023</w:t>
      </w:r>
      <w:r w:rsidRPr="00203FF1">
        <w:rPr>
          <w:rFonts w:ascii="Times New Roman" w:hAnsi="Times New Roman"/>
          <w:sz w:val="28"/>
          <w:szCs w:val="28"/>
        </w:rPr>
        <w:t xml:space="preserve"> года освоено </w:t>
      </w:r>
      <w:r w:rsidR="00D40F25" w:rsidRPr="00203FF1">
        <w:rPr>
          <w:rFonts w:ascii="Times New Roman" w:hAnsi="Times New Roman"/>
          <w:sz w:val="28"/>
          <w:szCs w:val="28"/>
        </w:rPr>
        <w:t>8757,63</w:t>
      </w:r>
      <w:r w:rsidRPr="00203FF1">
        <w:rPr>
          <w:rFonts w:ascii="Times New Roman" w:hAnsi="Times New Roman"/>
          <w:sz w:val="28"/>
          <w:szCs w:val="28"/>
        </w:rPr>
        <w:t xml:space="preserve"> тыс. рублей (</w:t>
      </w:r>
      <w:r w:rsidR="00D40F25" w:rsidRPr="00203FF1">
        <w:rPr>
          <w:rFonts w:ascii="Times New Roman" w:hAnsi="Times New Roman"/>
          <w:sz w:val="28"/>
          <w:szCs w:val="28"/>
        </w:rPr>
        <w:t>66,42</w:t>
      </w:r>
      <w:r w:rsidRPr="00203FF1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648B6" w:rsidRPr="00203FF1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3FF1">
        <w:rPr>
          <w:rFonts w:ascii="Times New Roman" w:hAnsi="Times New Roman"/>
          <w:sz w:val="28"/>
          <w:szCs w:val="28"/>
        </w:rPr>
        <w:t>бюджет Ставропольского края –</w:t>
      </w:r>
      <w:r w:rsidR="00D80F36" w:rsidRPr="00203FF1">
        <w:rPr>
          <w:rFonts w:ascii="Times New Roman" w:hAnsi="Times New Roman"/>
          <w:sz w:val="28"/>
          <w:szCs w:val="28"/>
        </w:rPr>
        <w:t xml:space="preserve"> </w:t>
      </w:r>
      <w:r w:rsidR="00D40F25" w:rsidRPr="00203FF1">
        <w:rPr>
          <w:rFonts w:ascii="Times New Roman" w:hAnsi="Times New Roman"/>
          <w:sz w:val="28"/>
          <w:szCs w:val="28"/>
        </w:rPr>
        <w:t>50,00</w:t>
      </w:r>
      <w:r w:rsidR="00D7381B" w:rsidRPr="00203FF1">
        <w:rPr>
          <w:rFonts w:ascii="Times New Roman" w:hAnsi="Times New Roman"/>
          <w:sz w:val="28"/>
          <w:szCs w:val="28"/>
        </w:rPr>
        <w:t xml:space="preserve"> тыс. рублей</w:t>
      </w:r>
      <w:r w:rsidR="000042B2" w:rsidRPr="00203FF1">
        <w:rPr>
          <w:rFonts w:ascii="Times New Roman" w:hAnsi="Times New Roman"/>
          <w:sz w:val="28"/>
          <w:szCs w:val="28"/>
        </w:rPr>
        <w:t xml:space="preserve"> (</w:t>
      </w:r>
      <w:r w:rsidR="00D40F25" w:rsidRPr="00203FF1">
        <w:rPr>
          <w:rFonts w:ascii="Times New Roman" w:hAnsi="Times New Roman"/>
          <w:sz w:val="28"/>
          <w:szCs w:val="28"/>
        </w:rPr>
        <w:t>50</w:t>
      </w:r>
      <w:r w:rsidR="00EE3A5A" w:rsidRPr="00203FF1">
        <w:rPr>
          <w:rFonts w:ascii="Times New Roman" w:hAnsi="Times New Roman"/>
          <w:sz w:val="28"/>
          <w:szCs w:val="28"/>
        </w:rPr>
        <w:t xml:space="preserve"> %)</w:t>
      </w:r>
      <w:r w:rsidR="00D7381B" w:rsidRPr="00203FF1">
        <w:rPr>
          <w:rFonts w:ascii="Times New Roman" w:hAnsi="Times New Roman"/>
          <w:sz w:val="28"/>
          <w:szCs w:val="28"/>
        </w:rPr>
        <w:t>;</w:t>
      </w:r>
    </w:p>
    <w:p w:rsidR="009648B6" w:rsidRPr="00203FF1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3FF1">
        <w:rPr>
          <w:rFonts w:ascii="Times New Roman" w:hAnsi="Times New Roman"/>
          <w:sz w:val="28"/>
          <w:szCs w:val="28"/>
        </w:rPr>
        <w:t xml:space="preserve">бюджет города – </w:t>
      </w:r>
      <w:r w:rsidR="00D40F25" w:rsidRPr="00203FF1">
        <w:rPr>
          <w:rFonts w:ascii="Times New Roman" w:hAnsi="Times New Roman"/>
          <w:sz w:val="28"/>
          <w:szCs w:val="28"/>
        </w:rPr>
        <w:t>8707,63</w:t>
      </w:r>
      <w:r w:rsidRPr="00203FF1">
        <w:rPr>
          <w:rFonts w:ascii="Times New Roman" w:hAnsi="Times New Roman"/>
          <w:sz w:val="28"/>
          <w:szCs w:val="28"/>
        </w:rPr>
        <w:t xml:space="preserve"> тыс. рублей (</w:t>
      </w:r>
      <w:r w:rsidR="00D40F25" w:rsidRPr="00203FF1">
        <w:rPr>
          <w:rFonts w:ascii="Times New Roman" w:hAnsi="Times New Roman"/>
          <w:sz w:val="28"/>
          <w:szCs w:val="28"/>
        </w:rPr>
        <w:t>66,54</w:t>
      </w:r>
      <w:r w:rsidRPr="00203FF1">
        <w:rPr>
          <w:rFonts w:ascii="Times New Roman" w:hAnsi="Times New Roman"/>
          <w:sz w:val="28"/>
          <w:szCs w:val="28"/>
        </w:rPr>
        <w:t xml:space="preserve"> %).</w:t>
      </w:r>
    </w:p>
    <w:p w:rsidR="009648B6" w:rsidRPr="00AF2178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178">
        <w:rPr>
          <w:rFonts w:ascii="Times New Roman" w:hAnsi="Times New Roman"/>
          <w:sz w:val="28"/>
          <w:szCs w:val="28"/>
        </w:rPr>
        <w:t>Прогноз освоения до конца</w:t>
      </w:r>
      <w:r w:rsidR="00536C9D" w:rsidRPr="00AF2178">
        <w:rPr>
          <w:rFonts w:ascii="Times New Roman" w:hAnsi="Times New Roman"/>
          <w:sz w:val="28"/>
          <w:szCs w:val="28"/>
        </w:rPr>
        <w:t xml:space="preserve"> </w:t>
      </w:r>
      <w:r w:rsidRPr="00AF2178">
        <w:rPr>
          <w:rFonts w:ascii="Times New Roman" w:hAnsi="Times New Roman"/>
          <w:sz w:val="28"/>
          <w:szCs w:val="28"/>
        </w:rPr>
        <w:t>года - 100 %.</w:t>
      </w:r>
    </w:p>
    <w:p w:rsidR="00E21294" w:rsidRPr="00AF2178" w:rsidRDefault="00E21294" w:rsidP="00E212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178">
        <w:rPr>
          <w:rFonts w:ascii="Times New Roman" w:hAnsi="Times New Roman"/>
          <w:sz w:val="28"/>
          <w:szCs w:val="28"/>
        </w:rPr>
        <w:t xml:space="preserve">В течение </w:t>
      </w:r>
      <w:r w:rsidR="00DC7F34" w:rsidRPr="00AF2178">
        <w:rPr>
          <w:rFonts w:ascii="Times New Roman" w:hAnsi="Times New Roman"/>
          <w:sz w:val="28"/>
          <w:szCs w:val="28"/>
        </w:rPr>
        <w:t>9 месяцев</w:t>
      </w:r>
      <w:r w:rsidR="00177C72" w:rsidRPr="00AF2178">
        <w:rPr>
          <w:rFonts w:ascii="Times New Roman" w:hAnsi="Times New Roman"/>
          <w:sz w:val="28"/>
          <w:szCs w:val="28"/>
        </w:rPr>
        <w:t xml:space="preserve"> 2023</w:t>
      </w:r>
      <w:r w:rsidRPr="00AF2178">
        <w:rPr>
          <w:rFonts w:ascii="Times New Roman" w:hAnsi="Times New Roman"/>
          <w:sz w:val="28"/>
          <w:szCs w:val="28"/>
        </w:rPr>
        <w:t xml:space="preserve"> года </w:t>
      </w:r>
      <w:r w:rsidR="007E79D1" w:rsidRPr="00AF2178">
        <w:rPr>
          <w:rFonts w:ascii="Times New Roman" w:hAnsi="Times New Roman"/>
          <w:sz w:val="28"/>
          <w:szCs w:val="28"/>
        </w:rPr>
        <w:t>все 9</w:t>
      </w:r>
      <w:r w:rsidRPr="00AF2178">
        <w:rPr>
          <w:rFonts w:ascii="Times New Roman" w:hAnsi="Times New Roman"/>
          <w:sz w:val="28"/>
          <w:szCs w:val="28"/>
        </w:rPr>
        <w:t xml:space="preserve"> запланированных мероприяти</w:t>
      </w:r>
      <w:r w:rsidR="00EE3A5A" w:rsidRPr="00AF2178">
        <w:rPr>
          <w:rFonts w:ascii="Times New Roman" w:hAnsi="Times New Roman"/>
          <w:sz w:val="28"/>
          <w:szCs w:val="28"/>
        </w:rPr>
        <w:t>й</w:t>
      </w:r>
      <w:r w:rsidR="000544D5" w:rsidRPr="00AF2178">
        <w:rPr>
          <w:rFonts w:ascii="Times New Roman" w:hAnsi="Times New Roman"/>
          <w:sz w:val="28"/>
          <w:szCs w:val="28"/>
        </w:rPr>
        <w:t xml:space="preserve"> </w:t>
      </w:r>
      <w:r w:rsidRPr="00AF2178">
        <w:rPr>
          <w:rFonts w:ascii="Times New Roman" w:hAnsi="Times New Roman"/>
          <w:sz w:val="28"/>
          <w:szCs w:val="28"/>
        </w:rPr>
        <w:t xml:space="preserve">выполнялись. </w:t>
      </w:r>
      <w:r w:rsidR="007E79D1" w:rsidRPr="00AF2178">
        <w:rPr>
          <w:rFonts w:ascii="Times New Roman" w:hAnsi="Times New Roman"/>
          <w:sz w:val="28"/>
          <w:szCs w:val="28"/>
        </w:rPr>
        <w:t xml:space="preserve">Все </w:t>
      </w:r>
      <w:r w:rsidR="003D1F90" w:rsidRPr="00AF2178">
        <w:rPr>
          <w:rFonts w:ascii="Times New Roman" w:hAnsi="Times New Roman"/>
          <w:sz w:val="28"/>
          <w:szCs w:val="28"/>
        </w:rPr>
        <w:t>30</w:t>
      </w:r>
      <w:r w:rsidR="00A34EB5" w:rsidRPr="00AF2178">
        <w:rPr>
          <w:rFonts w:ascii="Times New Roman" w:hAnsi="Times New Roman"/>
          <w:sz w:val="28"/>
          <w:szCs w:val="28"/>
        </w:rPr>
        <w:t xml:space="preserve"> </w:t>
      </w:r>
      <w:r w:rsidR="008B7F76" w:rsidRPr="00AF2178">
        <w:rPr>
          <w:rFonts w:ascii="Times New Roman" w:hAnsi="Times New Roman"/>
          <w:sz w:val="28"/>
          <w:szCs w:val="28"/>
        </w:rPr>
        <w:t xml:space="preserve">запланированных </w:t>
      </w:r>
      <w:r w:rsidRPr="00AF2178">
        <w:rPr>
          <w:rFonts w:ascii="Times New Roman" w:hAnsi="Times New Roman"/>
          <w:sz w:val="28"/>
          <w:szCs w:val="28"/>
        </w:rPr>
        <w:t>контрольных событи</w:t>
      </w:r>
      <w:r w:rsidR="00660106" w:rsidRPr="00AF2178">
        <w:rPr>
          <w:rFonts w:ascii="Times New Roman" w:hAnsi="Times New Roman"/>
          <w:sz w:val="28"/>
          <w:szCs w:val="28"/>
        </w:rPr>
        <w:t>й</w:t>
      </w:r>
      <w:r w:rsidRPr="00AF2178">
        <w:rPr>
          <w:rFonts w:ascii="Times New Roman" w:hAnsi="Times New Roman"/>
          <w:sz w:val="28"/>
          <w:szCs w:val="28"/>
        </w:rPr>
        <w:t xml:space="preserve"> состоялись. </w:t>
      </w:r>
    </w:p>
    <w:p w:rsidR="00DF3ABF" w:rsidRPr="00626BF4" w:rsidRDefault="00DF3ABF" w:rsidP="00DF3AB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178">
        <w:rPr>
          <w:rFonts w:ascii="Times New Roman" w:hAnsi="Times New Roman"/>
          <w:sz w:val="28"/>
          <w:szCs w:val="28"/>
        </w:rPr>
        <w:t>Ответственным исполнителем</w:t>
      </w:r>
      <w:r w:rsidRPr="00626BF4">
        <w:rPr>
          <w:rFonts w:ascii="Times New Roman" w:hAnsi="Times New Roman"/>
          <w:sz w:val="28"/>
          <w:szCs w:val="28"/>
        </w:rPr>
        <w:t xml:space="preserve"> были приняты меры по корректировке основных параметров программы. </w:t>
      </w:r>
    </w:p>
    <w:p w:rsidR="00595A38" w:rsidRPr="00F22F8B" w:rsidRDefault="00595A38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1860" w:rsidRDefault="00A61860" w:rsidP="00A6186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A5AEA"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DC7F34">
        <w:rPr>
          <w:rFonts w:ascii="Times New Roman" w:hAnsi="Times New Roman"/>
          <w:sz w:val="28"/>
          <w:szCs w:val="28"/>
        </w:rPr>
        <w:t>9 месяцев</w:t>
      </w:r>
      <w:r w:rsidR="00210523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620"/>
        <w:gridCol w:w="1242"/>
        <w:gridCol w:w="994"/>
        <w:gridCol w:w="1176"/>
        <w:gridCol w:w="1091"/>
        <w:gridCol w:w="850"/>
        <w:gridCol w:w="851"/>
        <w:gridCol w:w="1113"/>
      </w:tblGrid>
      <w:tr w:rsidR="00A61860" w:rsidRPr="00527388" w:rsidTr="00AE3F29">
        <w:tc>
          <w:tcPr>
            <w:tcW w:w="596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</w:t>
            </w:r>
            <w:r w:rsidR="00F64D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61860" w:rsidRPr="00527388" w:rsidTr="00802BF3">
        <w:tc>
          <w:tcPr>
            <w:tcW w:w="596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A61860" w:rsidRPr="0060188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33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1583"/>
        <w:gridCol w:w="23"/>
        <w:gridCol w:w="1245"/>
        <w:gridCol w:w="7"/>
        <w:gridCol w:w="993"/>
        <w:gridCol w:w="8"/>
        <w:gridCol w:w="1126"/>
        <w:gridCol w:w="35"/>
        <w:gridCol w:w="1090"/>
        <w:gridCol w:w="9"/>
        <w:gridCol w:w="846"/>
        <w:gridCol w:w="851"/>
        <w:gridCol w:w="1117"/>
      </w:tblGrid>
      <w:tr w:rsidR="00A61860" w:rsidRPr="00AA368F" w:rsidTr="009C1342">
        <w:trPr>
          <w:tblHeader/>
        </w:trPr>
        <w:tc>
          <w:tcPr>
            <w:tcW w:w="600" w:type="dxa"/>
            <w:shd w:val="clear" w:color="auto" w:fill="auto"/>
            <w:vAlign w:val="center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7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473D7E" w:rsidRPr="00AA368F" w:rsidTr="00515F77">
        <w:tc>
          <w:tcPr>
            <w:tcW w:w="600" w:type="dxa"/>
            <w:shd w:val="clear" w:color="auto" w:fill="auto"/>
            <w:vAlign w:val="center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2105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«Ме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национальные 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т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ношения, поддер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ка казачества, пр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филактика экстр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е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мизма, терроризма, правонарушений и наркомании в гор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784669" w:rsidRDefault="00473D7E" w:rsidP="00AE3F29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A914B9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13185,92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A914B9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13185,92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DC33A3" w:rsidRDefault="00DD1B8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8757,63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A914B9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A914B9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</w:pPr>
            <w:r w:rsidRPr="001B7B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A914B9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A914B9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DC33A3" w:rsidRDefault="00DD1B8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A914B9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13085,92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A914B9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13085,92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DC33A3" w:rsidRDefault="00DD1B8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8707,63</w:t>
            </w:r>
          </w:p>
        </w:tc>
      </w:tr>
      <w:tr w:rsidR="00A61860" w:rsidRPr="00AA368F" w:rsidTr="009C1342">
        <w:tc>
          <w:tcPr>
            <w:tcW w:w="600" w:type="dxa"/>
            <w:shd w:val="clear" w:color="auto" w:fill="auto"/>
            <w:vAlign w:val="center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B20F33" w:rsidRDefault="00A61860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245" w:type="dxa"/>
            <w:shd w:val="clear" w:color="auto" w:fill="auto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61860" w:rsidRPr="00A914B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61860" w:rsidRPr="00A914B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4B2F4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держка казачества и профилактики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A914B9" w:rsidRDefault="00473D7E" w:rsidP="00515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A914B9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D80323" w:rsidP="00515F77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2467,64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4B2F4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4B2F4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4B2F4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A914B9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A914B9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D80323" w:rsidP="00043B0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2467,64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4B2F4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813654">
        <w:trPr>
          <w:trHeight w:val="2072"/>
        </w:trPr>
        <w:tc>
          <w:tcPr>
            <w:tcW w:w="600" w:type="dxa"/>
            <w:shd w:val="clear" w:color="auto" w:fill="auto"/>
            <w:vAlign w:val="center"/>
          </w:tcPr>
          <w:p w:rsidR="00473D7E" w:rsidRPr="004B2F4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6439F5" w:rsidRDefault="00473D7E" w:rsidP="00AE3F29">
            <w:pPr>
              <w:spacing w:after="0" w:line="240" w:lineRule="auto"/>
              <w:ind w:left="-40" w:right="-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: организацио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ное и научно - мет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дическое обеспеч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ние мероприятий по профилактике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(проведение «кру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лых столов», семин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ров, научно-практических конф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ренций, изготовление и размещение соц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альной рекламы)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473D7E" w:rsidRPr="006439F5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ственной безопасности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6439F5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октябрь-ноябрь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73D7E" w:rsidRPr="006439F5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473D7E" w:rsidRPr="00911924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911924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626"/>
        </w:trPr>
        <w:tc>
          <w:tcPr>
            <w:tcW w:w="600" w:type="dxa"/>
            <w:shd w:val="clear" w:color="auto" w:fill="auto"/>
            <w:vAlign w:val="center"/>
          </w:tcPr>
          <w:p w:rsidR="00115257" w:rsidRPr="000E3A36" w:rsidRDefault="00115257" w:rsidP="00AE3F29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0E3A3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115257" w:rsidRPr="00590B77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0B77">
              <w:rPr>
                <w:rFonts w:ascii="Times New Roman" w:hAnsi="Times New Roman"/>
                <w:sz w:val="16"/>
                <w:szCs w:val="16"/>
              </w:rPr>
              <w:t>Научно-практическая ко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н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ференция «Кавка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з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ский диалог»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115257" w:rsidRPr="00911924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702"/>
        </w:trPr>
        <w:tc>
          <w:tcPr>
            <w:tcW w:w="600" w:type="dxa"/>
            <w:shd w:val="clear" w:color="auto" w:fill="auto"/>
            <w:vAlign w:val="center"/>
          </w:tcPr>
          <w:p w:rsidR="00115257" w:rsidRPr="00B223F9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3F9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115257" w:rsidRPr="00590B77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беспечение изг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товления и разм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е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щение социальной рекламы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Pr="006439F5" w:rsidRDefault="005821A9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115257" w:rsidRPr="006439F5" w:rsidRDefault="003709E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0E4E35" w:rsidRPr="00911924" w:rsidRDefault="003709E8" w:rsidP="00834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9C1342">
        <w:trPr>
          <w:trHeight w:hRule="exact" w:val="263"/>
        </w:trPr>
        <w:tc>
          <w:tcPr>
            <w:tcW w:w="600" w:type="dxa"/>
            <w:shd w:val="clear" w:color="auto" w:fill="auto"/>
            <w:vAlign w:val="center"/>
          </w:tcPr>
          <w:p w:rsidR="00A61860" w:rsidRPr="00B223F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A61860" w:rsidRDefault="003709E8" w:rsidP="00834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1860" w:rsidRPr="00AA368F" w:rsidTr="00813654">
        <w:tc>
          <w:tcPr>
            <w:tcW w:w="600" w:type="dxa"/>
            <w:shd w:val="clear" w:color="auto" w:fill="auto"/>
            <w:vAlign w:val="center"/>
          </w:tcPr>
          <w:p w:rsidR="00A61860" w:rsidRDefault="00A61860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6439F5" w:rsidRDefault="008E11C8" w:rsidP="00C67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сновное мер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 w:rsidR="00C678B1">
              <w:rPr>
                <w:rFonts w:ascii="Times New Roman" w:hAnsi="Times New Roman"/>
                <w:sz w:val="16"/>
                <w:szCs w:val="16"/>
              </w:rPr>
              <w:t>2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участие членов 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Невинн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мысск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городск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казачь</w:t>
            </w:r>
            <w:r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Ставропол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ь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ского окружного казачьего общества Терского войсков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го казачьего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  <w:r>
              <w:rPr>
                <w:rFonts w:ascii="Times New Roman" w:hAnsi="Times New Roman"/>
                <w:sz w:val="16"/>
                <w:szCs w:val="16"/>
              </w:rPr>
              <w:t>в охране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ственного порядка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A61860" w:rsidRPr="006439F5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ственной безопасности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A61860" w:rsidRDefault="00754734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8E11C8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  <w:p w:rsidR="00C9156D" w:rsidRDefault="00C9156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56D" w:rsidRPr="00207296" w:rsidRDefault="00C9156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6439F5" w:rsidRDefault="00813654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90" w:type="dxa"/>
            <w:shd w:val="clear" w:color="auto" w:fill="auto"/>
          </w:tcPr>
          <w:p w:rsidR="00A61860" w:rsidRPr="001219F4" w:rsidRDefault="00B40875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19F4">
              <w:rPr>
                <w:rFonts w:ascii="Times New Roman" w:hAnsi="Times New Roman"/>
                <w:sz w:val="16"/>
                <w:szCs w:val="16"/>
              </w:rPr>
              <w:t>с</w:t>
            </w:r>
            <w:r w:rsidR="00F70EAC" w:rsidRPr="001219F4">
              <w:rPr>
                <w:rFonts w:ascii="Times New Roman" w:hAnsi="Times New Roman"/>
                <w:sz w:val="16"/>
                <w:szCs w:val="16"/>
              </w:rPr>
              <w:t>овершен</w:t>
            </w:r>
            <w:r w:rsidR="00064F8C" w:rsidRPr="001219F4">
              <w:rPr>
                <w:rFonts w:ascii="Times New Roman" w:hAnsi="Times New Roman"/>
                <w:sz w:val="16"/>
                <w:szCs w:val="16"/>
              </w:rPr>
              <w:t>о</w:t>
            </w:r>
            <w:r w:rsidRPr="001219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4F8C" w:rsidRPr="001219F4">
              <w:rPr>
                <w:rFonts w:ascii="Times New Roman" w:hAnsi="Times New Roman"/>
                <w:sz w:val="16"/>
                <w:szCs w:val="16"/>
              </w:rPr>
              <w:t>273</w:t>
            </w:r>
            <w:r w:rsidR="00813654" w:rsidRPr="001219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0EAC" w:rsidRPr="001219F4">
              <w:rPr>
                <w:rFonts w:ascii="Times New Roman" w:hAnsi="Times New Roman"/>
                <w:sz w:val="16"/>
                <w:szCs w:val="16"/>
              </w:rPr>
              <w:t>выход</w:t>
            </w:r>
            <w:r w:rsidR="00064F8C" w:rsidRPr="001219F4">
              <w:rPr>
                <w:rFonts w:ascii="Times New Roman" w:hAnsi="Times New Roman"/>
                <w:sz w:val="16"/>
                <w:szCs w:val="16"/>
              </w:rPr>
              <w:t>а</w:t>
            </w:r>
            <w:r w:rsidR="00813654" w:rsidRPr="001219F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64F8C" w:rsidRPr="001219F4">
              <w:rPr>
                <w:rFonts w:ascii="Times New Roman" w:hAnsi="Times New Roman"/>
                <w:sz w:val="16"/>
                <w:szCs w:val="16"/>
              </w:rPr>
              <w:t xml:space="preserve">94 </w:t>
            </w:r>
            <w:r w:rsidR="00813654" w:rsidRPr="001219F4">
              <w:rPr>
                <w:rFonts w:ascii="Times New Roman" w:hAnsi="Times New Roman"/>
                <w:sz w:val="16"/>
                <w:szCs w:val="16"/>
              </w:rPr>
              <w:t>совм</w:t>
            </w:r>
            <w:r w:rsidR="00813654" w:rsidRPr="001219F4">
              <w:rPr>
                <w:rFonts w:ascii="Times New Roman" w:hAnsi="Times New Roman"/>
                <w:sz w:val="16"/>
                <w:szCs w:val="16"/>
              </w:rPr>
              <w:t>е</w:t>
            </w:r>
            <w:r w:rsidR="00813654" w:rsidRPr="001219F4">
              <w:rPr>
                <w:rFonts w:ascii="Times New Roman" w:hAnsi="Times New Roman"/>
                <w:sz w:val="16"/>
                <w:szCs w:val="16"/>
              </w:rPr>
              <w:t>стно с ОМВД)</w:t>
            </w:r>
            <w:r w:rsidR="00F70EAC" w:rsidRPr="001219F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E2733" w:rsidRPr="001219F4" w:rsidRDefault="0043288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01.02.2023</w:t>
            </w:r>
            <w:r w:rsidR="00813654" w:rsidRPr="001219F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13654" w:rsidRPr="001219F4" w:rsidRDefault="00813654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19F4"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975CCC" w:rsidRPr="001219F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5CCC" w:rsidRPr="001219F4" w:rsidRDefault="00975CCC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19F4"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1219F4" w:rsidRPr="001219F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219F4" w:rsidRPr="001219F4" w:rsidRDefault="001219F4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19F4"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61860" w:rsidRPr="008E11C8" w:rsidRDefault="00FB32F2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8E11C8" w:rsidRDefault="00802BF3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61860" w:rsidRPr="008E11C8" w:rsidRDefault="00AA1A19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2467,64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rPr>
          <w:trHeight w:val="139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6439F5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02BF3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8E11C8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8E11C8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8E11C8" w:rsidRDefault="00AA1A19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2467,64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Pr="00911924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0E2733">
        <w:trPr>
          <w:trHeight w:val="218"/>
        </w:trPr>
        <w:tc>
          <w:tcPr>
            <w:tcW w:w="600" w:type="dxa"/>
            <w:shd w:val="clear" w:color="auto" w:fill="auto"/>
            <w:vAlign w:val="center"/>
          </w:tcPr>
          <w:p w:rsidR="00A61860" w:rsidRDefault="00A61860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A61860" w:rsidRDefault="00F432BA" w:rsidP="008136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Соглашение заключено </w:t>
            </w:r>
            <w:r w:rsidR="00813654">
              <w:rPr>
                <w:rFonts w:ascii="Times New Roman" w:hAnsi="Times New Roman"/>
                <w:sz w:val="16"/>
                <w:szCs w:val="16"/>
              </w:rPr>
              <w:t>01.02.2023</w:t>
            </w:r>
            <w:r>
              <w:rPr>
                <w:rFonts w:ascii="Times New Roman" w:hAnsi="Times New Roman"/>
                <w:sz w:val="16"/>
                <w:szCs w:val="16"/>
              </w:rPr>
              <w:t>. Отчет</w:t>
            </w:r>
            <w:r w:rsidR="00E72E27">
              <w:rPr>
                <w:rFonts w:ascii="Times New Roman" w:hAnsi="Times New Roman"/>
                <w:sz w:val="16"/>
                <w:szCs w:val="16"/>
              </w:rPr>
              <w:t xml:space="preserve">ы представляются ежемесячно. 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2D1E17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EB4726" w:rsidRDefault="00802BF3" w:rsidP="009C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Подпрограмма 2 «Профилактика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lastRenderedPageBreak/>
              <w:t>терроризма, прав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нарушений и на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комании</w:t>
            </w:r>
            <w:r w:rsidR="003D5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9381,01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9381,01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AA1A19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6289,99</w:t>
            </w:r>
          </w:p>
        </w:tc>
      </w:tr>
      <w:tr w:rsidR="00802BF3" w:rsidRPr="00AA368F" w:rsidTr="009C1342">
        <w:trPr>
          <w:trHeight w:val="190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3D5C0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802BF3" w:rsidRPr="00B20F33">
              <w:rPr>
                <w:rFonts w:ascii="Times New Roman" w:hAnsi="Times New Roman"/>
                <w:sz w:val="16"/>
                <w:szCs w:val="16"/>
              </w:rPr>
              <w:t>едеральный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02BF3" w:rsidRPr="00B20F33">
              <w:rPr>
                <w:rFonts w:ascii="Times New Roman" w:hAnsi="Times New Roman"/>
                <w:sz w:val="16"/>
                <w:szCs w:val="16"/>
              </w:rPr>
              <w:t>бю</w:t>
            </w:r>
            <w:r w:rsidR="00802BF3"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="00802BF3"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D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AA1A19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473D7E" w:rsidRPr="00AA368F" w:rsidTr="009C1342">
        <w:trPr>
          <w:trHeight w:hRule="exact" w:val="229"/>
        </w:trPr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9281,01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9281,01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7B47EE" w:rsidRDefault="00AA1A19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6239,99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DD1976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473D7E" w:rsidRDefault="00473D7E" w:rsidP="002B30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39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о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приятие 1: приобр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е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тение средств и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н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женерно-технической защ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и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щенности мест массового преб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ы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вания людей на территории города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4E5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безопасности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3B55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</w:t>
            </w:r>
            <w:r w:rsidR="003B553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1637A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  <w:r w:rsidR="00233828">
              <w:rPr>
                <w:rFonts w:ascii="Times New Roman" w:hAnsi="Times New Roman"/>
                <w:sz w:val="16"/>
                <w:szCs w:val="16"/>
              </w:rPr>
              <w:t>-выполнение продолжае</w:t>
            </w:r>
            <w:r w:rsidR="00233828">
              <w:rPr>
                <w:rFonts w:ascii="Times New Roman" w:hAnsi="Times New Roman"/>
                <w:sz w:val="16"/>
                <w:szCs w:val="16"/>
              </w:rPr>
              <w:t>т</w:t>
            </w:r>
            <w:r w:rsidR="00233828"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90" w:type="dxa"/>
            <w:shd w:val="clear" w:color="auto" w:fill="auto"/>
          </w:tcPr>
          <w:p w:rsidR="00473D7E" w:rsidRPr="0083003A" w:rsidRDefault="00DD1976" w:rsidP="00DD1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03A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r w:rsidR="001637AE" w:rsidRPr="0083003A">
              <w:rPr>
                <w:rFonts w:ascii="Times New Roman" w:hAnsi="Times New Roman"/>
                <w:sz w:val="16"/>
                <w:szCs w:val="16"/>
              </w:rPr>
              <w:t>о</w:t>
            </w:r>
            <w:r w:rsidRPr="008300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37AE" w:rsidRPr="0083003A">
              <w:rPr>
                <w:rFonts w:ascii="Times New Roman" w:hAnsi="Times New Roman"/>
                <w:sz w:val="16"/>
                <w:szCs w:val="16"/>
              </w:rPr>
              <w:t xml:space="preserve">30 </w:t>
            </w:r>
            <w:r w:rsidRPr="0083003A">
              <w:rPr>
                <w:rFonts w:ascii="Times New Roman" w:hAnsi="Times New Roman"/>
                <w:sz w:val="16"/>
                <w:szCs w:val="16"/>
              </w:rPr>
              <w:t>камер</w:t>
            </w:r>
            <w:r w:rsidR="001637AE" w:rsidRPr="0083003A">
              <w:rPr>
                <w:rFonts w:ascii="Times New Roman" w:hAnsi="Times New Roman"/>
                <w:sz w:val="16"/>
                <w:szCs w:val="16"/>
              </w:rPr>
              <w:t>, приобретено 3 металл</w:t>
            </w:r>
            <w:r w:rsidR="001637AE" w:rsidRPr="0083003A">
              <w:rPr>
                <w:rFonts w:ascii="Times New Roman" w:hAnsi="Times New Roman"/>
                <w:sz w:val="16"/>
                <w:szCs w:val="16"/>
              </w:rPr>
              <w:t>о</w:t>
            </w:r>
            <w:r w:rsidR="001637AE" w:rsidRPr="0083003A">
              <w:rPr>
                <w:rFonts w:ascii="Times New Roman" w:hAnsi="Times New Roman"/>
                <w:sz w:val="16"/>
                <w:szCs w:val="16"/>
              </w:rPr>
              <w:t>детектора</w:t>
            </w:r>
            <w:r w:rsidRPr="0083003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D1976" w:rsidRPr="0083003A" w:rsidRDefault="0043288E" w:rsidP="00DD1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30.05.2023</w:t>
            </w:r>
            <w:r w:rsidR="00DA73FF" w:rsidRPr="0083003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A73FF" w:rsidRPr="0083003A" w:rsidRDefault="00DA73FF" w:rsidP="00DD1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03A"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DA73FF" w:rsidRPr="0083003A" w:rsidRDefault="001637AE" w:rsidP="00DD1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03A">
              <w:rPr>
                <w:rFonts w:ascii="Times New Roman" w:hAnsi="Times New Roman"/>
                <w:sz w:val="16"/>
                <w:szCs w:val="16"/>
              </w:rPr>
              <w:t>30.07.2023;</w:t>
            </w:r>
          </w:p>
          <w:p w:rsidR="001637AE" w:rsidRPr="0083003A" w:rsidRDefault="001637AE" w:rsidP="00DD1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03A">
              <w:rPr>
                <w:rFonts w:ascii="Times New Roman" w:hAnsi="Times New Roman"/>
                <w:sz w:val="16"/>
                <w:szCs w:val="16"/>
              </w:rPr>
              <w:t>30.08.2023;</w:t>
            </w:r>
          </w:p>
          <w:p w:rsidR="001637AE" w:rsidRPr="0083003A" w:rsidRDefault="001637AE" w:rsidP="00432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03A">
              <w:rPr>
                <w:rFonts w:ascii="Times New Roman" w:hAnsi="Times New Roman"/>
                <w:sz w:val="16"/>
                <w:szCs w:val="16"/>
              </w:rPr>
              <w:t xml:space="preserve">30.09.2023 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9240,75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9240,75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AA1A19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6203,46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4E5A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едеральный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4E5A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4E5A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9240,75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9240,75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AA1A19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6203,46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4E5A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A73FF" w:rsidRPr="00AA368F" w:rsidTr="004879E7">
        <w:tc>
          <w:tcPr>
            <w:tcW w:w="600" w:type="dxa"/>
            <w:shd w:val="clear" w:color="auto" w:fill="auto"/>
            <w:vAlign w:val="center"/>
          </w:tcPr>
          <w:p w:rsidR="00DA73FF" w:rsidRDefault="00DA73FF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  <w:vAlign w:val="center"/>
          </w:tcPr>
          <w:p w:rsidR="00DA73FF" w:rsidRDefault="008E769E" w:rsidP="008E7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Камеры установлены, отчеты представлены</w:t>
            </w:r>
          </w:p>
        </w:tc>
      </w:tr>
      <w:tr w:rsidR="00473D7E" w:rsidRPr="00AA368F" w:rsidTr="00724F4F">
        <w:tc>
          <w:tcPr>
            <w:tcW w:w="600" w:type="dxa"/>
            <w:shd w:val="clear" w:color="auto" w:fill="auto"/>
            <w:vAlign w:val="center"/>
          </w:tcPr>
          <w:p w:rsidR="00473D7E" w:rsidRDefault="00473D7E" w:rsidP="00551D33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6CE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провед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ние информацио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н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но-пропагандистских мероприятий, н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а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правленных на профилактику идеологии терр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о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ризма на террит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о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рии города (созд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а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ние и трансляция аудиовизуальных произведений (в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и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деороликов соц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и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альной рекламы); создание и разм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щение баннеров наружной рекламы; организация пров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дения творческих конкурсов по со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з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данию произвед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ний (видеороликов, рисунков и др.); обеспечение созд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а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ния, выпуска п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чатных материалов (памятки, сувени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р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ная продукция)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безопасности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9F29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90" w:type="dxa"/>
            <w:shd w:val="clear" w:color="auto" w:fill="auto"/>
          </w:tcPr>
          <w:p w:rsidR="00473D7E" w:rsidRDefault="00016882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изготовлено 2 видеор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лика</w:t>
            </w:r>
            <w:r w:rsidR="00473D7E" w:rsidRPr="005512F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A07C5" w:rsidRDefault="00016882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07.04.2023</w:t>
            </w:r>
            <w:r w:rsidR="008A07C5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A07C5" w:rsidRPr="005512FB" w:rsidRDefault="008A07C5" w:rsidP="008A07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30.04.2023;</w:t>
            </w:r>
          </w:p>
          <w:p w:rsidR="00473D7E" w:rsidRPr="00E72E27" w:rsidRDefault="00016882" w:rsidP="008A07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30.05.2023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FD6CEC" w:rsidRDefault="00AA1A19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52,63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551D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rPr>
          <w:trHeight w:hRule="exact" w:val="480"/>
        </w:trPr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FD6CEC" w:rsidRDefault="00AA1A19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473D7E" w:rsidRPr="00AA368F" w:rsidTr="009C1342">
        <w:trPr>
          <w:trHeight w:val="181"/>
        </w:trPr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AA1A19" w:rsidP="00AE3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2,63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AF11C8">
        <w:trPr>
          <w:trHeight w:val="289"/>
        </w:trPr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473D7E" w:rsidRDefault="00473D7E" w:rsidP="00176513">
            <w:pPr>
              <w:spacing w:after="0" w:line="240" w:lineRule="auto"/>
            </w:pPr>
            <w:bookmarkStart w:id="1" w:name="_GoBack"/>
            <w:bookmarkEnd w:id="1"/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</w:p>
        </w:tc>
      </w:tr>
      <w:tr w:rsidR="00473D7E" w:rsidRPr="00AA368F" w:rsidTr="00724F4F">
        <w:tc>
          <w:tcPr>
            <w:tcW w:w="600" w:type="dxa"/>
            <w:shd w:val="clear" w:color="auto" w:fill="auto"/>
            <w:vAlign w:val="center"/>
          </w:tcPr>
          <w:p w:rsidR="00473D7E" w:rsidRDefault="00473D7E" w:rsidP="00FD6CEC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7559A3">
              <w:rPr>
                <w:rFonts w:ascii="Times New Roman" w:eastAsia="Batang" w:hAnsi="Times New Roman"/>
                <w:sz w:val="16"/>
                <w:szCs w:val="16"/>
              </w:rPr>
              <w:t>Основное мер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приятие 3: обесп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чение деятельности народных дружин города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безопасности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473D7E" w:rsidRDefault="00473D7E" w:rsidP="00755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73D7E" w:rsidRDefault="00473D7E" w:rsidP="00956BCC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март</w:t>
            </w:r>
          </w:p>
        </w:tc>
        <w:tc>
          <w:tcPr>
            <w:tcW w:w="1090" w:type="dxa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застрахов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8912FF">
              <w:rPr>
                <w:rFonts w:ascii="Times New Roman" w:hAnsi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жинников/</w:t>
            </w:r>
          </w:p>
          <w:p w:rsidR="00473D7E" w:rsidRDefault="00473D7E" w:rsidP="004F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27.03.2023</w:t>
            </w:r>
          </w:p>
          <w:p w:rsidR="00473D7E" w:rsidRDefault="00473D7E" w:rsidP="004F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801586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33,90</w:t>
            </w:r>
          </w:p>
        </w:tc>
      </w:tr>
      <w:tr w:rsidR="00473D7E" w:rsidRPr="00AA368F" w:rsidTr="00724F4F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473D7E" w:rsidRPr="006439F5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724F4F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473D7E" w:rsidRPr="006439F5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724F4F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473D7E" w:rsidRPr="006439F5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801586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33,90</w:t>
            </w:r>
          </w:p>
        </w:tc>
      </w:tr>
      <w:tr w:rsidR="00473D7E" w:rsidRPr="00AA368F" w:rsidTr="00724F4F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473D7E" w:rsidRPr="006439F5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473D7E" w:rsidRDefault="00473D7E" w:rsidP="00891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 xml:space="preserve">8, 20 и 27 марта </w:t>
            </w:r>
            <w:r w:rsidRPr="003035BF">
              <w:rPr>
                <w:rFonts w:ascii="Times New Roman" w:eastAsia="Batang" w:hAnsi="Times New Roman"/>
                <w:sz w:val="16"/>
                <w:szCs w:val="16"/>
              </w:rPr>
              <w:t>заключен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договоры, застраховано </w:t>
            </w:r>
            <w:r w:rsidR="008912FF">
              <w:rPr>
                <w:rFonts w:ascii="Times New Roman" w:eastAsia="Batang" w:hAnsi="Times New Roman"/>
                <w:sz w:val="16"/>
                <w:szCs w:val="16"/>
              </w:rPr>
              <w:t xml:space="preserve">200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членов народных дружин</w:t>
            </w:r>
          </w:p>
        </w:tc>
      </w:tr>
      <w:tr w:rsidR="00473D7E" w:rsidRPr="00AA368F" w:rsidTr="001B6E59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83" w:type="dxa"/>
            <w:shd w:val="clear" w:color="auto" w:fill="auto"/>
          </w:tcPr>
          <w:p w:rsidR="00473D7E" w:rsidRDefault="00473D7E" w:rsidP="00F43334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B63B4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приятие 4: пров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е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дение меропри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я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тий, направленных на профилактику правонарушений, в том числе, моше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н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ничества, нарком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а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нии, алкоголизма, табакокурения, рецидивной пр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е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ступности на те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р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ритории города всего, в том числе: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пасности</w:t>
            </w:r>
          </w:p>
        </w:tc>
        <w:tc>
          <w:tcPr>
            <w:tcW w:w="993" w:type="dxa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мероприятия ведутся/</w:t>
            </w:r>
          </w:p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  <w:r w:rsidR="00F27CF3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F27CF3" w:rsidRDefault="00F27CF3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30.06.2023</w:t>
            </w:r>
            <w:r w:rsidR="001B6E59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1B6E59" w:rsidRDefault="001B6E59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30.09.2023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AE3F29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федеральный бю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д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жет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AE3F29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бюджет Ставр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AE3F29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AE3F29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AF11C8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Проведение пр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филактических бесед с лицами, освободившимися из учреждений уголовно-исполнительной системы, наход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я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щимися в трудной жизненной ситу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ции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4E5AFF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515F77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проведен</w:t>
            </w:r>
            <w:r w:rsidR="001B6E59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="004879E7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 w:rsidR="001B6E59">
              <w:rPr>
                <w:rFonts w:ascii="Times New Roman" w:eastAsia="Batang" w:hAnsi="Times New Roman"/>
                <w:sz w:val="16"/>
                <w:szCs w:val="16"/>
              </w:rPr>
              <w:t xml:space="preserve">41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бесед</w:t>
            </w:r>
            <w:r w:rsidR="001B6E59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/</w:t>
            </w:r>
          </w:p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  <w:r w:rsidR="004879E7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4879E7" w:rsidRDefault="004879E7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30.06.2023</w:t>
            </w:r>
            <w:r w:rsidR="001B6E59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1B6E59" w:rsidRDefault="001B6E59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30.09.2023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AF11C8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Организация ле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к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ций, бесед, круглых столов, конкурса рисунков, акций по профилактике правонарушений, в том числе нарк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мании, алкоголи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з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ма, табакокурения и других зависим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стей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4E5AFF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515F77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проведен</w:t>
            </w:r>
            <w:r w:rsidR="004879E7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 w:rsidR="00872FEA">
              <w:rPr>
                <w:rFonts w:ascii="Times New Roman" w:eastAsia="Batang" w:hAnsi="Times New Roman"/>
                <w:sz w:val="16"/>
                <w:szCs w:val="16"/>
              </w:rPr>
              <w:t>13</w:t>
            </w:r>
            <w:r w:rsidR="004879E7">
              <w:rPr>
                <w:rFonts w:ascii="Times New Roman" w:eastAsia="Batang" w:hAnsi="Times New Roman"/>
                <w:sz w:val="16"/>
                <w:szCs w:val="16"/>
              </w:rPr>
              <w:t>1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лекци</w:t>
            </w:r>
            <w:r w:rsidR="004879E7">
              <w:rPr>
                <w:rFonts w:ascii="Times New Roman" w:eastAsia="Batang" w:hAnsi="Times New Roman"/>
                <w:sz w:val="16"/>
                <w:szCs w:val="16"/>
              </w:rPr>
              <w:t>я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, 2</w:t>
            </w:r>
            <w:r w:rsidR="00872FEA">
              <w:rPr>
                <w:rFonts w:ascii="Times New Roman" w:eastAsia="Batang" w:hAnsi="Times New Roman"/>
                <w:sz w:val="16"/>
                <w:szCs w:val="16"/>
              </w:rPr>
              <w:t>8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проф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лактических акций/</w:t>
            </w:r>
          </w:p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  <w:r w:rsidR="004879E7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4879E7" w:rsidRDefault="004879E7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30.06.2023</w:t>
            </w:r>
            <w:r w:rsidR="00872FEA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872FEA" w:rsidRDefault="00872FE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30.09.2023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4E5AFF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Месячник антина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котической 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правленности, приуроченный к Международному дню борьбы с на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команией и нез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конным оборотом наркотиков (26 июня)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1135C3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60913" w:rsidP="00157E1D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 xml:space="preserve">проведено </w:t>
            </w:r>
            <w:r w:rsidR="001135C3">
              <w:rPr>
                <w:rFonts w:ascii="Times New Roman" w:eastAsia="Batang" w:hAnsi="Times New Roman"/>
                <w:sz w:val="16"/>
                <w:szCs w:val="16"/>
              </w:rPr>
              <w:t>55 меропри</w:t>
            </w:r>
            <w:r w:rsidR="001135C3">
              <w:rPr>
                <w:rFonts w:ascii="Times New Roman" w:eastAsia="Batang" w:hAnsi="Times New Roman"/>
                <w:sz w:val="16"/>
                <w:szCs w:val="16"/>
              </w:rPr>
              <w:t>я</w:t>
            </w:r>
            <w:r w:rsidR="001135C3">
              <w:rPr>
                <w:rFonts w:ascii="Times New Roman" w:eastAsia="Batang" w:hAnsi="Times New Roman"/>
                <w:sz w:val="16"/>
                <w:szCs w:val="16"/>
              </w:rPr>
              <w:t>тий/</w:t>
            </w:r>
          </w:p>
          <w:p w:rsidR="001135C3" w:rsidRDefault="001135C3" w:rsidP="00157E1D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1B1F24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2.4.4.</w:t>
            </w: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B63B4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Проведение и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формационно-пропагандистских мероприятий, 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правленных на профилактику правонарушений (в том числе моше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ничества, нарком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нии, алкоголизма, табакокурения, рецидивной пр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ступности)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январь –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в СМИ ра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з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мещено </w:t>
            </w:r>
            <w:r w:rsidR="00872FEA">
              <w:rPr>
                <w:rFonts w:ascii="Times New Roman" w:eastAsia="Batang" w:hAnsi="Times New Roman"/>
                <w:sz w:val="16"/>
                <w:szCs w:val="16"/>
              </w:rPr>
              <w:t xml:space="preserve">144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информац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онных мат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риал</w:t>
            </w:r>
            <w:r w:rsidR="00872FEA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/</w:t>
            </w:r>
          </w:p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  <w:r w:rsidR="006A1A24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6A1A24" w:rsidRDefault="006A1A24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30.06.2023</w:t>
            </w:r>
            <w:r w:rsidR="00872FEA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872FEA" w:rsidRDefault="00872FE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30.09.2023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6063" w:rsidRPr="00AA368F" w:rsidTr="001B1F24">
        <w:tc>
          <w:tcPr>
            <w:tcW w:w="600" w:type="dxa"/>
            <w:shd w:val="clear" w:color="auto" w:fill="auto"/>
            <w:vAlign w:val="center"/>
          </w:tcPr>
          <w:p w:rsidR="00426063" w:rsidRDefault="0042606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2.4.5.</w:t>
            </w:r>
          </w:p>
        </w:tc>
        <w:tc>
          <w:tcPr>
            <w:tcW w:w="1583" w:type="dxa"/>
            <w:shd w:val="clear" w:color="auto" w:fill="auto"/>
          </w:tcPr>
          <w:p w:rsidR="00426063" w:rsidRPr="0083244C" w:rsidRDefault="00426063" w:rsidP="00B63B4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B63B48">
              <w:rPr>
                <w:rFonts w:ascii="Times New Roman" w:eastAsia="Batang" w:hAnsi="Times New Roman"/>
                <w:sz w:val="16"/>
                <w:szCs w:val="16"/>
              </w:rPr>
              <w:t>Проведение мер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приятий по инфо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р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мированию орган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заций различных форм собственн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сти о содействии в создании участков исправительного центра для обесп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чения исполнения наказаний в виде принудительных работ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26063" w:rsidRDefault="00426063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26063" w:rsidRDefault="00426063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063" w:rsidRDefault="00426063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26063" w:rsidRDefault="00426063" w:rsidP="001B1F24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в СМИ ра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з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мещено</w:t>
            </w:r>
            <w:r w:rsidR="006A1A24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 w:rsidR="00E811CD">
              <w:rPr>
                <w:rFonts w:ascii="Times New Roman" w:eastAsia="Batang" w:hAnsi="Times New Roman"/>
                <w:sz w:val="16"/>
                <w:szCs w:val="16"/>
              </w:rPr>
              <w:t>7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статей/</w:t>
            </w:r>
          </w:p>
          <w:p w:rsidR="00426063" w:rsidRDefault="00426063" w:rsidP="001B1F24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  <w:r w:rsidR="006A1A24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6A1A24" w:rsidRDefault="006A1A24" w:rsidP="001B1F24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30.06.2023</w:t>
            </w:r>
            <w:r w:rsidR="00E811CD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E811CD" w:rsidRDefault="00E811CD" w:rsidP="001B1F24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30.09.2023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26063" w:rsidRDefault="00426063" w:rsidP="0048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063" w:rsidRDefault="00426063" w:rsidP="0048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26063" w:rsidRDefault="00426063" w:rsidP="0048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C818D3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473D7E" w:rsidRDefault="00473D7E" w:rsidP="00C818D3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Мероприятия ведутся.</w:t>
            </w:r>
          </w:p>
        </w:tc>
      </w:tr>
    </w:tbl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161F" w:rsidRPr="007B2A18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C3161F" w:rsidRPr="007B2A18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>«Межнациональные отношения, поддержка казачества и профилактики экстремизма в городе Невинномысске»</w:t>
      </w:r>
    </w:p>
    <w:p w:rsidR="00C3161F" w:rsidRPr="00920D45" w:rsidRDefault="00C3161F" w:rsidP="00C316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45" w:rsidRDefault="00920D45" w:rsidP="00920D45">
      <w:pPr>
        <w:pStyle w:val="1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D45">
        <w:rPr>
          <w:rFonts w:ascii="Times New Roman" w:hAnsi="Times New Roman"/>
          <w:sz w:val="28"/>
          <w:szCs w:val="28"/>
        </w:rPr>
        <w:t xml:space="preserve">За </w:t>
      </w:r>
      <w:r w:rsidR="00DC7F34">
        <w:rPr>
          <w:rFonts w:ascii="Times New Roman" w:hAnsi="Times New Roman"/>
          <w:sz w:val="28"/>
          <w:szCs w:val="28"/>
        </w:rPr>
        <w:t>9 месяцев</w:t>
      </w:r>
      <w:r w:rsidR="00BD540F">
        <w:rPr>
          <w:rFonts w:ascii="Times New Roman" w:hAnsi="Times New Roman"/>
          <w:sz w:val="28"/>
          <w:szCs w:val="28"/>
        </w:rPr>
        <w:t xml:space="preserve"> </w:t>
      </w:r>
      <w:r w:rsidR="00641B56">
        <w:rPr>
          <w:rFonts w:ascii="Times New Roman" w:hAnsi="Times New Roman"/>
          <w:sz w:val="28"/>
          <w:szCs w:val="28"/>
        </w:rPr>
        <w:t>2023</w:t>
      </w:r>
      <w:r w:rsidRPr="00920D45">
        <w:rPr>
          <w:rFonts w:ascii="Times New Roman" w:hAnsi="Times New Roman"/>
          <w:sz w:val="28"/>
          <w:szCs w:val="28"/>
        </w:rPr>
        <w:t xml:space="preserve"> года народными дружинниками из числа казаков осуществлен</w:t>
      </w:r>
      <w:r w:rsidR="0070653A">
        <w:rPr>
          <w:rFonts w:ascii="Times New Roman" w:hAnsi="Times New Roman"/>
          <w:sz w:val="28"/>
          <w:szCs w:val="28"/>
        </w:rPr>
        <w:t>о</w:t>
      </w:r>
      <w:r w:rsidRPr="00920D45">
        <w:rPr>
          <w:rFonts w:ascii="Times New Roman" w:hAnsi="Times New Roman"/>
          <w:sz w:val="28"/>
          <w:szCs w:val="28"/>
        </w:rPr>
        <w:t xml:space="preserve"> </w:t>
      </w:r>
      <w:r w:rsidR="0070653A">
        <w:rPr>
          <w:rFonts w:ascii="Times New Roman" w:hAnsi="Times New Roman"/>
          <w:sz w:val="28"/>
          <w:szCs w:val="28"/>
        </w:rPr>
        <w:t>273</w:t>
      </w:r>
      <w:r w:rsidRPr="00920D45">
        <w:rPr>
          <w:rFonts w:ascii="Times New Roman" w:hAnsi="Times New Roman"/>
          <w:sz w:val="28"/>
          <w:szCs w:val="28"/>
        </w:rPr>
        <w:t xml:space="preserve"> выход</w:t>
      </w:r>
      <w:r w:rsidR="0070653A">
        <w:rPr>
          <w:rFonts w:ascii="Times New Roman" w:hAnsi="Times New Roman"/>
          <w:sz w:val="28"/>
          <w:szCs w:val="28"/>
        </w:rPr>
        <w:t>а</w:t>
      </w:r>
      <w:r w:rsidRPr="00920D45">
        <w:rPr>
          <w:rFonts w:ascii="Times New Roman" w:hAnsi="Times New Roman"/>
          <w:sz w:val="28"/>
          <w:szCs w:val="28"/>
        </w:rPr>
        <w:t xml:space="preserve">, в том числе </w:t>
      </w:r>
      <w:r w:rsidR="0070653A">
        <w:rPr>
          <w:rFonts w:ascii="Times New Roman" w:hAnsi="Times New Roman"/>
          <w:sz w:val="28"/>
          <w:szCs w:val="28"/>
        </w:rPr>
        <w:t>94</w:t>
      </w:r>
      <w:r w:rsidRPr="00920D45">
        <w:rPr>
          <w:rFonts w:ascii="Times New Roman" w:hAnsi="Times New Roman"/>
          <w:sz w:val="28"/>
          <w:szCs w:val="28"/>
        </w:rPr>
        <w:t xml:space="preserve"> совместно с сотрудниками Отдела МВД России по городу Невинномысску.</w:t>
      </w:r>
    </w:p>
    <w:p w:rsidR="00732871" w:rsidRPr="00920D45" w:rsidRDefault="00732871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>«Профилактика терроризма, правонарушений и наркомании в городе Невинномысске»</w:t>
      </w: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38FC" w:rsidRDefault="000238FC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В марте заключен договор со страховой компанией об оказании услуги по страхованию членов народных дружин, участвующих в охране </w:t>
      </w:r>
      <w:r w:rsidRPr="00C86059">
        <w:rPr>
          <w:rFonts w:ascii="Times New Roman" w:hAnsi="Times New Roman"/>
          <w:sz w:val="28"/>
          <w:szCs w:val="28"/>
        </w:rPr>
        <w:t xml:space="preserve">общественного порядка на территории города: застраховано </w:t>
      </w:r>
      <w:r w:rsidR="00CA14E1">
        <w:rPr>
          <w:rFonts w:ascii="Times New Roman" w:hAnsi="Times New Roman"/>
          <w:sz w:val="28"/>
          <w:szCs w:val="28"/>
        </w:rPr>
        <w:t xml:space="preserve">200 </w:t>
      </w:r>
      <w:r w:rsidRPr="00C86059">
        <w:rPr>
          <w:rFonts w:ascii="Times New Roman" w:hAnsi="Times New Roman"/>
          <w:sz w:val="28"/>
          <w:szCs w:val="28"/>
        </w:rPr>
        <w:t>дружинников.</w:t>
      </w:r>
    </w:p>
    <w:p w:rsidR="00D20E45" w:rsidRDefault="00CA14E1" w:rsidP="00D20E45">
      <w:pPr>
        <w:pStyle w:val="1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4E1">
        <w:rPr>
          <w:rFonts w:ascii="Times New Roman" w:hAnsi="Times New Roman"/>
          <w:sz w:val="28"/>
          <w:szCs w:val="28"/>
        </w:rPr>
        <w:t>В рамках информационно-пропагандистских мероприятий, направле</w:t>
      </w:r>
      <w:r w:rsidRPr="00CA14E1">
        <w:rPr>
          <w:rFonts w:ascii="Times New Roman" w:hAnsi="Times New Roman"/>
          <w:sz w:val="28"/>
          <w:szCs w:val="28"/>
        </w:rPr>
        <w:t>н</w:t>
      </w:r>
      <w:r w:rsidRPr="00CA14E1">
        <w:rPr>
          <w:rFonts w:ascii="Times New Roman" w:hAnsi="Times New Roman"/>
          <w:sz w:val="28"/>
          <w:szCs w:val="28"/>
        </w:rPr>
        <w:t>ных на профилактику идеологии терроризма</w:t>
      </w:r>
      <w:r>
        <w:rPr>
          <w:rFonts w:ascii="Times New Roman" w:hAnsi="Times New Roman"/>
          <w:sz w:val="28"/>
          <w:szCs w:val="28"/>
        </w:rPr>
        <w:t xml:space="preserve"> изготовлено 2 видеоролика.</w:t>
      </w:r>
      <w:r w:rsidR="0030615C">
        <w:rPr>
          <w:rFonts w:ascii="Times New Roman" w:hAnsi="Times New Roman"/>
          <w:sz w:val="28"/>
          <w:szCs w:val="28"/>
        </w:rPr>
        <w:t xml:space="preserve"> В местах массового пребывания граждан и на социально-значимых объектах </w:t>
      </w:r>
      <w:r w:rsidR="00D20E45">
        <w:rPr>
          <w:rFonts w:ascii="Times New Roman" w:hAnsi="Times New Roman"/>
          <w:sz w:val="28"/>
          <w:szCs w:val="28"/>
        </w:rPr>
        <w:t>приобретено и установлено 30 камер видеонаблюдения, приобретено 3 м</w:t>
      </w:r>
      <w:r w:rsidR="00D20E45">
        <w:rPr>
          <w:rFonts w:ascii="Times New Roman" w:hAnsi="Times New Roman"/>
          <w:sz w:val="28"/>
          <w:szCs w:val="28"/>
        </w:rPr>
        <w:t>е</w:t>
      </w:r>
      <w:r w:rsidR="00D20E45">
        <w:rPr>
          <w:rFonts w:ascii="Times New Roman" w:hAnsi="Times New Roman"/>
          <w:sz w:val="28"/>
          <w:szCs w:val="28"/>
        </w:rPr>
        <w:t>таллодетектора.</w:t>
      </w:r>
    </w:p>
    <w:p w:rsidR="00C86059" w:rsidRPr="00257574" w:rsidRDefault="00540283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74">
        <w:rPr>
          <w:rFonts w:ascii="Times New Roman" w:hAnsi="Times New Roman"/>
          <w:sz w:val="28"/>
          <w:szCs w:val="28"/>
        </w:rPr>
        <w:t xml:space="preserve">В </w:t>
      </w:r>
      <w:r w:rsidR="00CA14E1">
        <w:rPr>
          <w:rFonts w:ascii="Times New Roman" w:hAnsi="Times New Roman"/>
          <w:sz w:val="28"/>
          <w:szCs w:val="28"/>
        </w:rPr>
        <w:t>целях</w:t>
      </w:r>
      <w:r w:rsidRPr="00257574">
        <w:rPr>
          <w:rFonts w:ascii="Times New Roman" w:hAnsi="Times New Roman"/>
          <w:sz w:val="28"/>
          <w:szCs w:val="28"/>
        </w:rPr>
        <w:t xml:space="preserve"> профилактик</w:t>
      </w:r>
      <w:r w:rsidR="00C86059" w:rsidRPr="00257574">
        <w:rPr>
          <w:rFonts w:ascii="Times New Roman" w:hAnsi="Times New Roman"/>
          <w:sz w:val="28"/>
          <w:szCs w:val="28"/>
        </w:rPr>
        <w:t>и</w:t>
      </w:r>
      <w:r w:rsidRPr="00257574">
        <w:rPr>
          <w:rFonts w:ascii="Times New Roman" w:hAnsi="Times New Roman"/>
          <w:sz w:val="28"/>
          <w:szCs w:val="28"/>
        </w:rPr>
        <w:t xml:space="preserve"> пра</w:t>
      </w:r>
      <w:r w:rsidR="00E33EA7" w:rsidRPr="00257574">
        <w:rPr>
          <w:rFonts w:ascii="Times New Roman" w:hAnsi="Times New Roman"/>
          <w:sz w:val="28"/>
          <w:szCs w:val="28"/>
        </w:rPr>
        <w:t>вонарушений, в том числе, мошен</w:t>
      </w:r>
      <w:r w:rsidRPr="00257574">
        <w:rPr>
          <w:rFonts w:ascii="Times New Roman" w:hAnsi="Times New Roman"/>
          <w:sz w:val="28"/>
          <w:szCs w:val="28"/>
        </w:rPr>
        <w:t>ничества, наркомании, алкоголизма, табакокурения, рецидивной преступности</w:t>
      </w:r>
      <w:r w:rsidR="00641B56" w:rsidRPr="00257574">
        <w:rPr>
          <w:rFonts w:ascii="Times New Roman" w:hAnsi="Times New Roman"/>
          <w:sz w:val="28"/>
          <w:szCs w:val="28"/>
        </w:rPr>
        <w:t xml:space="preserve"> </w:t>
      </w:r>
      <w:r w:rsidR="00C86059" w:rsidRPr="00257574">
        <w:rPr>
          <w:rFonts w:ascii="Times New Roman" w:hAnsi="Times New Roman"/>
          <w:sz w:val="28"/>
          <w:szCs w:val="28"/>
        </w:rPr>
        <w:t>п</w:t>
      </w:r>
      <w:r w:rsidR="00A75BDA" w:rsidRPr="00257574">
        <w:rPr>
          <w:rFonts w:ascii="Times New Roman" w:hAnsi="Times New Roman"/>
          <w:sz w:val="28"/>
          <w:szCs w:val="28"/>
        </w:rPr>
        <w:t>роведено</w:t>
      </w:r>
      <w:r w:rsidR="00C86059" w:rsidRPr="00257574">
        <w:rPr>
          <w:rFonts w:ascii="Times New Roman" w:hAnsi="Times New Roman"/>
          <w:sz w:val="28"/>
          <w:szCs w:val="28"/>
        </w:rPr>
        <w:t>:</w:t>
      </w:r>
    </w:p>
    <w:p w:rsidR="000238FC" w:rsidRPr="00257574" w:rsidRDefault="00D20E45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41</w:t>
      </w:r>
      <w:r w:rsidR="00A75BDA" w:rsidRPr="00257574">
        <w:rPr>
          <w:rFonts w:ascii="Times New Roman" w:hAnsi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/>
          <w:sz w:val="28"/>
          <w:szCs w:val="28"/>
        </w:rPr>
        <w:t>ая</w:t>
      </w:r>
      <w:r w:rsidR="00A75BDA" w:rsidRPr="00257574">
        <w:rPr>
          <w:rFonts w:ascii="Times New Roman" w:hAnsi="Times New Roman"/>
          <w:sz w:val="28"/>
          <w:szCs w:val="28"/>
        </w:rPr>
        <w:t xml:space="preserve"> бесед</w:t>
      </w:r>
      <w:r>
        <w:rPr>
          <w:rFonts w:ascii="Times New Roman" w:hAnsi="Times New Roman"/>
          <w:sz w:val="28"/>
          <w:szCs w:val="28"/>
        </w:rPr>
        <w:t>а</w:t>
      </w:r>
      <w:r w:rsidR="00A75BDA" w:rsidRPr="00257574">
        <w:rPr>
          <w:rFonts w:ascii="Times New Roman" w:hAnsi="Times New Roman"/>
          <w:sz w:val="28"/>
          <w:szCs w:val="28"/>
        </w:rPr>
        <w:t xml:space="preserve"> с лицами, освободившимися из учреждений уголовно-исполнительной системы, находящимися в трудной жизненной ситуации.</w:t>
      </w:r>
    </w:p>
    <w:p w:rsidR="00A75BDA" w:rsidRDefault="00281EC8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20E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="00A75BDA" w:rsidRPr="00257574">
        <w:rPr>
          <w:rFonts w:ascii="Times New Roman" w:hAnsi="Times New Roman"/>
          <w:sz w:val="28"/>
          <w:szCs w:val="28"/>
        </w:rPr>
        <w:t xml:space="preserve"> лекци</w:t>
      </w:r>
      <w:r>
        <w:rPr>
          <w:rFonts w:ascii="Times New Roman" w:hAnsi="Times New Roman"/>
          <w:sz w:val="28"/>
          <w:szCs w:val="28"/>
        </w:rPr>
        <w:t>я</w:t>
      </w:r>
      <w:r w:rsidR="00C86059" w:rsidRPr="00257574">
        <w:rPr>
          <w:rFonts w:ascii="Times New Roman" w:hAnsi="Times New Roman"/>
          <w:sz w:val="28"/>
          <w:szCs w:val="28"/>
        </w:rPr>
        <w:t xml:space="preserve"> по профилактике правонарушений (</w:t>
      </w:r>
      <w:r w:rsidR="00D20E45">
        <w:rPr>
          <w:rFonts w:ascii="Times New Roman" w:hAnsi="Times New Roman"/>
          <w:sz w:val="28"/>
          <w:szCs w:val="28"/>
        </w:rPr>
        <w:t>51</w:t>
      </w:r>
      <w:r w:rsidR="00A75BDA" w:rsidRPr="00257574">
        <w:rPr>
          <w:rFonts w:ascii="Times New Roman" w:hAnsi="Times New Roman"/>
          <w:sz w:val="28"/>
          <w:szCs w:val="28"/>
        </w:rPr>
        <w:t xml:space="preserve"> лекци</w:t>
      </w:r>
      <w:r w:rsidR="00D20E45">
        <w:rPr>
          <w:rFonts w:ascii="Times New Roman" w:hAnsi="Times New Roman"/>
          <w:sz w:val="28"/>
          <w:szCs w:val="28"/>
        </w:rPr>
        <w:t>я</w:t>
      </w:r>
      <w:r w:rsidR="00A75BDA" w:rsidRPr="00257574">
        <w:rPr>
          <w:rFonts w:ascii="Times New Roman" w:hAnsi="Times New Roman"/>
          <w:sz w:val="28"/>
          <w:szCs w:val="28"/>
        </w:rPr>
        <w:t xml:space="preserve"> по профилактике наркомании, </w:t>
      </w:r>
      <w:r>
        <w:rPr>
          <w:rFonts w:ascii="Times New Roman" w:hAnsi="Times New Roman"/>
          <w:sz w:val="28"/>
          <w:szCs w:val="28"/>
        </w:rPr>
        <w:t>3</w:t>
      </w:r>
      <w:r w:rsidR="00D20E45">
        <w:rPr>
          <w:rFonts w:ascii="Times New Roman" w:hAnsi="Times New Roman"/>
          <w:sz w:val="28"/>
          <w:szCs w:val="28"/>
        </w:rPr>
        <w:t>8</w:t>
      </w:r>
      <w:r w:rsidR="00A75BDA" w:rsidRPr="00257574">
        <w:rPr>
          <w:rFonts w:ascii="Times New Roman" w:hAnsi="Times New Roman"/>
          <w:sz w:val="28"/>
          <w:szCs w:val="28"/>
        </w:rPr>
        <w:t xml:space="preserve"> - по профилактике правонарушений, </w:t>
      </w:r>
      <w:r w:rsidR="00D20E45">
        <w:rPr>
          <w:rFonts w:ascii="Times New Roman" w:hAnsi="Times New Roman"/>
          <w:sz w:val="28"/>
          <w:szCs w:val="28"/>
        </w:rPr>
        <w:t>42</w:t>
      </w:r>
      <w:r w:rsidR="00A75BDA" w:rsidRPr="00257574">
        <w:rPr>
          <w:rFonts w:ascii="Times New Roman" w:hAnsi="Times New Roman"/>
          <w:sz w:val="28"/>
          <w:szCs w:val="28"/>
        </w:rPr>
        <w:t xml:space="preserve"> - по профилактике алкоголизма, табакокуре</w:t>
      </w:r>
      <w:r w:rsidR="00C86059" w:rsidRPr="00257574">
        <w:rPr>
          <w:rFonts w:ascii="Times New Roman" w:hAnsi="Times New Roman"/>
          <w:sz w:val="28"/>
          <w:szCs w:val="28"/>
        </w:rPr>
        <w:t xml:space="preserve">ния и других зависимостей), </w:t>
      </w:r>
      <w:r w:rsidR="00257574" w:rsidRPr="00257574">
        <w:rPr>
          <w:rFonts w:ascii="Times New Roman" w:hAnsi="Times New Roman"/>
          <w:sz w:val="28"/>
          <w:szCs w:val="28"/>
        </w:rPr>
        <w:t>2</w:t>
      </w:r>
      <w:r w:rsidR="00D20E45">
        <w:rPr>
          <w:rFonts w:ascii="Times New Roman" w:hAnsi="Times New Roman"/>
          <w:sz w:val="28"/>
          <w:szCs w:val="28"/>
        </w:rPr>
        <w:t>8</w:t>
      </w:r>
      <w:r w:rsidR="00A75BDA" w:rsidRPr="00257574">
        <w:rPr>
          <w:rFonts w:ascii="Times New Roman" w:hAnsi="Times New Roman"/>
          <w:sz w:val="28"/>
          <w:szCs w:val="28"/>
        </w:rPr>
        <w:t xml:space="preserve"> профилактических акций</w:t>
      </w:r>
      <w:r w:rsidR="00C86059" w:rsidRPr="00257574">
        <w:rPr>
          <w:rFonts w:ascii="Times New Roman" w:hAnsi="Times New Roman"/>
          <w:sz w:val="28"/>
          <w:szCs w:val="28"/>
        </w:rPr>
        <w:t>.</w:t>
      </w:r>
    </w:p>
    <w:p w:rsidR="00BD17A8" w:rsidRPr="00BD17A8" w:rsidRDefault="00BD17A8" w:rsidP="00BD1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Pr="00BD17A8">
        <w:rPr>
          <w:rFonts w:ascii="Times New Roman" w:hAnsi="Times New Roman"/>
          <w:sz w:val="28"/>
          <w:szCs w:val="28"/>
        </w:rPr>
        <w:t xml:space="preserve"> Международно</w:t>
      </w:r>
      <w:r>
        <w:rPr>
          <w:rFonts w:ascii="Times New Roman" w:hAnsi="Times New Roman"/>
          <w:sz w:val="28"/>
          <w:szCs w:val="28"/>
        </w:rPr>
        <w:t>го</w:t>
      </w:r>
      <w:r w:rsidRPr="00BD17A8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BD17A8">
        <w:rPr>
          <w:rFonts w:ascii="Times New Roman" w:hAnsi="Times New Roman"/>
          <w:sz w:val="28"/>
          <w:szCs w:val="28"/>
        </w:rPr>
        <w:t xml:space="preserve"> борьбы с наркоманией и незаконным оборотом наркотиков (26 июня)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Pr="00BD17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BD17A8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BD17A8">
        <w:rPr>
          <w:rFonts w:ascii="Times New Roman" w:hAnsi="Times New Roman"/>
          <w:sz w:val="28"/>
          <w:szCs w:val="28"/>
        </w:rPr>
        <w:t xml:space="preserve"> (спортивных м</w:t>
      </w:r>
      <w:r w:rsidRPr="00BD17A8">
        <w:rPr>
          <w:rFonts w:ascii="Times New Roman" w:hAnsi="Times New Roman"/>
          <w:sz w:val="28"/>
          <w:szCs w:val="28"/>
        </w:rPr>
        <w:t>е</w:t>
      </w:r>
      <w:r w:rsidRPr="00BD17A8">
        <w:rPr>
          <w:rFonts w:ascii="Times New Roman" w:hAnsi="Times New Roman"/>
          <w:sz w:val="28"/>
          <w:szCs w:val="28"/>
        </w:rPr>
        <w:t>роприятий – 15, бесед – 13, акций – 2, квест-игр – 4, выстав</w:t>
      </w:r>
      <w:r>
        <w:rPr>
          <w:rFonts w:ascii="Times New Roman" w:hAnsi="Times New Roman"/>
          <w:sz w:val="28"/>
          <w:szCs w:val="28"/>
        </w:rPr>
        <w:t>о</w:t>
      </w:r>
      <w:r w:rsidRPr="00BD17A8">
        <w:rPr>
          <w:rFonts w:ascii="Times New Roman" w:hAnsi="Times New Roman"/>
          <w:sz w:val="28"/>
          <w:szCs w:val="28"/>
        </w:rPr>
        <w:t>к литературы – 1, конкурс</w:t>
      </w:r>
      <w:r>
        <w:rPr>
          <w:rFonts w:ascii="Times New Roman" w:hAnsi="Times New Roman"/>
          <w:sz w:val="28"/>
          <w:szCs w:val="28"/>
        </w:rPr>
        <w:t>ов</w:t>
      </w:r>
      <w:r w:rsidRPr="00BD17A8">
        <w:rPr>
          <w:rFonts w:ascii="Times New Roman" w:hAnsi="Times New Roman"/>
          <w:sz w:val="28"/>
          <w:szCs w:val="28"/>
        </w:rPr>
        <w:t xml:space="preserve"> рисунков и плакатов – 14, тематически</w:t>
      </w:r>
      <w:r>
        <w:rPr>
          <w:rFonts w:ascii="Times New Roman" w:hAnsi="Times New Roman"/>
          <w:sz w:val="28"/>
          <w:szCs w:val="28"/>
        </w:rPr>
        <w:t>х</w:t>
      </w:r>
      <w:r w:rsidRPr="00BD17A8">
        <w:rPr>
          <w:rFonts w:ascii="Times New Roman" w:hAnsi="Times New Roman"/>
          <w:sz w:val="28"/>
          <w:szCs w:val="28"/>
        </w:rPr>
        <w:t xml:space="preserve"> выстав</w:t>
      </w:r>
      <w:r>
        <w:rPr>
          <w:rFonts w:ascii="Times New Roman" w:hAnsi="Times New Roman"/>
          <w:sz w:val="28"/>
          <w:szCs w:val="28"/>
        </w:rPr>
        <w:t>о</w:t>
      </w:r>
      <w:r w:rsidRPr="00BD17A8">
        <w:rPr>
          <w:rFonts w:ascii="Times New Roman" w:hAnsi="Times New Roman"/>
          <w:sz w:val="28"/>
          <w:szCs w:val="28"/>
        </w:rPr>
        <w:t>к – 2, «круглы</w:t>
      </w:r>
      <w:r>
        <w:rPr>
          <w:rFonts w:ascii="Times New Roman" w:hAnsi="Times New Roman"/>
          <w:sz w:val="28"/>
          <w:szCs w:val="28"/>
        </w:rPr>
        <w:t>х</w:t>
      </w:r>
      <w:r w:rsidRPr="00BD17A8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ов</w:t>
      </w:r>
      <w:r w:rsidRPr="00BD17A8">
        <w:rPr>
          <w:rFonts w:ascii="Times New Roman" w:hAnsi="Times New Roman"/>
          <w:sz w:val="28"/>
          <w:szCs w:val="28"/>
        </w:rPr>
        <w:t>» - 2, просмотр</w:t>
      </w:r>
      <w:r>
        <w:rPr>
          <w:rFonts w:ascii="Times New Roman" w:hAnsi="Times New Roman"/>
          <w:sz w:val="28"/>
          <w:szCs w:val="28"/>
        </w:rPr>
        <w:t>ов</w:t>
      </w:r>
      <w:r w:rsidRPr="00BD17A8">
        <w:rPr>
          <w:rFonts w:ascii="Times New Roman" w:hAnsi="Times New Roman"/>
          <w:sz w:val="28"/>
          <w:szCs w:val="28"/>
        </w:rPr>
        <w:t xml:space="preserve"> видеофильмов и социальных роликов - 2).</w:t>
      </w:r>
    </w:p>
    <w:p w:rsidR="00A75BDA" w:rsidRPr="00257574" w:rsidRDefault="00567DAA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74">
        <w:rPr>
          <w:rFonts w:ascii="Times New Roman" w:hAnsi="Times New Roman"/>
          <w:sz w:val="28"/>
          <w:szCs w:val="28"/>
        </w:rPr>
        <w:t>С</w:t>
      </w:r>
      <w:r w:rsidR="00A75BDA" w:rsidRPr="00257574">
        <w:rPr>
          <w:rFonts w:ascii="Times New Roman" w:hAnsi="Times New Roman"/>
          <w:sz w:val="28"/>
          <w:szCs w:val="28"/>
        </w:rPr>
        <w:t xml:space="preserve"> целью предупреждения правонарушений в том числе, мошенничества, наркомании, алкоголизма, табакокурения, рецидивной преступности на территории города, в средствах массовой информации размещено </w:t>
      </w:r>
      <w:r w:rsidR="00D20E45">
        <w:rPr>
          <w:rFonts w:ascii="Times New Roman" w:hAnsi="Times New Roman"/>
          <w:sz w:val="28"/>
          <w:szCs w:val="28"/>
        </w:rPr>
        <w:t>144</w:t>
      </w:r>
      <w:r w:rsidR="00A75BDA" w:rsidRPr="00257574">
        <w:rPr>
          <w:rFonts w:ascii="Times New Roman" w:hAnsi="Times New Roman"/>
          <w:sz w:val="28"/>
          <w:szCs w:val="28"/>
        </w:rPr>
        <w:t xml:space="preserve"> </w:t>
      </w:r>
      <w:r w:rsidR="00257574" w:rsidRPr="00257574">
        <w:rPr>
          <w:rFonts w:ascii="Times New Roman" w:hAnsi="Times New Roman"/>
          <w:sz w:val="28"/>
          <w:szCs w:val="28"/>
        </w:rPr>
        <w:t>материал</w:t>
      </w:r>
      <w:r w:rsidR="00D20E45">
        <w:rPr>
          <w:rFonts w:ascii="Times New Roman" w:hAnsi="Times New Roman"/>
          <w:sz w:val="28"/>
          <w:szCs w:val="28"/>
        </w:rPr>
        <w:t>а</w:t>
      </w:r>
      <w:r w:rsidRPr="00257574">
        <w:rPr>
          <w:rFonts w:ascii="Times New Roman" w:hAnsi="Times New Roman"/>
          <w:sz w:val="28"/>
          <w:szCs w:val="28"/>
        </w:rPr>
        <w:t>.</w:t>
      </w:r>
    </w:p>
    <w:p w:rsidR="00257574" w:rsidRPr="00257574" w:rsidRDefault="00257574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Pr="00257574">
        <w:rPr>
          <w:rFonts w:ascii="Times New Roman" w:hAnsi="Times New Roman"/>
          <w:sz w:val="28"/>
          <w:szCs w:val="28"/>
        </w:rPr>
        <w:t xml:space="preserve"> информирования организаций различных форм собственности о содействии в создании участков исправительного центра для обеспечения исполнения наказаний в виде принудительных работ опубликованы </w:t>
      </w:r>
      <w:r w:rsidR="00D20E45">
        <w:rPr>
          <w:rFonts w:ascii="Times New Roman" w:hAnsi="Times New Roman"/>
          <w:sz w:val="28"/>
          <w:szCs w:val="28"/>
        </w:rPr>
        <w:t xml:space="preserve">7 </w:t>
      </w:r>
      <w:r w:rsidR="00281EC8">
        <w:rPr>
          <w:rFonts w:ascii="Times New Roman" w:hAnsi="Times New Roman"/>
          <w:sz w:val="28"/>
          <w:szCs w:val="28"/>
        </w:rPr>
        <w:t>статей</w:t>
      </w:r>
      <w:r w:rsidRPr="00257574">
        <w:rPr>
          <w:rFonts w:ascii="Times New Roman" w:hAnsi="Times New Roman"/>
          <w:sz w:val="28"/>
          <w:szCs w:val="28"/>
        </w:rPr>
        <w:t>.</w:t>
      </w:r>
    </w:p>
    <w:p w:rsidR="002F69EA" w:rsidRPr="00257574" w:rsidRDefault="002F69EA" w:rsidP="00C86059">
      <w:pPr>
        <w:suppressAutoHyphens/>
        <w:rPr>
          <w:rFonts w:ascii="Times New Roman" w:hAnsi="Times New Roman"/>
          <w:sz w:val="28"/>
          <w:szCs w:val="28"/>
        </w:rPr>
      </w:pPr>
    </w:p>
    <w:sectPr w:rsidR="002F69EA" w:rsidRPr="00257574" w:rsidSect="00006E6A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8E" w:rsidRDefault="00E4058E" w:rsidP="00E55A36">
      <w:pPr>
        <w:spacing w:after="0" w:line="240" w:lineRule="auto"/>
      </w:pPr>
      <w:r>
        <w:separator/>
      </w:r>
    </w:p>
  </w:endnote>
  <w:endnote w:type="continuationSeparator" w:id="1">
    <w:p w:rsidR="00E4058E" w:rsidRDefault="00E4058E" w:rsidP="00E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8E" w:rsidRDefault="00E4058E" w:rsidP="00E55A36">
      <w:pPr>
        <w:spacing w:after="0" w:line="240" w:lineRule="auto"/>
      </w:pPr>
      <w:r>
        <w:separator/>
      </w:r>
    </w:p>
  </w:footnote>
  <w:footnote w:type="continuationSeparator" w:id="1">
    <w:p w:rsidR="00E4058E" w:rsidRDefault="00E4058E" w:rsidP="00E5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988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07DB7" w:rsidRPr="00E55A36" w:rsidRDefault="00DF3D2C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E55A36">
          <w:rPr>
            <w:rFonts w:ascii="Times New Roman" w:hAnsi="Times New Roman"/>
            <w:sz w:val="24"/>
            <w:szCs w:val="24"/>
          </w:rPr>
          <w:fldChar w:fldCharType="begin"/>
        </w:r>
        <w:r w:rsidR="00807DB7" w:rsidRPr="00E55A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5A36">
          <w:rPr>
            <w:rFonts w:ascii="Times New Roman" w:hAnsi="Times New Roman"/>
            <w:sz w:val="24"/>
            <w:szCs w:val="24"/>
          </w:rPr>
          <w:fldChar w:fldCharType="separate"/>
        </w:r>
        <w:r w:rsidR="00786144">
          <w:rPr>
            <w:rFonts w:ascii="Times New Roman" w:hAnsi="Times New Roman"/>
            <w:noProof/>
            <w:sz w:val="24"/>
            <w:szCs w:val="24"/>
          </w:rPr>
          <w:t>6</w:t>
        </w:r>
        <w:r w:rsidRPr="00E55A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07DB7" w:rsidRDefault="00807D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19B"/>
    <w:rsid w:val="000042B2"/>
    <w:rsid w:val="00006E6A"/>
    <w:rsid w:val="00016882"/>
    <w:rsid w:val="000238FC"/>
    <w:rsid w:val="00043B03"/>
    <w:rsid w:val="000544D5"/>
    <w:rsid w:val="000558E7"/>
    <w:rsid w:val="00057CD0"/>
    <w:rsid w:val="00064F8C"/>
    <w:rsid w:val="00066343"/>
    <w:rsid w:val="00066E56"/>
    <w:rsid w:val="000670E7"/>
    <w:rsid w:val="0008403D"/>
    <w:rsid w:val="00087378"/>
    <w:rsid w:val="000873C6"/>
    <w:rsid w:val="000915A1"/>
    <w:rsid w:val="000A3D3E"/>
    <w:rsid w:val="000A65DF"/>
    <w:rsid w:val="000B44D9"/>
    <w:rsid w:val="000B5CC2"/>
    <w:rsid w:val="000B7820"/>
    <w:rsid w:val="000C2768"/>
    <w:rsid w:val="000D075C"/>
    <w:rsid w:val="000D11D4"/>
    <w:rsid w:val="000D6F0B"/>
    <w:rsid w:val="000E06F1"/>
    <w:rsid w:val="000E2733"/>
    <w:rsid w:val="000E4E35"/>
    <w:rsid w:val="000F23F8"/>
    <w:rsid w:val="000F3F1A"/>
    <w:rsid w:val="00100DF1"/>
    <w:rsid w:val="00111FA9"/>
    <w:rsid w:val="001135C3"/>
    <w:rsid w:val="00115257"/>
    <w:rsid w:val="00116181"/>
    <w:rsid w:val="001219F4"/>
    <w:rsid w:val="001320DD"/>
    <w:rsid w:val="001423A1"/>
    <w:rsid w:val="00147F86"/>
    <w:rsid w:val="00154C35"/>
    <w:rsid w:val="00157E1D"/>
    <w:rsid w:val="001604E8"/>
    <w:rsid w:val="001637AE"/>
    <w:rsid w:val="0016392A"/>
    <w:rsid w:val="0016763A"/>
    <w:rsid w:val="0017420F"/>
    <w:rsid w:val="00176513"/>
    <w:rsid w:val="00177C72"/>
    <w:rsid w:val="00182562"/>
    <w:rsid w:val="00185D30"/>
    <w:rsid w:val="001A39EE"/>
    <w:rsid w:val="001A45D0"/>
    <w:rsid w:val="001B1F24"/>
    <w:rsid w:val="001B446B"/>
    <w:rsid w:val="001B5B2D"/>
    <w:rsid w:val="001B6E59"/>
    <w:rsid w:val="001E344F"/>
    <w:rsid w:val="001E4FA4"/>
    <w:rsid w:val="00203FF1"/>
    <w:rsid w:val="00207955"/>
    <w:rsid w:val="00210523"/>
    <w:rsid w:val="00211B31"/>
    <w:rsid w:val="00211DF4"/>
    <w:rsid w:val="00214506"/>
    <w:rsid w:val="00214B89"/>
    <w:rsid w:val="0022718F"/>
    <w:rsid w:val="00231FBE"/>
    <w:rsid w:val="00233828"/>
    <w:rsid w:val="00237674"/>
    <w:rsid w:val="002419AA"/>
    <w:rsid w:val="002432CE"/>
    <w:rsid w:val="00243C06"/>
    <w:rsid w:val="00251802"/>
    <w:rsid w:val="00257574"/>
    <w:rsid w:val="00265014"/>
    <w:rsid w:val="002679D6"/>
    <w:rsid w:val="00270B38"/>
    <w:rsid w:val="00280611"/>
    <w:rsid w:val="00281EC8"/>
    <w:rsid w:val="00284041"/>
    <w:rsid w:val="00286FFE"/>
    <w:rsid w:val="00291893"/>
    <w:rsid w:val="002A05B0"/>
    <w:rsid w:val="002A0675"/>
    <w:rsid w:val="002A1F4C"/>
    <w:rsid w:val="002B04D3"/>
    <w:rsid w:val="002B04E2"/>
    <w:rsid w:val="002B3058"/>
    <w:rsid w:val="002C5839"/>
    <w:rsid w:val="002D1DE6"/>
    <w:rsid w:val="002D34C9"/>
    <w:rsid w:val="002D4558"/>
    <w:rsid w:val="002D5A2D"/>
    <w:rsid w:val="002E1B33"/>
    <w:rsid w:val="002E2D99"/>
    <w:rsid w:val="002F40C8"/>
    <w:rsid w:val="002F5C22"/>
    <w:rsid w:val="002F65FC"/>
    <w:rsid w:val="002F69EA"/>
    <w:rsid w:val="00301594"/>
    <w:rsid w:val="0030615C"/>
    <w:rsid w:val="00315B4F"/>
    <w:rsid w:val="00326640"/>
    <w:rsid w:val="00327F73"/>
    <w:rsid w:val="00330808"/>
    <w:rsid w:val="00341636"/>
    <w:rsid w:val="00344408"/>
    <w:rsid w:val="00352AF8"/>
    <w:rsid w:val="0035427C"/>
    <w:rsid w:val="003551F7"/>
    <w:rsid w:val="00367A7A"/>
    <w:rsid w:val="003709E8"/>
    <w:rsid w:val="00381A03"/>
    <w:rsid w:val="003909AB"/>
    <w:rsid w:val="003912AD"/>
    <w:rsid w:val="003914B3"/>
    <w:rsid w:val="003A6227"/>
    <w:rsid w:val="003A73F4"/>
    <w:rsid w:val="003B553E"/>
    <w:rsid w:val="003B6068"/>
    <w:rsid w:val="003B77A8"/>
    <w:rsid w:val="003C60BD"/>
    <w:rsid w:val="003D1F90"/>
    <w:rsid w:val="003D4190"/>
    <w:rsid w:val="003D5C03"/>
    <w:rsid w:val="003D6A34"/>
    <w:rsid w:val="003E0834"/>
    <w:rsid w:val="003E0D2F"/>
    <w:rsid w:val="003F12AD"/>
    <w:rsid w:val="003F1B2A"/>
    <w:rsid w:val="003F2BB7"/>
    <w:rsid w:val="0040712D"/>
    <w:rsid w:val="00426063"/>
    <w:rsid w:val="00426F2A"/>
    <w:rsid w:val="00427590"/>
    <w:rsid w:val="0043288E"/>
    <w:rsid w:val="004543FE"/>
    <w:rsid w:val="00460913"/>
    <w:rsid w:val="00460C15"/>
    <w:rsid w:val="00467DE9"/>
    <w:rsid w:val="00473D7E"/>
    <w:rsid w:val="00475C4B"/>
    <w:rsid w:val="00487730"/>
    <w:rsid w:val="004879E7"/>
    <w:rsid w:val="00491FCF"/>
    <w:rsid w:val="00496B0F"/>
    <w:rsid w:val="004A0E48"/>
    <w:rsid w:val="004A4C17"/>
    <w:rsid w:val="004B63B1"/>
    <w:rsid w:val="004B7753"/>
    <w:rsid w:val="004C5C89"/>
    <w:rsid w:val="004D5013"/>
    <w:rsid w:val="004E5AFF"/>
    <w:rsid w:val="004F231F"/>
    <w:rsid w:val="005017B8"/>
    <w:rsid w:val="00501CC4"/>
    <w:rsid w:val="00512DD0"/>
    <w:rsid w:val="00515F77"/>
    <w:rsid w:val="00520950"/>
    <w:rsid w:val="00523279"/>
    <w:rsid w:val="00525662"/>
    <w:rsid w:val="00536C9D"/>
    <w:rsid w:val="00540283"/>
    <w:rsid w:val="00543835"/>
    <w:rsid w:val="005512FB"/>
    <w:rsid w:val="00551D33"/>
    <w:rsid w:val="00551FF9"/>
    <w:rsid w:val="00567287"/>
    <w:rsid w:val="00567DAA"/>
    <w:rsid w:val="005821A9"/>
    <w:rsid w:val="005854F7"/>
    <w:rsid w:val="005858AC"/>
    <w:rsid w:val="005916E8"/>
    <w:rsid w:val="0059488E"/>
    <w:rsid w:val="00595A38"/>
    <w:rsid w:val="005A2AEE"/>
    <w:rsid w:val="005B1C61"/>
    <w:rsid w:val="005C4331"/>
    <w:rsid w:val="005C5861"/>
    <w:rsid w:val="005D03DF"/>
    <w:rsid w:val="005D1279"/>
    <w:rsid w:val="005E187D"/>
    <w:rsid w:val="005E2484"/>
    <w:rsid w:val="005E5C16"/>
    <w:rsid w:val="00615720"/>
    <w:rsid w:val="006157B5"/>
    <w:rsid w:val="00615918"/>
    <w:rsid w:val="00637816"/>
    <w:rsid w:val="00641B56"/>
    <w:rsid w:val="00643C7F"/>
    <w:rsid w:val="00646030"/>
    <w:rsid w:val="00656210"/>
    <w:rsid w:val="00660106"/>
    <w:rsid w:val="0066281F"/>
    <w:rsid w:val="0066382D"/>
    <w:rsid w:val="006656F9"/>
    <w:rsid w:val="00672043"/>
    <w:rsid w:val="0068351A"/>
    <w:rsid w:val="006A1A24"/>
    <w:rsid w:val="006B6EE4"/>
    <w:rsid w:val="006B7B35"/>
    <w:rsid w:val="006B7E0F"/>
    <w:rsid w:val="006C36AD"/>
    <w:rsid w:val="006C3EF7"/>
    <w:rsid w:val="006D2E78"/>
    <w:rsid w:val="006E6751"/>
    <w:rsid w:val="006E6E26"/>
    <w:rsid w:val="006F3A83"/>
    <w:rsid w:val="006F43ED"/>
    <w:rsid w:val="00703366"/>
    <w:rsid w:val="0070568E"/>
    <w:rsid w:val="0070653A"/>
    <w:rsid w:val="007173CA"/>
    <w:rsid w:val="007221B8"/>
    <w:rsid w:val="00724F4F"/>
    <w:rsid w:val="00726371"/>
    <w:rsid w:val="00732871"/>
    <w:rsid w:val="00733341"/>
    <w:rsid w:val="0074664B"/>
    <w:rsid w:val="00750BDB"/>
    <w:rsid w:val="00754734"/>
    <w:rsid w:val="007559A3"/>
    <w:rsid w:val="007619E4"/>
    <w:rsid w:val="00767D71"/>
    <w:rsid w:val="007765D1"/>
    <w:rsid w:val="00782F65"/>
    <w:rsid w:val="00785397"/>
    <w:rsid w:val="0078556A"/>
    <w:rsid w:val="00785BF0"/>
    <w:rsid w:val="00786144"/>
    <w:rsid w:val="00790876"/>
    <w:rsid w:val="00791B35"/>
    <w:rsid w:val="0079284A"/>
    <w:rsid w:val="00797C37"/>
    <w:rsid w:val="007A045A"/>
    <w:rsid w:val="007A6F33"/>
    <w:rsid w:val="007B2A18"/>
    <w:rsid w:val="007B519B"/>
    <w:rsid w:val="007C2C08"/>
    <w:rsid w:val="007C36BD"/>
    <w:rsid w:val="007D33E9"/>
    <w:rsid w:val="007D706E"/>
    <w:rsid w:val="007E79D1"/>
    <w:rsid w:val="00801586"/>
    <w:rsid w:val="00802BF3"/>
    <w:rsid w:val="00807724"/>
    <w:rsid w:val="00807DB7"/>
    <w:rsid w:val="0081352E"/>
    <w:rsid w:val="00813654"/>
    <w:rsid w:val="00814EE5"/>
    <w:rsid w:val="0083003A"/>
    <w:rsid w:val="0083244C"/>
    <w:rsid w:val="00834730"/>
    <w:rsid w:val="00834D36"/>
    <w:rsid w:val="008350AC"/>
    <w:rsid w:val="00841D42"/>
    <w:rsid w:val="00846F64"/>
    <w:rsid w:val="008546E4"/>
    <w:rsid w:val="00854C5E"/>
    <w:rsid w:val="0086312D"/>
    <w:rsid w:val="0086550E"/>
    <w:rsid w:val="00872FEA"/>
    <w:rsid w:val="008738C1"/>
    <w:rsid w:val="00880DF1"/>
    <w:rsid w:val="008912FF"/>
    <w:rsid w:val="00895BD1"/>
    <w:rsid w:val="00896314"/>
    <w:rsid w:val="008A07C5"/>
    <w:rsid w:val="008A29FB"/>
    <w:rsid w:val="008A4288"/>
    <w:rsid w:val="008A4EAD"/>
    <w:rsid w:val="008B7657"/>
    <w:rsid w:val="008B7F76"/>
    <w:rsid w:val="008D53F6"/>
    <w:rsid w:val="008D6511"/>
    <w:rsid w:val="008E11C8"/>
    <w:rsid w:val="008E26A6"/>
    <w:rsid w:val="008E355C"/>
    <w:rsid w:val="008E769E"/>
    <w:rsid w:val="008F35D7"/>
    <w:rsid w:val="008F5A66"/>
    <w:rsid w:val="008F5A78"/>
    <w:rsid w:val="008F65F7"/>
    <w:rsid w:val="009004F5"/>
    <w:rsid w:val="00905328"/>
    <w:rsid w:val="00907EFD"/>
    <w:rsid w:val="00920D45"/>
    <w:rsid w:val="009216DB"/>
    <w:rsid w:val="00927AA4"/>
    <w:rsid w:val="0093131B"/>
    <w:rsid w:val="00944C4E"/>
    <w:rsid w:val="00950EB7"/>
    <w:rsid w:val="009532EB"/>
    <w:rsid w:val="00956BCC"/>
    <w:rsid w:val="00956C04"/>
    <w:rsid w:val="009648B6"/>
    <w:rsid w:val="00965886"/>
    <w:rsid w:val="00975BB6"/>
    <w:rsid w:val="00975CCC"/>
    <w:rsid w:val="00981B28"/>
    <w:rsid w:val="009820E5"/>
    <w:rsid w:val="009829E4"/>
    <w:rsid w:val="0098307E"/>
    <w:rsid w:val="009948EF"/>
    <w:rsid w:val="009968E6"/>
    <w:rsid w:val="009A7531"/>
    <w:rsid w:val="009B1983"/>
    <w:rsid w:val="009B5E78"/>
    <w:rsid w:val="009C1342"/>
    <w:rsid w:val="009C5244"/>
    <w:rsid w:val="009C647A"/>
    <w:rsid w:val="009D1571"/>
    <w:rsid w:val="009E160F"/>
    <w:rsid w:val="009F2902"/>
    <w:rsid w:val="009F42FD"/>
    <w:rsid w:val="009F4E02"/>
    <w:rsid w:val="00A06715"/>
    <w:rsid w:val="00A06B8B"/>
    <w:rsid w:val="00A10F7F"/>
    <w:rsid w:val="00A12DAF"/>
    <w:rsid w:val="00A24F75"/>
    <w:rsid w:val="00A34EB5"/>
    <w:rsid w:val="00A551D6"/>
    <w:rsid w:val="00A55CF1"/>
    <w:rsid w:val="00A6054B"/>
    <w:rsid w:val="00A60D58"/>
    <w:rsid w:val="00A61603"/>
    <w:rsid w:val="00A61860"/>
    <w:rsid w:val="00A64DBF"/>
    <w:rsid w:val="00A6523E"/>
    <w:rsid w:val="00A6720B"/>
    <w:rsid w:val="00A75BDA"/>
    <w:rsid w:val="00A8324E"/>
    <w:rsid w:val="00A85130"/>
    <w:rsid w:val="00A9637B"/>
    <w:rsid w:val="00A97A79"/>
    <w:rsid w:val="00AA1A19"/>
    <w:rsid w:val="00AB6549"/>
    <w:rsid w:val="00AB6778"/>
    <w:rsid w:val="00AC23C8"/>
    <w:rsid w:val="00AC4C62"/>
    <w:rsid w:val="00AC6DB4"/>
    <w:rsid w:val="00AD36CB"/>
    <w:rsid w:val="00AE3F29"/>
    <w:rsid w:val="00AF11C8"/>
    <w:rsid w:val="00AF2178"/>
    <w:rsid w:val="00AF4446"/>
    <w:rsid w:val="00B009E4"/>
    <w:rsid w:val="00B07872"/>
    <w:rsid w:val="00B10DEC"/>
    <w:rsid w:val="00B14F0C"/>
    <w:rsid w:val="00B15759"/>
    <w:rsid w:val="00B16F91"/>
    <w:rsid w:val="00B17328"/>
    <w:rsid w:val="00B22F0A"/>
    <w:rsid w:val="00B233A1"/>
    <w:rsid w:val="00B248ED"/>
    <w:rsid w:val="00B30C25"/>
    <w:rsid w:val="00B36B9D"/>
    <w:rsid w:val="00B40875"/>
    <w:rsid w:val="00B47E1C"/>
    <w:rsid w:val="00B5257A"/>
    <w:rsid w:val="00B63B48"/>
    <w:rsid w:val="00B64393"/>
    <w:rsid w:val="00B651AB"/>
    <w:rsid w:val="00B83899"/>
    <w:rsid w:val="00B958CE"/>
    <w:rsid w:val="00BA2769"/>
    <w:rsid w:val="00BA328F"/>
    <w:rsid w:val="00BB14E1"/>
    <w:rsid w:val="00BC08C1"/>
    <w:rsid w:val="00BC1B38"/>
    <w:rsid w:val="00BC6F9D"/>
    <w:rsid w:val="00BD17A8"/>
    <w:rsid w:val="00BD540F"/>
    <w:rsid w:val="00BE411C"/>
    <w:rsid w:val="00BE5450"/>
    <w:rsid w:val="00BE7C3A"/>
    <w:rsid w:val="00C02AC8"/>
    <w:rsid w:val="00C12A81"/>
    <w:rsid w:val="00C22BC1"/>
    <w:rsid w:val="00C22BE5"/>
    <w:rsid w:val="00C25EEB"/>
    <w:rsid w:val="00C27788"/>
    <w:rsid w:val="00C3161F"/>
    <w:rsid w:val="00C32C67"/>
    <w:rsid w:val="00C3669E"/>
    <w:rsid w:val="00C4535E"/>
    <w:rsid w:val="00C61578"/>
    <w:rsid w:val="00C63478"/>
    <w:rsid w:val="00C678B1"/>
    <w:rsid w:val="00C73D8E"/>
    <w:rsid w:val="00C75644"/>
    <w:rsid w:val="00C818D3"/>
    <w:rsid w:val="00C85994"/>
    <w:rsid w:val="00C86059"/>
    <w:rsid w:val="00C9156D"/>
    <w:rsid w:val="00C917BE"/>
    <w:rsid w:val="00C918A9"/>
    <w:rsid w:val="00C9483A"/>
    <w:rsid w:val="00CA14E1"/>
    <w:rsid w:val="00CB17EA"/>
    <w:rsid w:val="00CB7B87"/>
    <w:rsid w:val="00CC0A8D"/>
    <w:rsid w:val="00CE2649"/>
    <w:rsid w:val="00CE6148"/>
    <w:rsid w:val="00CF706A"/>
    <w:rsid w:val="00D0490E"/>
    <w:rsid w:val="00D12C49"/>
    <w:rsid w:val="00D1786D"/>
    <w:rsid w:val="00D20E45"/>
    <w:rsid w:val="00D305E8"/>
    <w:rsid w:val="00D4030C"/>
    <w:rsid w:val="00D40F25"/>
    <w:rsid w:val="00D46012"/>
    <w:rsid w:val="00D57FE2"/>
    <w:rsid w:val="00D630B5"/>
    <w:rsid w:val="00D64612"/>
    <w:rsid w:val="00D64BB8"/>
    <w:rsid w:val="00D7381B"/>
    <w:rsid w:val="00D740D2"/>
    <w:rsid w:val="00D80323"/>
    <w:rsid w:val="00D80F36"/>
    <w:rsid w:val="00D813E3"/>
    <w:rsid w:val="00D92EF0"/>
    <w:rsid w:val="00D9760C"/>
    <w:rsid w:val="00DA73FF"/>
    <w:rsid w:val="00DB2C45"/>
    <w:rsid w:val="00DB31EF"/>
    <w:rsid w:val="00DB3A85"/>
    <w:rsid w:val="00DB7F79"/>
    <w:rsid w:val="00DC7F34"/>
    <w:rsid w:val="00DD1976"/>
    <w:rsid w:val="00DD1B88"/>
    <w:rsid w:val="00DE490C"/>
    <w:rsid w:val="00DF3ABF"/>
    <w:rsid w:val="00DF3D2C"/>
    <w:rsid w:val="00E072F1"/>
    <w:rsid w:val="00E21294"/>
    <w:rsid w:val="00E27F6F"/>
    <w:rsid w:val="00E31DB9"/>
    <w:rsid w:val="00E32EC6"/>
    <w:rsid w:val="00E33EA7"/>
    <w:rsid w:val="00E4058E"/>
    <w:rsid w:val="00E40B8A"/>
    <w:rsid w:val="00E433F8"/>
    <w:rsid w:val="00E47F97"/>
    <w:rsid w:val="00E50935"/>
    <w:rsid w:val="00E55928"/>
    <w:rsid w:val="00E55A36"/>
    <w:rsid w:val="00E668A7"/>
    <w:rsid w:val="00E72E27"/>
    <w:rsid w:val="00E811CD"/>
    <w:rsid w:val="00E8323C"/>
    <w:rsid w:val="00E85304"/>
    <w:rsid w:val="00E91E6E"/>
    <w:rsid w:val="00EB4E31"/>
    <w:rsid w:val="00EC3316"/>
    <w:rsid w:val="00EE06E7"/>
    <w:rsid w:val="00EE3A5A"/>
    <w:rsid w:val="00F14C5A"/>
    <w:rsid w:val="00F14E70"/>
    <w:rsid w:val="00F178CF"/>
    <w:rsid w:val="00F22EEB"/>
    <w:rsid w:val="00F22F8B"/>
    <w:rsid w:val="00F2613F"/>
    <w:rsid w:val="00F27636"/>
    <w:rsid w:val="00F27CF3"/>
    <w:rsid w:val="00F34B61"/>
    <w:rsid w:val="00F432BA"/>
    <w:rsid w:val="00F43334"/>
    <w:rsid w:val="00F45BB7"/>
    <w:rsid w:val="00F552C1"/>
    <w:rsid w:val="00F64D90"/>
    <w:rsid w:val="00F70EAC"/>
    <w:rsid w:val="00F712DC"/>
    <w:rsid w:val="00F71F92"/>
    <w:rsid w:val="00F77891"/>
    <w:rsid w:val="00F80239"/>
    <w:rsid w:val="00F8796F"/>
    <w:rsid w:val="00FB32F2"/>
    <w:rsid w:val="00FB4F9B"/>
    <w:rsid w:val="00FC53A9"/>
    <w:rsid w:val="00FD6CEC"/>
    <w:rsid w:val="00FE3867"/>
    <w:rsid w:val="00FE409C"/>
    <w:rsid w:val="00FF0684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4E81-D2EE-4730-8F1F-DE0025DB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6</cp:revision>
  <cp:lastPrinted>2021-10-18T08:00:00Z</cp:lastPrinted>
  <dcterms:created xsi:type="dcterms:W3CDTF">2023-10-18T09:55:00Z</dcterms:created>
  <dcterms:modified xsi:type="dcterms:W3CDTF">2023-10-18T12:57:00Z</dcterms:modified>
</cp:coreProperties>
</file>