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51" w:rsidRPr="00BA22DF" w:rsidRDefault="00D50470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 w:rsidRPr="00BA22DF">
        <w:rPr>
          <w:sz w:val="28"/>
          <w:szCs w:val="28"/>
        </w:rPr>
        <w:t>Приложение</w:t>
      </w:r>
    </w:p>
    <w:p w:rsidR="00C01C51" w:rsidRPr="00BA22DF" w:rsidRDefault="00D50470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 w:rsidRPr="00BA22DF">
        <w:rPr>
          <w:sz w:val="28"/>
          <w:szCs w:val="28"/>
        </w:rPr>
        <w:t xml:space="preserve">к </w:t>
      </w:r>
      <w:r w:rsidR="00C01C51" w:rsidRPr="00BA22DF">
        <w:rPr>
          <w:sz w:val="28"/>
          <w:szCs w:val="28"/>
        </w:rPr>
        <w:t>постановлени</w:t>
      </w:r>
      <w:r w:rsidRPr="00BA22DF">
        <w:rPr>
          <w:sz w:val="28"/>
          <w:szCs w:val="28"/>
        </w:rPr>
        <w:t>ю</w:t>
      </w:r>
      <w:r w:rsidR="00C01C51" w:rsidRPr="00BA22DF">
        <w:rPr>
          <w:sz w:val="28"/>
          <w:szCs w:val="28"/>
        </w:rPr>
        <w:t xml:space="preserve"> администрации города Невинномысска</w:t>
      </w:r>
    </w:p>
    <w:p w:rsidR="00C01C51" w:rsidRPr="00BA22DF" w:rsidRDefault="00C01C51" w:rsidP="00BA22DF">
      <w:pPr>
        <w:pStyle w:val="ConsPlusNormal"/>
        <w:ind w:firstLine="5103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BA22DF" w:rsidRDefault="00C01C51" w:rsidP="00BA22DF">
      <w:pPr>
        <w:pStyle w:val="ConsPlusNormal"/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BA22DF" w:rsidRDefault="00C41FC3" w:rsidP="00BA22DF">
      <w:pPr>
        <w:pStyle w:val="ConsPlusNormal"/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BA22DF" w:rsidRDefault="00C01C51" w:rsidP="00BA22DF">
      <w:pPr>
        <w:pStyle w:val="ConsPlusNormal"/>
        <w:tabs>
          <w:tab w:val="left" w:pos="0"/>
        </w:tabs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BA22DF" w:rsidRDefault="007775C2" w:rsidP="00BA22DF">
      <w:pPr>
        <w:contextualSpacing/>
        <w:jc w:val="center"/>
        <w:rPr>
          <w:bCs/>
          <w:sz w:val="28"/>
          <w:szCs w:val="28"/>
        </w:rPr>
      </w:pPr>
      <w:r w:rsidRPr="00BA22DF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380125" w:rsidRPr="00BA22DF" w:rsidRDefault="007775C2" w:rsidP="0098716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A22DF">
        <w:rPr>
          <w:sz w:val="28"/>
          <w:szCs w:val="28"/>
        </w:rPr>
        <w:t xml:space="preserve">предоставления муниципальной услуги </w:t>
      </w:r>
      <w:bookmarkStart w:id="1" w:name="sub_100"/>
      <w:bookmarkEnd w:id="0"/>
      <w:r w:rsidR="00D50470" w:rsidRPr="00BA22DF">
        <w:rPr>
          <w:sz w:val="28"/>
          <w:szCs w:val="28"/>
        </w:rPr>
        <w:t xml:space="preserve">по </w:t>
      </w:r>
      <w:r w:rsidR="00987163">
        <w:rPr>
          <w:sz w:val="28"/>
          <w:szCs w:val="28"/>
        </w:rPr>
        <w:t>утверждению документации по планировке территории</w:t>
      </w:r>
    </w:p>
    <w:p w:rsidR="00052D1E" w:rsidRPr="00BA22DF" w:rsidRDefault="00052D1E" w:rsidP="00BA22D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bookmarkEnd w:id="1"/>
    <w:p w:rsidR="009D4A0D" w:rsidRDefault="00415E62" w:rsidP="00951692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A0D" w:rsidRPr="00BA22D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51692" w:rsidRPr="00BA22DF" w:rsidRDefault="00951692" w:rsidP="00BA22DF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10CC" w:rsidRPr="00FC68E5" w:rsidRDefault="00AC10CC" w:rsidP="00AC10CC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AC10CC" w:rsidRPr="00C735CD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0CC" w:rsidRDefault="00AC10CC" w:rsidP="00AC10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1. Административный регламент по предоставлению муниципальной услуги </w:t>
      </w:r>
      <w:r w:rsidRPr="00987163">
        <w:rPr>
          <w:sz w:val="28"/>
          <w:szCs w:val="28"/>
        </w:rPr>
        <w:t xml:space="preserve">по утверждению документации по планировке территории </w:t>
      </w:r>
      <w:r w:rsidRPr="00BA22D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BA22DF">
        <w:rPr>
          <w:sz w:val="28"/>
          <w:szCs w:val="28"/>
        </w:rPr>
        <w:t>- административный регламент</w:t>
      </w:r>
      <w:r>
        <w:rPr>
          <w:sz w:val="28"/>
          <w:szCs w:val="28"/>
        </w:rPr>
        <w:t>, муниципальная услуга</w:t>
      </w:r>
      <w:r w:rsidRPr="00BA22DF">
        <w:rPr>
          <w:sz w:val="28"/>
          <w:szCs w:val="28"/>
        </w:rPr>
        <w:t>) определяет сроки и последовательность дейст</w:t>
      </w:r>
      <w:r>
        <w:rPr>
          <w:sz w:val="28"/>
          <w:szCs w:val="28"/>
        </w:rPr>
        <w:t>вий (административных процедур)</w:t>
      </w:r>
      <w:r w:rsidRPr="00FF1EC4">
        <w:rPr>
          <w:sz w:val="28"/>
          <w:szCs w:val="28"/>
        </w:rPr>
        <w:t xml:space="preserve"> администрации города Невинномысска (далее </w:t>
      </w:r>
      <w:r>
        <w:rPr>
          <w:sz w:val="28"/>
          <w:szCs w:val="28"/>
        </w:rPr>
        <w:t>– город</w:t>
      </w:r>
      <w:r w:rsidRPr="00FF1EC4">
        <w:rPr>
          <w:sz w:val="28"/>
          <w:szCs w:val="28"/>
        </w:rPr>
        <w:t>) по предоставлению данной услуги.</w:t>
      </w:r>
      <w:r w:rsidRPr="00C3199A">
        <w:rPr>
          <w:sz w:val="28"/>
          <w:szCs w:val="28"/>
        </w:rPr>
        <w:t xml:space="preserve"> </w:t>
      </w:r>
    </w:p>
    <w:p w:rsidR="00AC10CC" w:rsidRPr="00BA22DF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C10CC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AC10CC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AC10CC" w:rsidRPr="00C735CD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AC10CC" w:rsidRPr="00553AD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22DF">
        <w:rPr>
          <w:sz w:val="28"/>
          <w:szCs w:val="28"/>
        </w:rPr>
        <w:t xml:space="preserve">2. </w:t>
      </w:r>
      <w:r w:rsidRPr="00027914">
        <w:rPr>
          <w:rFonts w:eastAsia="Arial"/>
          <w:sz w:val="28"/>
          <w:szCs w:val="28"/>
        </w:rPr>
        <w:t>Заявителями являются физические и юридические лица</w:t>
      </w:r>
      <w:r>
        <w:rPr>
          <w:rFonts w:eastAsia="Arial"/>
          <w:sz w:val="28"/>
          <w:szCs w:val="28"/>
        </w:rPr>
        <w:t>,</w:t>
      </w:r>
      <w:r w:rsidRPr="0002791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       </w:t>
      </w:r>
      <w:r w:rsidRPr="00D30285">
        <w:rPr>
          <w:rFonts w:eastAsia="Arial"/>
          <w:sz w:val="28"/>
          <w:szCs w:val="28"/>
        </w:rPr>
        <w:t>федеральны</w:t>
      </w:r>
      <w:r>
        <w:rPr>
          <w:rFonts w:eastAsia="Arial"/>
          <w:sz w:val="28"/>
          <w:szCs w:val="28"/>
        </w:rPr>
        <w:t>е</w:t>
      </w:r>
      <w:r w:rsidRPr="00D30285">
        <w:rPr>
          <w:rFonts w:eastAsia="Arial"/>
          <w:sz w:val="28"/>
          <w:szCs w:val="28"/>
        </w:rPr>
        <w:t xml:space="preserve"> орган</w:t>
      </w:r>
      <w:r>
        <w:rPr>
          <w:rFonts w:eastAsia="Arial"/>
          <w:sz w:val="28"/>
          <w:szCs w:val="28"/>
        </w:rPr>
        <w:t>ы исполнительной власти, органы</w:t>
      </w:r>
      <w:r w:rsidRPr="00D30285">
        <w:rPr>
          <w:rFonts w:eastAsia="Arial"/>
          <w:sz w:val="28"/>
          <w:szCs w:val="28"/>
        </w:rPr>
        <w:t xml:space="preserve"> исполнительной власти субъектов Российской Федерации</w:t>
      </w:r>
      <w:r>
        <w:rPr>
          <w:rFonts w:eastAsia="Arial"/>
          <w:sz w:val="28"/>
          <w:szCs w:val="28"/>
        </w:rPr>
        <w:t xml:space="preserve">, </w:t>
      </w:r>
      <w:r w:rsidRPr="00D30285">
        <w:rPr>
          <w:rFonts w:eastAsia="Arial"/>
          <w:sz w:val="28"/>
          <w:szCs w:val="28"/>
        </w:rPr>
        <w:t>орган</w:t>
      </w:r>
      <w:r>
        <w:rPr>
          <w:rFonts w:eastAsia="Arial"/>
          <w:sz w:val="28"/>
          <w:szCs w:val="28"/>
        </w:rPr>
        <w:t>ы</w:t>
      </w:r>
      <w:r w:rsidRPr="00D30285">
        <w:rPr>
          <w:rFonts w:eastAsia="Arial"/>
          <w:sz w:val="28"/>
          <w:szCs w:val="28"/>
        </w:rPr>
        <w:t xml:space="preserve"> местного самоуправления</w:t>
      </w:r>
      <w:r>
        <w:rPr>
          <w:rFonts w:eastAsia="Arial"/>
          <w:sz w:val="28"/>
          <w:szCs w:val="28"/>
        </w:rPr>
        <w:t xml:space="preserve"> (далее - заявитель).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0A0C21">
        <w:rPr>
          <w:sz w:val="28"/>
          <w:szCs w:val="28"/>
        </w:rPr>
        <w:t>От имени заявителей могут обра</w:t>
      </w:r>
      <w:r>
        <w:rPr>
          <w:sz w:val="28"/>
          <w:szCs w:val="28"/>
        </w:rPr>
        <w:t>титься представители заявителей, действующие в силу полномочий, оформленных в установленном законодательством Российской Федерации порядке (далее – представитель заявителя).</w:t>
      </w:r>
    </w:p>
    <w:p w:rsidR="00AC10CC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C10CC" w:rsidRPr="00FC68E5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Требования к порядку информирования о пред</w:t>
      </w:r>
      <w:r>
        <w:rPr>
          <w:sz w:val="28"/>
          <w:szCs w:val="28"/>
        </w:rPr>
        <w:t>оставлении муниципальной услуги</w:t>
      </w:r>
    </w:p>
    <w:p w:rsidR="00AC10CC" w:rsidRPr="00C735CD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AC10CC" w:rsidRPr="004B032A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4B032A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</w:p>
    <w:p w:rsidR="00AC10CC" w:rsidRPr="004B032A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График (режим) работы:</w:t>
      </w:r>
    </w:p>
    <w:p w:rsidR="00AC10CC" w:rsidRPr="004B032A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понедельник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пятница с 09:00 до 18:00;</w:t>
      </w:r>
    </w:p>
    <w:p w:rsidR="00AC10CC" w:rsidRPr="004B032A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перерыв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 13:00 до 14:00;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lastRenderedPageBreak/>
        <w:t xml:space="preserve">выходные дни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суббота, воскресенье.</w:t>
      </w:r>
    </w:p>
    <w:p w:rsidR="00AC10CC" w:rsidRDefault="00AC10CC" w:rsidP="00AC1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Комитет </w:t>
      </w:r>
      <w:r w:rsidRPr="004B032A">
        <w:rPr>
          <w:sz w:val="28"/>
          <w:szCs w:val="28"/>
        </w:rPr>
        <w:t>по управлению муниципальным имуществом администрации города (далее - Комитет)</w:t>
      </w:r>
      <w:r>
        <w:rPr>
          <w:sz w:val="28"/>
          <w:szCs w:val="28"/>
        </w:rPr>
        <w:t xml:space="preserve"> расположен по адресу: 357100, Ставропольский край, </w:t>
      </w:r>
      <w:r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пятница с 09:00 до 18:00;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приемный день - четверг с 09:00 до 16:00;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 13:00 до 14:00;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суббота, воскресенье.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Муниципальное казенное учреждение «Многофункциональный центр предоставления государственных и муниципальных услуг» города (далее – МФЦ) расположено по адресу: 357111, Российская Федерация, Ставропольский край, город Невинномысск, улица Баумана,   дом 21Д.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четверг, пятница с 08:00 до 18:00;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с 10:00 до 20:00;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08:00 до 12:00;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день - воскресенье.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Справочные телефоны органа, предоставляющего муниципальную услугу, МФЦ: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Комитета (86554) 3-27-06, 3-58-85;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МФЦ (86554) 9-45-15.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AC10CC" w:rsidRPr="00B54892" w:rsidRDefault="00AC10CC" w:rsidP="00AC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548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www.nevadm.ru.</w:t>
      </w:r>
    </w:p>
    <w:p w:rsidR="00AC10CC" w:rsidRPr="00AA3F0E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B93742">
        <w:rPr>
          <w:rFonts w:eastAsia="SimSun"/>
          <w:sz w:val="28"/>
          <w:szCs w:val="28"/>
          <w:lang w:val="en-US"/>
        </w:rPr>
        <w:t>www</w:t>
      </w:r>
      <w:r w:rsidRPr="00B93742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AC10CC" w:rsidRPr="00AA3F0E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 Федеральной налоговой служб</w:t>
      </w:r>
      <w:r>
        <w:rPr>
          <w:sz w:val="28"/>
          <w:szCs w:val="28"/>
        </w:rPr>
        <w:t>ы</w:t>
      </w:r>
      <w:r w:rsidRPr="00AA3F0E">
        <w:rPr>
          <w:sz w:val="28"/>
          <w:szCs w:val="28"/>
        </w:rPr>
        <w:t xml:space="preserve"> России (далее - ФНС России): </w:t>
      </w:r>
      <w:r w:rsidRPr="00B93742">
        <w:rPr>
          <w:rStyle w:val="30"/>
          <w:color w:val="auto"/>
        </w:rPr>
        <w:t>www.nalog.ru</w:t>
      </w:r>
      <w:r w:rsidRPr="00CA039C">
        <w:rPr>
          <w:rStyle w:val="30"/>
        </w:rPr>
        <w:t>.</w:t>
      </w:r>
    </w:p>
    <w:p w:rsidR="00AC10CC" w:rsidRPr="00AA3F0E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</w:t>
      </w:r>
      <w:proofErr w:type="spellStart"/>
      <w:r w:rsidRPr="00AA3F0E">
        <w:rPr>
          <w:sz w:val="28"/>
          <w:szCs w:val="28"/>
        </w:rPr>
        <w:t>Росреестр</w:t>
      </w:r>
      <w:proofErr w:type="spellEnd"/>
      <w:r w:rsidRPr="00AA3F0E">
        <w:rPr>
          <w:sz w:val="28"/>
          <w:szCs w:val="28"/>
        </w:rPr>
        <w:t xml:space="preserve">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rosreestr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AC10CC" w:rsidRPr="00AA3F0E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 xml:space="preserve">» по СК):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kadastr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Pr="00AA3F0E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9" w:history="1">
        <w:r w:rsidRPr="007712EB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>
        <w:rPr>
          <w:sz w:val="28"/>
          <w:szCs w:val="28"/>
        </w:rPr>
        <w:t>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Pr="00AA3F0E">
        <w:rPr>
          <w:sz w:val="28"/>
          <w:szCs w:val="28"/>
        </w:rPr>
        <w:t>МФЦ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0" w:history="1">
        <w:r w:rsidRPr="007712EB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>
        <w:rPr>
          <w:sz w:val="28"/>
          <w:szCs w:val="28"/>
        </w:rPr>
        <w:t>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муниципального казенного учреждения </w:t>
      </w:r>
      <w:r>
        <w:rPr>
          <w:sz w:val="28"/>
          <w:szCs w:val="28"/>
        </w:rPr>
        <w:lastRenderedPageBreak/>
        <w:t>«Информационный центр обеспечения градостроительной деятельности» города (далее -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»)</w:t>
      </w:r>
      <w:r w:rsidRPr="00871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86760">
        <w:rPr>
          <w:kern w:val="1"/>
          <w:sz w:val="28"/>
          <w:szCs w:val="40"/>
          <w:lang w:eastAsia="ar-SA"/>
        </w:rPr>
        <w:t>uaig@bk.ru</w:t>
      </w:r>
      <w:r>
        <w:rPr>
          <w:sz w:val="28"/>
          <w:szCs w:val="28"/>
        </w:rPr>
        <w:t>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>а ФНС</w:t>
      </w:r>
      <w:r w:rsidRPr="00AA3F0E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1" w:history="1">
        <w:r w:rsidRPr="007712EB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>
        <w:rPr>
          <w:sz w:val="28"/>
          <w:szCs w:val="28"/>
        </w:rPr>
        <w:t>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- </w:t>
      </w:r>
      <w:r w:rsidR="00257294" w:rsidRPr="00257294">
        <w:rPr>
          <w:sz w:val="28"/>
          <w:szCs w:val="28"/>
        </w:rPr>
        <w:t>fgu26-618@26.kadastr.ru</w:t>
      </w:r>
      <w:r>
        <w:rPr>
          <w:sz w:val="28"/>
          <w:szCs w:val="28"/>
        </w:rPr>
        <w:t>.</w:t>
      </w:r>
    </w:p>
    <w:p w:rsidR="00AC10CC" w:rsidRPr="00B20130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Pr="00AA3F0E">
        <w:rPr>
          <w:sz w:val="28"/>
          <w:szCs w:val="28"/>
        </w:rPr>
        <w:t xml:space="preserve">Филиала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>» по СК</w:t>
      </w:r>
      <w:r>
        <w:rPr>
          <w:sz w:val="28"/>
          <w:szCs w:val="28"/>
        </w:rPr>
        <w:t xml:space="preserve"> -</w:t>
      </w:r>
      <w:r w:rsidRPr="00B53294">
        <w:rPr>
          <w:color w:val="000000"/>
          <w:sz w:val="28"/>
          <w:szCs w:val="28"/>
        </w:rPr>
        <w:t xml:space="preserve"> f</w:t>
      </w:r>
      <w:proofErr w:type="spellStart"/>
      <w:r w:rsidRPr="00B53294">
        <w:rPr>
          <w:color w:val="000000"/>
          <w:sz w:val="28"/>
          <w:szCs w:val="28"/>
          <w:lang w:val="en-US"/>
        </w:rPr>
        <w:t>ilial</w:t>
      </w:r>
      <w:proofErr w:type="spellEnd"/>
      <w:r w:rsidRPr="00B53294">
        <w:rPr>
          <w:color w:val="000000"/>
          <w:sz w:val="28"/>
          <w:szCs w:val="28"/>
        </w:rPr>
        <w:t>@26.</w:t>
      </w:r>
      <w:proofErr w:type="spellStart"/>
      <w:r w:rsidRPr="00B53294">
        <w:rPr>
          <w:sz w:val="28"/>
          <w:szCs w:val="28"/>
          <w:lang w:val="en-US"/>
        </w:rPr>
        <w:t>kadastr</w:t>
      </w:r>
      <w:proofErr w:type="spellEnd"/>
      <w:r w:rsidRPr="00B53294">
        <w:rPr>
          <w:color w:val="000000"/>
          <w:sz w:val="28"/>
          <w:szCs w:val="28"/>
        </w:rPr>
        <w:t>.</w:t>
      </w:r>
      <w:proofErr w:type="spellStart"/>
      <w:r w:rsidRPr="00B53294">
        <w:rPr>
          <w:color w:val="000000"/>
          <w:sz w:val="28"/>
          <w:szCs w:val="28"/>
        </w:rPr>
        <w:t>ru</w:t>
      </w:r>
      <w:proofErr w:type="spellEnd"/>
      <w:r w:rsidRPr="00B53294">
        <w:rPr>
          <w:sz w:val="28"/>
          <w:szCs w:val="28"/>
        </w:rPr>
        <w:t>.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53294">
        <w:rPr>
          <w:sz w:val="28"/>
          <w:szCs w:val="28"/>
        </w:rPr>
        <w:t>указанные</w:t>
      </w:r>
      <w:proofErr w:type="gramEnd"/>
      <w:r w:rsidRPr="00B53294">
        <w:rPr>
          <w:sz w:val="28"/>
          <w:szCs w:val="28"/>
        </w:rPr>
        <w:t xml:space="preserve">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7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дминистративного регламента;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2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Единый портал);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3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</w:t>
      </w:r>
      <w:r w:rsidR="00257294">
        <w:rPr>
          <w:sz w:val="28"/>
          <w:szCs w:val="28"/>
        </w:rPr>
        <w:t>региональный портал</w:t>
      </w:r>
      <w:r w:rsidRPr="00B53294">
        <w:rPr>
          <w:sz w:val="28"/>
          <w:szCs w:val="28"/>
        </w:rPr>
        <w:t>).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 информационных стендах в здании Комитета размещается информация: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гражданах, </w:t>
      </w:r>
      <w:r w:rsidR="00257294">
        <w:rPr>
          <w:sz w:val="28"/>
          <w:szCs w:val="28"/>
        </w:rPr>
        <w:t xml:space="preserve">юридических лицах, </w:t>
      </w:r>
      <w:r>
        <w:rPr>
          <w:sz w:val="28"/>
          <w:szCs w:val="28"/>
        </w:rPr>
        <w:t>имеющих право на предоставление муниципальной услуги;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 информационных стендах в здании МФЦ размещается информация: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сроке предоставления муниципальной услуги;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и решений органов, </w:t>
      </w:r>
      <w:r>
        <w:rPr>
          <w:sz w:val="28"/>
          <w:szCs w:val="28"/>
        </w:rPr>
        <w:lastRenderedPageBreak/>
        <w:t>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сроках предоставления муниципальной услуги;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государственной пошлины за предоставление муниципальной услуги и иных платежей.</w:t>
      </w:r>
    </w:p>
    <w:p w:rsidR="00AC10CC" w:rsidRPr="00BA22DF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0CC" w:rsidRPr="00BA22DF" w:rsidRDefault="00AC10CC" w:rsidP="00AC10CC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22D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AC10CC" w:rsidRPr="00BA22DF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0CC" w:rsidRPr="00BA22DF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A22DF">
        <w:rPr>
          <w:sz w:val="28"/>
          <w:szCs w:val="28"/>
        </w:rPr>
        <w:t xml:space="preserve">. Полное наименование муниципальной услуги </w:t>
      </w:r>
      <w:r>
        <w:rPr>
          <w:sz w:val="28"/>
          <w:szCs w:val="28"/>
        </w:rPr>
        <w:t>- у</w:t>
      </w:r>
      <w:r>
        <w:rPr>
          <w:sz w:val="28"/>
          <w:szCs w:val="28"/>
          <w:lang w:eastAsia="zh-CN"/>
        </w:rPr>
        <w:t>тверждение документации по планировке территории</w:t>
      </w:r>
      <w:r w:rsidRPr="00BA22DF">
        <w:rPr>
          <w:sz w:val="28"/>
          <w:szCs w:val="28"/>
        </w:rPr>
        <w:t>.</w:t>
      </w:r>
    </w:p>
    <w:p w:rsidR="00AC10CC" w:rsidRPr="00BA22DF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F175C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175C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A22DF">
        <w:rPr>
          <w:rFonts w:ascii="Times New Roman" w:hAnsi="Times New Roman" w:cs="Times New Roman"/>
          <w:sz w:val="28"/>
          <w:szCs w:val="28"/>
        </w:rPr>
        <w:t>.</w:t>
      </w:r>
    </w:p>
    <w:p w:rsidR="00AC10CC" w:rsidRPr="004B032A" w:rsidRDefault="00AC10CC" w:rsidP="00AC10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Ответственным органом администрации </w:t>
      </w:r>
      <w:r>
        <w:rPr>
          <w:sz w:val="28"/>
          <w:szCs w:val="28"/>
        </w:rPr>
        <w:t xml:space="preserve">города </w:t>
      </w:r>
      <w:r w:rsidRPr="004B032A">
        <w:rPr>
          <w:sz w:val="28"/>
          <w:szCs w:val="28"/>
        </w:rPr>
        <w:t>за предоставление муниципальной услуги является Комитет.</w:t>
      </w:r>
    </w:p>
    <w:p w:rsidR="00AC10CC" w:rsidRPr="00C21D87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При предоставлении муниципальной услуги администрация города осуществляет взаимодействие:</w:t>
      </w:r>
    </w:p>
    <w:p w:rsidR="00AC10CC" w:rsidRPr="002B2AF9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Комитетом;</w:t>
      </w:r>
    </w:p>
    <w:p w:rsidR="00AC10CC" w:rsidRPr="002B2AF9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МФЦ</w:t>
      </w:r>
      <w:r w:rsidRPr="002B2AF9">
        <w:rPr>
          <w:sz w:val="28"/>
          <w:szCs w:val="28"/>
        </w:rPr>
        <w:t>;</w:t>
      </w:r>
    </w:p>
    <w:p w:rsidR="00AC10CC" w:rsidRPr="002B2AF9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ФНС России</w:t>
      </w:r>
      <w:r w:rsidRPr="002B2AF9">
        <w:rPr>
          <w:sz w:val="28"/>
          <w:szCs w:val="28"/>
        </w:rPr>
        <w:t>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 w:rsidRPr="002709C0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2709C0">
        <w:rPr>
          <w:sz w:val="28"/>
          <w:szCs w:val="28"/>
        </w:rPr>
        <w:t xml:space="preserve"> ФГБУ «</w:t>
      </w:r>
      <w:r w:rsidR="00257294">
        <w:rPr>
          <w:sz w:val="28"/>
          <w:szCs w:val="28"/>
        </w:rPr>
        <w:t xml:space="preserve">ФКП </w:t>
      </w:r>
      <w:proofErr w:type="spellStart"/>
      <w:r w:rsidR="00257294">
        <w:rPr>
          <w:sz w:val="28"/>
          <w:szCs w:val="28"/>
        </w:rPr>
        <w:t>Росреестра</w:t>
      </w:r>
      <w:proofErr w:type="spellEnd"/>
      <w:r w:rsidR="00257294">
        <w:rPr>
          <w:sz w:val="28"/>
          <w:szCs w:val="28"/>
        </w:rPr>
        <w:t>» по СК;</w:t>
      </w:r>
    </w:p>
    <w:p w:rsidR="00AC10CC" w:rsidRPr="00BA22DF" w:rsidRDefault="00AC10CC" w:rsidP="00AC10CC">
      <w:pPr>
        <w:ind w:firstLine="709"/>
        <w:contextualSpacing/>
        <w:jc w:val="both"/>
        <w:rPr>
          <w:sz w:val="28"/>
          <w:szCs w:val="28"/>
        </w:rPr>
      </w:pPr>
      <w:r w:rsidRPr="00BA22DF">
        <w:rPr>
          <w:sz w:val="28"/>
          <w:szCs w:val="28"/>
        </w:rPr>
        <w:t>с комиссией по землепользованию и застройке муниципального образования города Н</w:t>
      </w:r>
      <w:r w:rsidR="00257294">
        <w:rPr>
          <w:sz w:val="28"/>
          <w:szCs w:val="28"/>
        </w:rPr>
        <w:t>евинномысска (далее - Комиссия).</w:t>
      </w:r>
    </w:p>
    <w:p w:rsidR="00AC10CC" w:rsidRPr="00BA22DF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12A1A">
        <w:rPr>
          <w:sz w:val="28"/>
          <w:szCs w:val="28"/>
        </w:rPr>
        <w:t xml:space="preserve">В соответствии с </w:t>
      </w:r>
      <w:hyperlink r:id="rId14" w:history="1">
        <w:r w:rsidRPr="00D12A1A">
          <w:rPr>
            <w:sz w:val="28"/>
            <w:szCs w:val="28"/>
          </w:rPr>
          <w:t xml:space="preserve">пунктом </w:t>
        </w:r>
      </w:hyperlink>
      <w:hyperlink r:id="rId15" w:history="1">
        <w:r w:rsidRPr="00D12A1A">
          <w:rPr>
            <w:sz w:val="28"/>
            <w:szCs w:val="28"/>
          </w:rPr>
          <w:t>3</w:t>
        </w:r>
      </w:hyperlink>
      <w:r w:rsidRPr="00D12A1A">
        <w:rPr>
          <w:sz w:val="28"/>
          <w:szCs w:val="28"/>
        </w:rPr>
        <w:t xml:space="preserve"> части 1 статьи 7 Федерального </w:t>
      </w:r>
      <w:r w:rsidRPr="00D12A1A">
        <w:rPr>
          <w:sz w:val="28"/>
          <w:szCs w:val="28"/>
        </w:rPr>
        <w:br/>
        <w:t>закона от 27 июля 2010 г</w:t>
      </w:r>
      <w:r w:rsidR="00A57274" w:rsidRPr="00D12A1A">
        <w:rPr>
          <w:sz w:val="28"/>
          <w:szCs w:val="28"/>
        </w:rPr>
        <w:t>ода</w:t>
      </w:r>
      <w:r w:rsidRPr="00D12A1A">
        <w:rPr>
          <w:sz w:val="28"/>
          <w:szCs w:val="28"/>
        </w:rPr>
        <w:t xml:space="preserve"> № 210-ФЗ</w:t>
      </w:r>
      <w:r w:rsidRPr="00BA22DF">
        <w:rPr>
          <w:sz w:val="28"/>
          <w:szCs w:val="28"/>
        </w:rPr>
        <w:t xml:space="preserve"> «Об организации предоставления государственных и муниципальных услуг» </w:t>
      </w:r>
      <w:r>
        <w:rPr>
          <w:sz w:val="28"/>
          <w:szCs w:val="28"/>
        </w:rPr>
        <w:t xml:space="preserve">(далее - </w:t>
      </w:r>
      <w:r w:rsidRPr="00BA22DF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BA22DF">
        <w:rPr>
          <w:sz w:val="28"/>
          <w:szCs w:val="28"/>
        </w:rPr>
        <w:t xml:space="preserve"> закон </w:t>
      </w:r>
      <w:r w:rsidR="00D12A1A">
        <w:rPr>
          <w:sz w:val="28"/>
          <w:szCs w:val="28"/>
        </w:rPr>
        <w:br/>
      </w:r>
      <w:r w:rsidRPr="00BA22DF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) </w:t>
      </w:r>
      <w:r w:rsidRPr="00BA22DF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BA22DF">
        <w:rPr>
          <w:sz w:val="28"/>
          <w:szCs w:val="28"/>
        </w:rPr>
        <w:t xml:space="preserve"> </w:t>
      </w:r>
      <w:proofErr w:type="gramStart"/>
      <w:r w:rsidRPr="00BA22DF">
        <w:rPr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</w:t>
      </w:r>
      <w:r w:rsidRPr="00BA22DF">
        <w:rPr>
          <w:sz w:val="28"/>
          <w:szCs w:val="28"/>
        </w:rPr>
        <w:lastRenderedPageBreak/>
        <w:t xml:space="preserve">решением </w:t>
      </w:r>
      <w:r w:rsidRPr="00BA22DF">
        <w:rPr>
          <w:color w:val="000000"/>
          <w:sz w:val="28"/>
          <w:szCs w:val="28"/>
        </w:rPr>
        <w:t xml:space="preserve">Думы города </w:t>
      </w:r>
      <w:r w:rsidR="001E6B5F">
        <w:rPr>
          <w:color w:val="000000"/>
          <w:sz w:val="28"/>
          <w:szCs w:val="28"/>
        </w:rPr>
        <w:t>о</w:t>
      </w:r>
      <w:r w:rsidRPr="00BA22DF">
        <w:rPr>
          <w:color w:val="000000"/>
          <w:sz w:val="28"/>
          <w:szCs w:val="28"/>
        </w:rPr>
        <w:t>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</w:t>
      </w:r>
      <w:proofErr w:type="gramEnd"/>
      <w:r w:rsidRPr="00BA22DF">
        <w:rPr>
          <w:color w:val="000000"/>
          <w:sz w:val="28"/>
          <w:szCs w:val="28"/>
        </w:rPr>
        <w:t>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AC10CC" w:rsidRDefault="00AC10CC" w:rsidP="00AC10C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2" w:name="Par117"/>
      <w:bookmarkEnd w:id="2"/>
    </w:p>
    <w:p w:rsidR="00AC10CC" w:rsidRPr="00FC68E5" w:rsidRDefault="00AC10CC" w:rsidP="00AC10C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C68E5">
        <w:rPr>
          <w:sz w:val="28"/>
          <w:szCs w:val="28"/>
        </w:rPr>
        <w:t>Описание результата пред</w:t>
      </w:r>
      <w:r>
        <w:rPr>
          <w:sz w:val="28"/>
          <w:szCs w:val="28"/>
        </w:rPr>
        <w:t>оставления муниципальной услуги</w:t>
      </w:r>
    </w:p>
    <w:p w:rsidR="00AC10CC" w:rsidRPr="00C735CD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0CC" w:rsidRPr="00BA22DF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5C4">
        <w:rPr>
          <w:rFonts w:ascii="Times New Roman" w:hAnsi="Times New Roman" w:cs="Times New Roman"/>
          <w:sz w:val="28"/>
          <w:szCs w:val="28"/>
        </w:rPr>
        <w:t>12</w:t>
      </w:r>
      <w:r w:rsidRPr="00BA22D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AC10CC" w:rsidRPr="00BA22DF" w:rsidRDefault="00AC10CC" w:rsidP="00AC10CC">
      <w:pPr>
        <w:ind w:firstLine="709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утверждение документации по планировке территории;</w:t>
      </w:r>
    </w:p>
    <w:p w:rsidR="00AC10CC" w:rsidRPr="00BA22DF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отказ в </w:t>
      </w:r>
      <w:r w:rsidRPr="00987163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7163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Pr="00BA22DF">
        <w:rPr>
          <w:rFonts w:ascii="Times New Roman" w:hAnsi="Times New Roman" w:cs="Times New Roman"/>
          <w:sz w:val="28"/>
          <w:szCs w:val="28"/>
        </w:rPr>
        <w:t>.</w:t>
      </w:r>
    </w:p>
    <w:p w:rsidR="00AC10CC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0"/>
      <w:bookmarkEnd w:id="3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F1B6A">
        <w:rPr>
          <w:rFonts w:ascii="Times New Roman" w:hAnsi="Times New Roman" w:cs="Times New Roman"/>
          <w:sz w:val="28"/>
          <w:szCs w:val="28"/>
        </w:rPr>
        <w:t>Общий максимальный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46E0" w:rsidRDefault="00C746E0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более 80 рабочих дней со дня поступления</w:t>
      </w:r>
      <w:r w:rsidR="00AC10CC" w:rsidRPr="00381046">
        <w:rPr>
          <w:rFonts w:ascii="Times New Roman" w:hAnsi="Times New Roman" w:cs="Times New Roman"/>
          <w:sz w:val="28"/>
          <w:szCs w:val="28"/>
        </w:rPr>
        <w:t xml:space="preserve"> заявления и документов, подлежащих предоставлению заявителем</w:t>
      </w:r>
      <w:r w:rsidR="00601D39">
        <w:rPr>
          <w:rFonts w:ascii="Times New Roman" w:hAnsi="Times New Roman" w:cs="Times New Roman"/>
          <w:sz w:val="28"/>
          <w:szCs w:val="28"/>
        </w:rPr>
        <w:t xml:space="preserve"> в Комитет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0CC" w:rsidRPr="00381046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046">
        <w:rPr>
          <w:rFonts w:ascii="Times New Roman" w:hAnsi="Times New Roman" w:cs="Times New Roman"/>
          <w:sz w:val="28"/>
          <w:szCs w:val="28"/>
        </w:rPr>
        <w:t>2) 20 рабочих дней в случаях:</w:t>
      </w:r>
    </w:p>
    <w:p w:rsidR="00AC10CC" w:rsidRPr="00F56609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609">
        <w:rPr>
          <w:rFonts w:ascii="Times New Roman" w:hAnsi="Times New Roman" w:cs="Times New Roman"/>
          <w:sz w:val="28"/>
          <w:szCs w:val="28"/>
        </w:rPr>
        <w:t xml:space="preserve">если в соответствии с Градостроительным кодексом Российской Федерации проведение публичных слушаний по проекту планировки территории и проекту межевания территории не требуется; </w:t>
      </w:r>
    </w:p>
    <w:p w:rsidR="00AC10CC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609">
        <w:rPr>
          <w:rFonts w:ascii="Times New Roman" w:hAnsi="Times New Roman" w:cs="Times New Roman"/>
          <w:sz w:val="28"/>
          <w:szCs w:val="28"/>
        </w:rPr>
        <w:t>если при проведении проверки документации по планировке территории будет выявлено ее несоответствие требованиям, установленным частью 10 статьи 45 Градостроительного кодекса Российской Федерации.</w:t>
      </w:r>
      <w:r w:rsidRPr="00381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CC" w:rsidRDefault="00713384" w:rsidP="00AC10C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84">
        <w:rPr>
          <w:rFonts w:ascii="Times New Roman" w:hAnsi="Times New Roman" w:cs="Times New Roman"/>
          <w:sz w:val="28"/>
          <w:szCs w:val="28"/>
        </w:rPr>
        <w:t>14</w:t>
      </w:r>
      <w:r w:rsidRPr="00303EFD">
        <w:rPr>
          <w:sz w:val="28"/>
          <w:szCs w:val="28"/>
        </w:rPr>
        <w:t xml:space="preserve">. </w:t>
      </w:r>
      <w:r w:rsidR="00AC10CC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</w:t>
      </w:r>
      <w:r w:rsidR="00257294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AC10CC">
        <w:rPr>
          <w:rFonts w:ascii="Times New Roman" w:hAnsi="Times New Roman" w:cs="Times New Roman"/>
          <w:sz w:val="28"/>
          <w:szCs w:val="28"/>
        </w:rPr>
        <w:t xml:space="preserve">ее результата либо по истечении срока, указанного в пункте 13 административного регламента, при условии надлежащего уведомления заявителя </w:t>
      </w:r>
      <w:r w:rsidR="00C746E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AC10CC">
        <w:rPr>
          <w:rFonts w:ascii="Times New Roman" w:hAnsi="Times New Roman" w:cs="Times New Roman"/>
          <w:sz w:val="28"/>
          <w:szCs w:val="28"/>
        </w:rPr>
        <w:t>о результате предоставления муниципальной услуги и условиях его получения.</w:t>
      </w:r>
    </w:p>
    <w:p w:rsidR="00AC10CC" w:rsidRPr="00303EFD" w:rsidRDefault="00AC10CC" w:rsidP="00AC10C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03EFD">
        <w:rPr>
          <w:rFonts w:ascii="Times New Roman" w:hAnsi="Times New Roman" w:cs="Times New Roman"/>
          <w:sz w:val="28"/>
          <w:szCs w:val="28"/>
        </w:rPr>
        <w:t>.</w:t>
      </w:r>
      <w:r w:rsidRPr="00303EFD">
        <w:rPr>
          <w:sz w:val="28"/>
          <w:szCs w:val="28"/>
        </w:rPr>
        <w:t> </w:t>
      </w:r>
      <w:r w:rsidRPr="00303EF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C10CC" w:rsidRPr="00BA22DF" w:rsidRDefault="00AC10CC" w:rsidP="00AC10C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Pr="00BA22DF">
        <w:rPr>
          <w:sz w:val="28"/>
          <w:szCs w:val="28"/>
        </w:rPr>
        <w:t>Срок проведения публичных слушаний со дня оповещения жителей города об их проведении до дня опубликования заключения о результатах публичных слушаний определяется в соответствии с решением Думы города от 28 июня 2018 г. № 280-33 «Об утверждении Положения о порядке организации и</w:t>
      </w:r>
      <w:r>
        <w:rPr>
          <w:sz w:val="28"/>
          <w:szCs w:val="28"/>
        </w:rPr>
        <w:t xml:space="preserve"> проведения публичных слушаний </w:t>
      </w:r>
      <w:r w:rsidRPr="00BA22DF">
        <w:rPr>
          <w:sz w:val="28"/>
          <w:szCs w:val="28"/>
        </w:rPr>
        <w:t xml:space="preserve">или  общественных обсуждений по вопросам  градостроительной деятельности на территории города Невинномысска» </w:t>
      </w:r>
      <w:r>
        <w:rPr>
          <w:sz w:val="28"/>
          <w:szCs w:val="28"/>
        </w:rPr>
        <w:t xml:space="preserve">и составляет </w:t>
      </w:r>
      <w:r w:rsidRPr="00BA22DF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 месяца</w:t>
      </w:r>
      <w:proofErr w:type="gramEnd"/>
      <w:r>
        <w:rPr>
          <w:sz w:val="28"/>
          <w:szCs w:val="28"/>
        </w:rPr>
        <w:t xml:space="preserve"> </w:t>
      </w:r>
      <w:r w:rsidRPr="00BA22DF">
        <w:rPr>
          <w:sz w:val="28"/>
          <w:szCs w:val="28"/>
        </w:rPr>
        <w:t xml:space="preserve">и </w:t>
      </w:r>
      <w:r>
        <w:rPr>
          <w:sz w:val="28"/>
          <w:szCs w:val="28"/>
        </w:rPr>
        <w:t>не более 3 месяцев</w:t>
      </w:r>
      <w:r w:rsidRPr="00BA22DF">
        <w:rPr>
          <w:sz w:val="28"/>
          <w:szCs w:val="28"/>
        </w:rPr>
        <w:t>.</w:t>
      </w:r>
    </w:p>
    <w:p w:rsidR="00AC10CC" w:rsidRDefault="00AC10CC" w:rsidP="00AC10C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22D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22"/>
      <w:r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AC10CC" w:rsidRPr="00A07C38" w:rsidRDefault="00AC10CC" w:rsidP="00AC10C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38">
        <w:rPr>
          <w:rFonts w:ascii="Times New Roman" w:hAnsi="Times New Roman" w:cs="Times New Roman"/>
          <w:sz w:val="28"/>
          <w:szCs w:val="28"/>
        </w:rPr>
        <w:t>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услуги»</w:t>
      </w:r>
      <w:r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  <w:proofErr w:type="gramEnd"/>
    </w:p>
    <w:p w:rsidR="00AC10CC" w:rsidRDefault="00AC10CC" w:rsidP="00AC10C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AC10CC" w:rsidRPr="00971C64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подлежащих представлению заявителем, порядок их представления </w:t>
      </w:r>
      <w:bookmarkStart w:id="5" w:name="Par159"/>
      <w:bookmarkEnd w:id="5"/>
    </w:p>
    <w:p w:rsidR="00AC10CC" w:rsidRPr="00971C64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C10CC" w:rsidRPr="00971C64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75C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71C64">
        <w:rPr>
          <w:sz w:val="28"/>
          <w:szCs w:val="28"/>
        </w:rPr>
        <w:t xml:space="preserve">. В целях получения муниципальной услуги заявителем </w:t>
      </w:r>
      <w:r w:rsidR="00257294">
        <w:rPr>
          <w:sz w:val="28"/>
          <w:szCs w:val="28"/>
        </w:rPr>
        <w:t xml:space="preserve">(представителем заявителя) </w:t>
      </w:r>
      <w:r w:rsidRPr="00971C64">
        <w:rPr>
          <w:sz w:val="28"/>
          <w:szCs w:val="28"/>
        </w:rPr>
        <w:t>в Комитет, МФЦ подается</w:t>
      </w:r>
      <w:r w:rsidR="00257294">
        <w:rPr>
          <w:sz w:val="28"/>
          <w:szCs w:val="28"/>
        </w:rPr>
        <w:t xml:space="preserve"> заявление</w:t>
      </w:r>
      <w:r w:rsidRPr="00971C64">
        <w:rPr>
          <w:sz w:val="28"/>
          <w:szCs w:val="28"/>
        </w:rPr>
        <w:t xml:space="preserve"> с приложением следующих документов: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подлинник и копия документа, удостоверяющего личность заявителя (заявителей), являющегося физическим лицом, либо личность представителя фи</w:t>
      </w:r>
      <w:r w:rsidR="00257294">
        <w:rPr>
          <w:sz w:val="28"/>
          <w:szCs w:val="28"/>
        </w:rPr>
        <w:t>зического или юридического лица;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подлинник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971C64">
          <w:rPr>
            <w:sz w:val="28"/>
            <w:szCs w:val="28"/>
          </w:rPr>
          <w:t>заявлением</w:t>
        </w:r>
      </w:hyperlink>
      <w:r w:rsidRPr="00971C64">
        <w:rPr>
          <w:sz w:val="28"/>
          <w:szCs w:val="28"/>
        </w:rPr>
        <w:t xml:space="preserve"> обращается представитель заявителя (заявителей);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документация по планировке территории, в отношении которой принято решение о подготовке</w:t>
      </w:r>
      <w:r w:rsidR="00257294">
        <w:rPr>
          <w:sz w:val="28"/>
          <w:szCs w:val="28"/>
        </w:rPr>
        <w:t xml:space="preserve"> документации по планировке территории (далее – решение о подготовке документации)</w:t>
      </w:r>
      <w:r>
        <w:rPr>
          <w:sz w:val="28"/>
          <w:szCs w:val="28"/>
        </w:rPr>
        <w:t>.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71C64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AC10CC" w:rsidRPr="00971C64" w:rsidTr="00713384">
        <w:trPr>
          <w:trHeight w:val="1670"/>
          <w:tblCellSpacing w:w="5" w:type="nil"/>
        </w:trPr>
        <w:tc>
          <w:tcPr>
            <w:tcW w:w="567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№</w:t>
            </w:r>
          </w:p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71C64">
              <w:rPr>
                <w:sz w:val="28"/>
                <w:szCs w:val="28"/>
              </w:rPr>
              <w:t>п</w:t>
            </w:r>
            <w:proofErr w:type="gramEnd"/>
            <w:r w:rsidRPr="00971C64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AC10CC" w:rsidRPr="00971C64" w:rsidRDefault="00AC10CC" w:rsidP="00AC10CC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AC10CC" w:rsidRPr="00971C64" w:rsidTr="00713384">
        <w:trPr>
          <w:trHeight w:val="395"/>
          <w:tblHeader/>
          <w:tblCellSpacing w:w="5" w:type="nil"/>
        </w:trPr>
        <w:tc>
          <w:tcPr>
            <w:tcW w:w="567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3</w:t>
            </w:r>
          </w:p>
        </w:tc>
      </w:tr>
      <w:tr w:rsidR="00AC10CC" w:rsidRPr="00971C64" w:rsidTr="00713384">
        <w:trPr>
          <w:trHeight w:val="420"/>
          <w:tblCellSpacing w:w="5" w:type="nil"/>
        </w:trPr>
        <w:tc>
          <w:tcPr>
            <w:tcW w:w="567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</w:t>
            </w:r>
            <w:bookmarkStart w:id="6" w:name="_GoBack"/>
            <w:bookmarkEnd w:id="6"/>
            <w:r w:rsidRPr="00971C64">
              <w:rPr>
                <w:sz w:val="28"/>
                <w:szCs w:val="28"/>
              </w:rPr>
              <w:t>це или индивидуальном пред</w:t>
            </w:r>
            <w:r w:rsidRPr="00971C64">
              <w:rPr>
                <w:sz w:val="28"/>
                <w:szCs w:val="28"/>
              </w:rPr>
              <w:softHyphen/>
              <w:t>принимателе, являющемся заявителем</w:t>
            </w:r>
          </w:p>
        </w:tc>
        <w:tc>
          <w:tcPr>
            <w:tcW w:w="2694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ФНС России</w:t>
            </w:r>
          </w:p>
        </w:tc>
      </w:tr>
      <w:tr w:rsidR="00AC10CC" w:rsidRPr="00971C64" w:rsidTr="00713384">
        <w:trPr>
          <w:trHeight w:val="420"/>
          <w:tblCellSpacing w:w="5" w:type="nil"/>
        </w:trPr>
        <w:tc>
          <w:tcPr>
            <w:tcW w:w="567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C10CC" w:rsidRPr="00652C4C" w:rsidRDefault="00AC10CC" w:rsidP="00713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 xml:space="preserve">Выписка из </w:t>
            </w:r>
            <w:r w:rsidRPr="00971C64">
              <w:rPr>
                <w:sz w:val="28"/>
                <w:szCs w:val="28"/>
              </w:rPr>
              <w:t xml:space="preserve">Единого государственного реестра </w:t>
            </w:r>
            <w:r>
              <w:rPr>
                <w:sz w:val="28"/>
                <w:szCs w:val="28"/>
              </w:rPr>
              <w:t xml:space="preserve"> недвижимости (далее – </w:t>
            </w:r>
            <w:r w:rsidRPr="00652C4C">
              <w:rPr>
                <w:sz w:val="28"/>
                <w:szCs w:val="28"/>
              </w:rPr>
              <w:t>ЕГР</w:t>
            </w:r>
            <w:r>
              <w:rPr>
                <w:sz w:val="28"/>
                <w:szCs w:val="28"/>
              </w:rPr>
              <w:t>Н)</w:t>
            </w:r>
            <w:r w:rsidRPr="00652C4C">
              <w:rPr>
                <w:sz w:val="28"/>
                <w:szCs w:val="28"/>
              </w:rPr>
              <w:t xml:space="preserve"> о правах на земельный участок или уведомление об </w:t>
            </w:r>
            <w:r w:rsidRPr="00652C4C">
              <w:rPr>
                <w:sz w:val="28"/>
                <w:szCs w:val="28"/>
              </w:rPr>
              <w:lastRenderedPageBreak/>
              <w:t>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запрашиваемых сведений</w:t>
            </w:r>
          </w:p>
        </w:tc>
        <w:tc>
          <w:tcPr>
            <w:tcW w:w="2694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lastRenderedPageBreak/>
              <w:t xml:space="preserve">Филиал ФГБУ «ФКП </w:t>
            </w:r>
            <w:proofErr w:type="spellStart"/>
            <w:r w:rsidRPr="00971C64">
              <w:rPr>
                <w:sz w:val="28"/>
                <w:szCs w:val="28"/>
              </w:rPr>
              <w:t>Росреестра</w:t>
            </w:r>
            <w:proofErr w:type="spellEnd"/>
            <w:r w:rsidRPr="00971C64">
              <w:rPr>
                <w:sz w:val="28"/>
                <w:szCs w:val="28"/>
              </w:rPr>
              <w:t xml:space="preserve">» по </w:t>
            </w:r>
            <w:r>
              <w:rPr>
                <w:sz w:val="28"/>
                <w:szCs w:val="28"/>
              </w:rPr>
              <w:t>СК</w:t>
            </w:r>
            <w:r w:rsidRPr="00971C64">
              <w:rPr>
                <w:sz w:val="28"/>
                <w:szCs w:val="28"/>
              </w:rPr>
              <w:t xml:space="preserve"> </w:t>
            </w:r>
          </w:p>
        </w:tc>
      </w:tr>
      <w:tr w:rsidR="00AC10CC" w:rsidRPr="00971C64" w:rsidTr="00713384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0CC" w:rsidRPr="00652C4C" w:rsidRDefault="00AC10CC" w:rsidP="00713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08A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F8141D">
              <w:rPr>
                <w:sz w:val="28"/>
                <w:szCs w:val="28"/>
              </w:rPr>
              <w:t xml:space="preserve"> о правах на </w:t>
            </w:r>
            <w:r w:rsidRPr="00F6308A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F63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недвижимого имущества</w:t>
            </w:r>
            <w:r w:rsidRPr="00652C4C">
              <w:rPr>
                <w:sz w:val="28"/>
                <w:szCs w:val="28"/>
              </w:rPr>
              <w:t>, находящ</w:t>
            </w:r>
            <w:r>
              <w:rPr>
                <w:sz w:val="28"/>
                <w:szCs w:val="28"/>
              </w:rPr>
              <w:t>иеся</w:t>
            </w:r>
            <w:r w:rsidRPr="00652C4C">
              <w:rPr>
                <w:sz w:val="28"/>
                <w:szCs w:val="28"/>
              </w:rPr>
              <w:t xml:space="preserve"> на земельном уча</w:t>
            </w:r>
            <w:r>
              <w:rPr>
                <w:sz w:val="28"/>
                <w:szCs w:val="28"/>
              </w:rPr>
              <w:t>с</w:t>
            </w:r>
            <w:r w:rsidRPr="00652C4C">
              <w:rPr>
                <w:sz w:val="28"/>
                <w:szCs w:val="28"/>
              </w:rPr>
              <w:t>тке,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запрашиваемых сведений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971C64">
              <w:rPr>
                <w:sz w:val="28"/>
                <w:szCs w:val="28"/>
              </w:rPr>
              <w:t>Росреестра</w:t>
            </w:r>
            <w:proofErr w:type="spellEnd"/>
            <w:r w:rsidRPr="00971C64">
              <w:rPr>
                <w:sz w:val="28"/>
                <w:szCs w:val="28"/>
              </w:rPr>
              <w:t xml:space="preserve">» по </w:t>
            </w:r>
            <w:r>
              <w:rPr>
                <w:sz w:val="28"/>
                <w:szCs w:val="28"/>
              </w:rPr>
              <w:t>СК</w:t>
            </w:r>
            <w:r w:rsidRPr="00971C64">
              <w:rPr>
                <w:sz w:val="28"/>
                <w:szCs w:val="28"/>
              </w:rPr>
              <w:t xml:space="preserve"> </w:t>
            </w:r>
          </w:p>
        </w:tc>
      </w:tr>
    </w:tbl>
    <w:p w:rsidR="00AC10CC" w:rsidRPr="008736DE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>настоящем</w:t>
      </w:r>
      <w:r w:rsidRPr="00971C64">
        <w:rPr>
          <w:sz w:val="28"/>
          <w:szCs w:val="28"/>
        </w:rPr>
        <w:t xml:space="preserve"> подпункте административного регламента, заявитель вправе представить лично.</w:t>
      </w:r>
    </w:p>
    <w:p w:rsidR="00AC10CC" w:rsidRPr="00971C64" w:rsidRDefault="00AC10CC" w:rsidP="00AC10C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A1A">
        <w:rPr>
          <w:sz w:val="28"/>
          <w:szCs w:val="28"/>
        </w:rPr>
        <w:t xml:space="preserve">20. В соответствии с </w:t>
      </w:r>
      <w:hyperlink r:id="rId16" w:history="1">
        <w:r w:rsidRPr="00D12A1A">
          <w:rPr>
            <w:sz w:val="28"/>
            <w:szCs w:val="28"/>
          </w:rPr>
          <w:t>пунктами 1</w:t>
        </w:r>
      </w:hyperlink>
      <w:r w:rsidR="00A57274" w:rsidRPr="00D12A1A">
        <w:rPr>
          <w:sz w:val="28"/>
          <w:szCs w:val="28"/>
        </w:rPr>
        <w:t xml:space="preserve"> </w:t>
      </w:r>
      <w:hyperlink r:id="rId17" w:history="1">
        <w:r w:rsidRPr="00D12A1A">
          <w:rPr>
            <w:sz w:val="28"/>
            <w:szCs w:val="28"/>
          </w:rPr>
          <w:t>- 4</w:t>
        </w:r>
      </w:hyperlink>
      <w:r w:rsidRPr="00D12A1A">
        <w:t xml:space="preserve"> </w:t>
      </w:r>
      <w:r w:rsidRPr="00D12A1A">
        <w:rPr>
          <w:sz w:val="28"/>
          <w:szCs w:val="28"/>
        </w:rPr>
        <w:t>статьи 7 Федерального закона         № 210-ФЗ запрещается требовать от заявителя: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57294" w:rsidRPr="00107ADE" w:rsidRDefault="00257294" w:rsidP="0025729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107AD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>
        <w:rPr>
          <w:sz w:val="28"/>
          <w:szCs w:val="28"/>
        </w:rPr>
        <w:t xml:space="preserve"> </w:t>
      </w:r>
      <w:r w:rsidRPr="00107ADE">
        <w:rPr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107ADE">
        <w:rPr>
          <w:sz w:val="28"/>
          <w:szCs w:val="28"/>
        </w:rPr>
        <w:t xml:space="preserve">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971C64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971C64">
        <w:rPr>
          <w:sz w:val="28"/>
          <w:szCs w:val="28"/>
        </w:rPr>
        <w:lastRenderedPageBreak/>
        <w:t>заявления о предоставлении муниципальной услуги;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971C64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sz w:val="28"/>
          <w:szCs w:val="28"/>
        </w:rPr>
        <w:t>МФЦ</w:t>
      </w:r>
      <w:r w:rsidRPr="00971C64">
        <w:rPr>
          <w:sz w:val="28"/>
          <w:szCs w:val="28"/>
        </w:rPr>
        <w:t>, работника организации, предусмотренной частью 1.1 с</w:t>
      </w:r>
      <w:r>
        <w:rPr>
          <w:sz w:val="28"/>
          <w:szCs w:val="28"/>
        </w:rPr>
        <w:t xml:space="preserve">татьи 16 Федерального закона </w:t>
      </w:r>
      <w:r w:rsidRPr="00971C64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sz w:val="28"/>
          <w:szCs w:val="28"/>
        </w:rPr>
        <w:t>МФЦ</w:t>
      </w:r>
      <w:proofErr w:type="gramEnd"/>
      <w:r w:rsidRPr="00971C64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. </w:t>
      </w:r>
    </w:p>
    <w:p w:rsidR="0004031C" w:rsidRDefault="0004031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3BEC" w:rsidRPr="00971C64" w:rsidRDefault="00F83BE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C6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</w:t>
      </w:r>
      <w:r w:rsidR="0031461E" w:rsidRPr="00971C6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971C6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493267" w:rsidRPr="00493267">
        <w:rPr>
          <w:rFonts w:ascii="Times New Roman" w:hAnsi="Times New Roman" w:cs="Times New Roman"/>
          <w:sz w:val="28"/>
          <w:szCs w:val="28"/>
        </w:rPr>
        <w:t>указанных в пункте 18 административного регламента</w:t>
      </w:r>
    </w:p>
    <w:p w:rsidR="00713384" w:rsidRDefault="00713384" w:rsidP="00713384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713384" w:rsidRPr="00971C64" w:rsidRDefault="00713384" w:rsidP="00713384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rFonts w:eastAsia="Arial CYR"/>
          <w:bCs/>
          <w:iCs/>
          <w:sz w:val="28"/>
          <w:szCs w:val="28"/>
        </w:rPr>
      </w:pPr>
      <w:r>
        <w:rPr>
          <w:sz w:val="28"/>
          <w:szCs w:val="28"/>
        </w:rPr>
        <w:t>21</w:t>
      </w:r>
      <w:r w:rsidRPr="00971C64">
        <w:rPr>
          <w:sz w:val="28"/>
          <w:szCs w:val="28"/>
        </w:rPr>
        <w:t xml:space="preserve">. </w:t>
      </w:r>
      <w:r w:rsidRPr="00971C64">
        <w:rPr>
          <w:rFonts w:eastAsia="Arial CYR"/>
          <w:bCs/>
          <w:iCs/>
          <w:sz w:val="28"/>
          <w:szCs w:val="28"/>
        </w:rPr>
        <w:t>Основания</w:t>
      </w:r>
      <w:r>
        <w:rPr>
          <w:rFonts w:eastAsia="Arial CYR"/>
          <w:bCs/>
          <w:iCs/>
          <w:sz w:val="28"/>
          <w:szCs w:val="28"/>
        </w:rPr>
        <w:t>ми</w:t>
      </w:r>
      <w:r w:rsidRPr="00971C64">
        <w:rPr>
          <w:rFonts w:eastAsia="Arial CYR"/>
          <w:bCs/>
          <w:iCs/>
          <w:sz w:val="28"/>
          <w:szCs w:val="28"/>
        </w:rPr>
        <w:t xml:space="preserve"> для отказа в приеме заявления и документов, указанных в пункте 1</w:t>
      </w:r>
      <w:r>
        <w:rPr>
          <w:rFonts w:eastAsia="Arial CYR"/>
          <w:bCs/>
          <w:iCs/>
          <w:sz w:val="28"/>
          <w:szCs w:val="28"/>
        </w:rPr>
        <w:t>8</w:t>
      </w:r>
      <w:r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 </w:t>
      </w:r>
      <w:r>
        <w:rPr>
          <w:rFonts w:eastAsia="Arial CYR"/>
          <w:bCs/>
          <w:iCs/>
          <w:sz w:val="28"/>
          <w:szCs w:val="28"/>
        </w:rPr>
        <w:t>являются</w:t>
      </w:r>
      <w:r w:rsidR="00493267">
        <w:rPr>
          <w:rFonts w:eastAsia="Arial CYR"/>
          <w:bCs/>
          <w:iCs/>
          <w:sz w:val="28"/>
          <w:szCs w:val="28"/>
        </w:rPr>
        <w:t>:</w:t>
      </w:r>
    </w:p>
    <w:p w:rsidR="00713384" w:rsidRPr="00D12A1A" w:rsidRDefault="00713384" w:rsidP="00D12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888">
        <w:rPr>
          <w:sz w:val="28"/>
          <w:szCs w:val="28"/>
        </w:rPr>
        <w:t xml:space="preserve">признание усиленной квалифицированной электронной подписи </w:t>
      </w:r>
      <w:r w:rsidR="00A24888" w:rsidRPr="00A24888">
        <w:rPr>
          <w:sz w:val="28"/>
          <w:szCs w:val="28"/>
        </w:rPr>
        <w:br/>
      </w:r>
      <w:r w:rsidRPr="00A24888">
        <w:rPr>
          <w:sz w:val="28"/>
          <w:szCs w:val="28"/>
        </w:rPr>
        <w:t>(далее - электронная подпись)</w:t>
      </w:r>
      <w:r w:rsidR="00A57274" w:rsidRPr="00A24888">
        <w:rPr>
          <w:sz w:val="28"/>
          <w:szCs w:val="28"/>
        </w:rPr>
        <w:t xml:space="preserve"> в соответствии с </w:t>
      </w:r>
      <w:r w:rsidR="00D12A1A" w:rsidRPr="00A24888">
        <w:rPr>
          <w:sz w:val="28"/>
          <w:szCs w:val="28"/>
        </w:rPr>
        <w:t xml:space="preserve">Федеральным законом от </w:t>
      </w:r>
      <w:r w:rsidR="00A24888">
        <w:rPr>
          <w:sz w:val="28"/>
          <w:szCs w:val="28"/>
        </w:rPr>
        <w:br/>
      </w:r>
      <w:r w:rsidR="00D12A1A" w:rsidRPr="00D12A1A">
        <w:rPr>
          <w:sz w:val="28"/>
          <w:szCs w:val="28"/>
        </w:rPr>
        <w:t>о</w:t>
      </w:r>
      <w:proofErr w:type="gramStart"/>
      <w:r w:rsidR="00D12A1A" w:rsidRPr="00D12A1A">
        <w:rPr>
          <w:sz w:val="28"/>
          <w:szCs w:val="28"/>
        </w:rPr>
        <w:t>6</w:t>
      </w:r>
      <w:proofErr w:type="gramEnd"/>
      <w:r w:rsidR="00D12A1A" w:rsidRPr="00D12A1A">
        <w:rPr>
          <w:sz w:val="28"/>
          <w:szCs w:val="28"/>
        </w:rPr>
        <w:t xml:space="preserve"> апреля 2011 года № 63-ФЗ «Об электронной подписи»</w:t>
      </w:r>
      <w:r w:rsidRPr="00D12A1A">
        <w:rPr>
          <w:sz w:val="28"/>
          <w:szCs w:val="28"/>
        </w:rPr>
        <w:t xml:space="preserve">, с использованием которой подписаны заявление и документы, необходимые для предоставления муниципальной услуги, представленные заявителем </w:t>
      </w:r>
      <w:r w:rsidR="00493267" w:rsidRPr="00D12A1A">
        <w:rPr>
          <w:sz w:val="28"/>
          <w:szCs w:val="28"/>
        </w:rPr>
        <w:t xml:space="preserve">(представителем заявителя) </w:t>
      </w:r>
      <w:r w:rsidRPr="00D12A1A">
        <w:rPr>
          <w:sz w:val="28"/>
          <w:szCs w:val="28"/>
        </w:rPr>
        <w:t>в электронной форме, недействительной (истек срок действия, заявление подписано электронной подписью иного лица);</w:t>
      </w:r>
    </w:p>
    <w:p w:rsidR="00713384" w:rsidRPr="00B53294" w:rsidRDefault="00713384" w:rsidP="00713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заявление не соответствует утвержденной форме (</w:t>
      </w:r>
      <w:r w:rsidRPr="00C02D6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9B2212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</w:t>
      </w:r>
      <w:r w:rsidRPr="00B53294">
        <w:rPr>
          <w:sz w:val="28"/>
          <w:szCs w:val="28"/>
        </w:rPr>
        <w:t xml:space="preserve"> регламенту);</w:t>
      </w:r>
    </w:p>
    <w:p w:rsidR="00713384" w:rsidRDefault="00713384" w:rsidP="00713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F6">
        <w:rPr>
          <w:sz w:val="28"/>
          <w:szCs w:val="28"/>
        </w:rPr>
        <w:t xml:space="preserve">к заявлению не приложены документы, предусмотренные в </w:t>
      </w:r>
      <w:r w:rsidRPr="00C02D6C">
        <w:rPr>
          <w:sz w:val="28"/>
          <w:szCs w:val="28"/>
        </w:rPr>
        <w:t>пункте            1</w:t>
      </w:r>
      <w:r>
        <w:rPr>
          <w:sz w:val="28"/>
          <w:szCs w:val="28"/>
        </w:rPr>
        <w:t>8</w:t>
      </w:r>
      <w:r w:rsidRPr="007F3A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F3AF6">
        <w:rPr>
          <w:sz w:val="28"/>
          <w:szCs w:val="28"/>
        </w:rPr>
        <w:t>дминистративного регламента;</w:t>
      </w:r>
    </w:p>
    <w:p w:rsidR="00713384" w:rsidRPr="007F3AF6" w:rsidRDefault="00713384" w:rsidP="00713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F6">
        <w:rPr>
          <w:sz w:val="28"/>
          <w:szCs w:val="28"/>
        </w:rPr>
        <w:t>заявитель не уполномочен обращаться с заявлением о предоставлении муниципальной услуги;</w:t>
      </w:r>
    </w:p>
    <w:p w:rsidR="00713384" w:rsidRDefault="00713384" w:rsidP="007133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документы,</w:t>
      </w:r>
      <w:r>
        <w:rPr>
          <w:rStyle w:val="blk"/>
          <w:sz w:val="28"/>
          <w:szCs w:val="28"/>
        </w:rPr>
        <w:t xml:space="preserve"> предоставленные для получения муниципальной услуги, недействительны на срок обращения за предоставлением муниципальной </w:t>
      </w:r>
      <w:r>
        <w:rPr>
          <w:rStyle w:val="blk"/>
          <w:sz w:val="28"/>
          <w:szCs w:val="28"/>
        </w:rPr>
        <w:lastRenderedPageBreak/>
        <w:t xml:space="preserve">услуги, </w:t>
      </w:r>
      <w:r>
        <w:rPr>
          <w:sz w:val="28"/>
          <w:szCs w:val="28"/>
        </w:rPr>
        <w:t>тексты документов написаны неразборчиво</w:t>
      </w:r>
      <w:r>
        <w:rPr>
          <w:rStyle w:val="blk"/>
          <w:sz w:val="28"/>
          <w:szCs w:val="28"/>
        </w:rPr>
        <w:t xml:space="preserve">, </w:t>
      </w:r>
      <w:r>
        <w:rPr>
          <w:sz w:val="28"/>
          <w:szCs w:val="28"/>
        </w:rPr>
        <w:t>наличие в документах подчисток, приписок, зачеркнутых слов и иных не оговоренных исправлений,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содержание,</w:t>
      </w:r>
      <w:r>
        <w:rPr>
          <w:rStyle w:val="blk"/>
          <w:sz w:val="28"/>
          <w:szCs w:val="28"/>
        </w:rPr>
        <w:t xml:space="preserve"> копии документов плохого качества, не заверены надлежащим образом, на документах отсутствуют подписи уполномоченных должностных лиц.</w:t>
      </w:r>
      <w:proofErr w:type="gramEnd"/>
    </w:p>
    <w:p w:rsidR="00951692" w:rsidRPr="00971C64" w:rsidRDefault="00951692" w:rsidP="00951692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3BEC" w:rsidRPr="00971C64" w:rsidRDefault="00F83BEC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Исчерпывающий перечень оснований для возврата заявления и документов, </w:t>
      </w:r>
      <w:r w:rsidR="003A0FBE" w:rsidRPr="00971C64">
        <w:rPr>
          <w:rFonts w:eastAsia="Arial CYR"/>
          <w:bCs/>
          <w:iCs/>
          <w:sz w:val="28"/>
          <w:szCs w:val="28"/>
        </w:rPr>
        <w:t>указанных в пункте 1</w:t>
      </w:r>
      <w:r w:rsidR="003A0FBE">
        <w:rPr>
          <w:rFonts w:eastAsia="Arial CYR"/>
          <w:bCs/>
          <w:iCs/>
          <w:sz w:val="28"/>
          <w:szCs w:val="28"/>
        </w:rPr>
        <w:t>8</w:t>
      </w:r>
      <w:r w:rsidR="003A0FBE"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 </w:t>
      </w:r>
    </w:p>
    <w:p w:rsidR="00951692" w:rsidRPr="008736DE" w:rsidRDefault="00951692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highlight w:val="yellow"/>
        </w:rPr>
      </w:pPr>
    </w:p>
    <w:p w:rsidR="003A0FBE" w:rsidRDefault="003A0FBE" w:rsidP="003A0FBE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2</w:t>
      </w:r>
      <w:r w:rsidR="004852F2">
        <w:rPr>
          <w:rFonts w:eastAsia="Lucida Sans Unicode"/>
          <w:sz w:val="28"/>
          <w:szCs w:val="28"/>
        </w:rPr>
        <w:t>2</w:t>
      </w:r>
      <w:r w:rsidR="00951692" w:rsidRPr="00971C64">
        <w:rPr>
          <w:rFonts w:eastAsia="Lucida Sans Unicode"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Основания для возврата заявления и документов, </w:t>
      </w:r>
      <w:r w:rsidR="00493267" w:rsidRPr="00971C64">
        <w:rPr>
          <w:rFonts w:eastAsia="Arial CYR"/>
          <w:bCs/>
          <w:iCs/>
          <w:sz w:val="28"/>
          <w:szCs w:val="28"/>
        </w:rPr>
        <w:t>указанных в пункте 1</w:t>
      </w:r>
      <w:r w:rsidR="00493267">
        <w:rPr>
          <w:rFonts w:eastAsia="Arial CYR"/>
          <w:bCs/>
          <w:iCs/>
          <w:sz w:val="28"/>
          <w:szCs w:val="28"/>
        </w:rPr>
        <w:t>8</w:t>
      </w:r>
      <w:r w:rsidR="00493267"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 </w:t>
      </w:r>
      <w:r w:rsidR="00713384">
        <w:rPr>
          <w:sz w:val="28"/>
          <w:szCs w:val="28"/>
        </w:rPr>
        <w:t>отсутствуют.</w:t>
      </w:r>
    </w:p>
    <w:p w:rsidR="00951692" w:rsidRPr="008736DE" w:rsidRDefault="00951692" w:rsidP="00BA22DF">
      <w:pPr>
        <w:pStyle w:val="Standard"/>
        <w:widowControl w:val="0"/>
        <w:tabs>
          <w:tab w:val="left" w:pos="0"/>
        </w:tabs>
        <w:suppressAutoHyphens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F83BEC" w:rsidRPr="00971C64" w:rsidRDefault="00F83BE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C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</w:t>
      </w:r>
      <w:r w:rsidR="00951692" w:rsidRPr="00971C64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51692" w:rsidRPr="008736DE" w:rsidRDefault="00951692" w:rsidP="00951692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BEC" w:rsidRPr="00971C64" w:rsidRDefault="003A0FB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2F2">
        <w:rPr>
          <w:rFonts w:ascii="Times New Roman" w:hAnsi="Times New Roman" w:cs="Times New Roman"/>
          <w:sz w:val="28"/>
          <w:szCs w:val="28"/>
        </w:rPr>
        <w:t>3</w:t>
      </w:r>
      <w:r w:rsidR="00951692" w:rsidRPr="00971C64">
        <w:rPr>
          <w:rFonts w:ascii="Times New Roman" w:hAnsi="Times New Roman" w:cs="Times New Roman"/>
          <w:sz w:val="28"/>
          <w:szCs w:val="28"/>
        </w:rPr>
        <w:t xml:space="preserve">. </w:t>
      </w:r>
      <w:r w:rsidR="00F83BEC" w:rsidRPr="00971C6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D4A0D" w:rsidRPr="00C72D78" w:rsidRDefault="0031461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D78">
        <w:rPr>
          <w:rFonts w:ascii="Times New Roman" w:hAnsi="Times New Roman" w:cs="Times New Roman"/>
          <w:sz w:val="28"/>
          <w:szCs w:val="28"/>
        </w:rPr>
        <w:t>2</w:t>
      </w:r>
      <w:r w:rsidR="004852F2">
        <w:rPr>
          <w:rFonts w:ascii="Times New Roman" w:hAnsi="Times New Roman" w:cs="Times New Roman"/>
          <w:sz w:val="28"/>
          <w:szCs w:val="28"/>
        </w:rPr>
        <w:t>4</w:t>
      </w:r>
      <w:r w:rsidR="00D73A95" w:rsidRPr="00C72D78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C72D78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493267" w:rsidRPr="00971C64">
        <w:rPr>
          <w:rFonts w:ascii="Times New Roman" w:hAnsi="Times New Roman" w:cs="Times New Roman"/>
          <w:sz w:val="28"/>
          <w:szCs w:val="28"/>
        </w:rPr>
        <w:t>предоставлени</w:t>
      </w:r>
      <w:r w:rsidR="00493267">
        <w:rPr>
          <w:rFonts w:ascii="Times New Roman" w:hAnsi="Times New Roman" w:cs="Times New Roman"/>
          <w:sz w:val="28"/>
          <w:szCs w:val="28"/>
        </w:rPr>
        <w:t>и</w:t>
      </w:r>
      <w:r w:rsidR="00493267" w:rsidRPr="00971C6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216F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4A0D" w:rsidRPr="00C72D78">
        <w:rPr>
          <w:rFonts w:ascii="Times New Roman" w:hAnsi="Times New Roman" w:cs="Times New Roman"/>
          <w:sz w:val="28"/>
          <w:szCs w:val="28"/>
        </w:rPr>
        <w:t>являются:</w:t>
      </w:r>
    </w:p>
    <w:p w:rsidR="00216F2E" w:rsidRDefault="00216F2E" w:rsidP="00216F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F2E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216F2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493267">
        <w:rPr>
          <w:rFonts w:ascii="Times New Roman" w:hAnsi="Times New Roman" w:cs="Times New Roman"/>
          <w:sz w:val="28"/>
          <w:szCs w:val="28"/>
        </w:rPr>
        <w:t xml:space="preserve"> (представителем заявителя) </w:t>
      </w:r>
      <w:r w:rsidRPr="00216F2E">
        <w:rPr>
          <w:rFonts w:ascii="Times New Roman" w:hAnsi="Times New Roman" w:cs="Times New Roman"/>
          <w:sz w:val="28"/>
          <w:szCs w:val="28"/>
        </w:rPr>
        <w:t xml:space="preserve">либо предоставление не в полном объеме документов,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216F2E">
        <w:rPr>
          <w:rFonts w:ascii="Times New Roman" w:hAnsi="Times New Roman" w:cs="Times New Roman"/>
          <w:sz w:val="28"/>
          <w:szCs w:val="28"/>
        </w:rPr>
        <w:t xml:space="preserve"> в пункте 18 административного регламента;</w:t>
      </w:r>
    </w:p>
    <w:p w:rsidR="00216F2E" w:rsidRPr="00216F2E" w:rsidRDefault="00216F2E" w:rsidP="00216F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F2E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представленной заявителем </w:t>
      </w:r>
      <w:r w:rsidR="00493267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216F2E">
        <w:rPr>
          <w:rFonts w:ascii="Times New Roman" w:hAnsi="Times New Roman" w:cs="Times New Roman"/>
          <w:sz w:val="28"/>
          <w:szCs w:val="28"/>
        </w:rPr>
        <w:t>документации по планировке территории требованиям части 10 статьи 45 Градостроительного кодекса Российской Федерации;</w:t>
      </w:r>
    </w:p>
    <w:p w:rsidR="00951692" w:rsidRDefault="00216F2E" w:rsidP="00216F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F2E">
        <w:rPr>
          <w:rFonts w:ascii="Times New Roman" w:hAnsi="Times New Roman" w:cs="Times New Roman"/>
          <w:sz w:val="28"/>
          <w:szCs w:val="28"/>
        </w:rPr>
        <w:t xml:space="preserve">отсутствие уведомления о принятом </w:t>
      </w:r>
      <w:proofErr w:type="gramStart"/>
      <w:r w:rsidRPr="00216F2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16F2E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2E" w:rsidRPr="008736DE" w:rsidRDefault="00216F2E" w:rsidP="00216F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754" w:rsidRPr="00C72D78" w:rsidRDefault="00287754" w:rsidP="00A30CC0">
      <w:pPr>
        <w:widowControl w:val="0"/>
        <w:autoSpaceDE w:val="0"/>
        <w:autoSpaceDN w:val="0"/>
        <w:adjustRightInd w:val="0"/>
        <w:ind w:firstLine="709"/>
        <w:contextualSpacing/>
        <w:outlineLvl w:val="2"/>
        <w:rPr>
          <w:sz w:val="28"/>
          <w:szCs w:val="28"/>
        </w:rPr>
      </w:pPr>
      <w:r w:rsidRPr="00C72D78">
        <w:rPr>
          <w:sz w:val="28"/>
          <w:szCs w:val="28"/>
        </w:rPr>
        <w:t>Государств</w:t>
      </w:r>
      <w:r w:rsidR="00493267">
        <w:rPr>
          <w:sz w:val="28"/>
          <w:szCs w:val="28"/>
        </w:rPr>
        <w:t>енная пошлина за предоставление</w:t>
      </w:r>
      <w:r w:rsidRPr="00C72D78">
        <w:rPr>
          <w:sz w:val="28"/>
          <w:szCs w:val="28"/>
        </w:rPr>
        <w:t xml:space="preserve"> муниципальной услуги</w:t>
      </w:r>
    </w:p>
    <w:p w:rsidR="00951692" w:rsidRPr="00C72D78" w:rsidRDefault="00951692" w:rsidP="0095169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</w:p>
    <w:p w:rsidR="00287754" w:rsidRDefault="00951692" w:rsidP="00BA22DF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C72D78">
        <w:rPr>
          <w:sz w:val="28"/>
          <w:szCs w:val="28"/>
        </w:rPr>
        <w:t>2</w:t>
      </w:r>
      <w:r w:rsidR="004852F2">
        <w:rPr>
          <w:sz w:val="28"/>
          <w:szCs w:val="28"/>
        </w:rPr>
        <w:t>5</w:t>
      </w:r>
      <w:r w:rsidRPr="00C72D78">
        <w:rPr>
          <w:sz w:val="28"/>
          <w:szCs w:val="28"/>
        </w:rPr>
        <w:t xml:space="preserve">. </w:t>
      </w:r>
      <w:r w:rsidR="00287754" w:rsidRPr="00C72D78">
        <w:rPr>
          <w:sz w:val="28"/>
          <w:szCs w:val="28"/>
        </w:rPr>
        <w:t>Государственная пошлина или иная плата за предоставление муниципальной услуги не взимается</w:t>
      </w:r>
      <w:r w:rsidRPr="00C72D78">
        <w:rPr>
          <w:sz w:val="28"/>
          <w:szCs w:val="28"/>
        </w:rPr>
        <w:t>.</w:t>
      </w:r>
    </w:p>
    <w:p w:rsidR="00216F2E" w:rsidRPr="00C72D78" w:rsidRDefault="00216F2E" w:rsidP="00BA22DF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287754" w:rsidRPr="00C72D78" w:rsidRDefault="00287754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72D78">
        <w:rPr>
          <w:sz w:val="28"/>
          <w:szCs w:val="28"/>
        </w:rPr>
        <w:t>Максимальный срок ожидания в очереди при подаче заявления о предоставлени</w:t>
      </w:r>
      <w:r w:rsidR="00493267">
        <w:rPr>
          <w:sz w:val="28"/>
          <w:szCs w:val="28"/>
        </w:rPr>
        <w:t>и</w:t>
      </w:r>
      <w:r w:rsidRPr="00C72D78">
        <w:rPr>
          <w:sz w:val="28"/>
          <w:szCs w:val="28"/>
        </w:rPr>
        <w:t xml:space="preserve"> муниципальной услуги</w:t>
      </w:r>
    </w:p>
    <w:p w:rsidR="00951692" w:rsidRPr="00C72D78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287754" w:rsidRPr="00C72D78" w:rsidRDefault="00951692" w:rsidP="00BA22DF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72D78">
        <w:rPr>
          <w:sz w:val="28"/>
          <w:szCs w:val="28"/>
        </w:rPr>
        <w:t>2</w:t>
      </w:r>
      <w:r w:rsidR="004852F2">
        <w:rPr>
          <w:sz w:val="28"/>
          <w:szCs w:val="28"/>
        </w:rPr>
        <w:t>6</w:t>
      </w:r>
      <w:r w:rsidRPr="00C72D78">
        <w:rPr>
          <w:sz w:val="28"/>
          <w:szCs w:val="28"/>
        </w:rPr>
        <w:t xml:space="preserve">. </w:t>
      </w:r>
      <w:r w:rsidR="00287754" w:rsidRPr="00C72D78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7D1166" w:rsidRDefault="007D1166" w:rsidP="00A30CC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51692" w:rsidRPr="00070FB9" w:rsidRDefault="00951692" w:rsidP="00A30CC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70FB9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C0FEE" w:rsidRPr="00070FB9" w:rsidRDefault="00C72D78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lastRenderedPageBreak/>
        <w:t>2</w:t>
      </w:r>
      <w:r w:rsidR="004852F2">
        <w:rPr>
          <w:sz w:val="28"/>
          <w:szCs w:val="28"/>
        </w:rPr>
        <w:t>7</w:t>
      </w:r>
      <w:r w:rsidRPr="00070FB9">
        <w:rPr>
          <w:sz w:val="28"/>
          <w:szCs w:val="28"/>
        </w:rPr>
        <w:t xml:space="preserve">. </w:t>
      </w:r>
      <w:r w:rsidR="00DC0FEE" w:rsidRPr="00070FB9">
        <w:rPr>
          <w:sz w:val="28"/>
          <w:szCs w:val="28"/>
        </w:rPr>
        <w:t>Требования к помещениям Комитета, в которых предоставляется муниципальная услуга, к местам ожидания и приема заявителей.</w:t>
      </w:r>
    </w:p>
    <w:p w:rsidR="00DC0FEE" w:rsidRPr="00070FB9" w:rsidRDefault="00DC0FEE" w:rsidP="00DC0FE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411"/>
      <w:r w:rsidRPr="00070FB9">
        <w:rPr>
          <w:sz w:val="28"/>
          <w:szCs w:val="28"/>
        </w:rPr>
        <w:t>Здание, в котором расположен Комитет,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070FB9">
        <w:rPr>
          <w:rFonts w:ascii="Arial" w:hAnsi="Arial"/>
          <w:sz w:val="28"/>
          <w:szCs w:val="28"/>
        </w:rPr>
        <w:t>.</w:t>
      </w:r>
    </w:p>
    <w:bookmarkEnd w:id="7"/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Вход в здание Комитета оборудован информационной табличкой (вывеской), содержащей следующую информацию о Комитете:</w:t>
      </w:r>
    </w:p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наименование;</w:t>
      </w:r>
    </w:p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место нахождения;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график работы.</w:t>
      </w:r>
    </w:p>
    <w:p w:rsidR="00DC0FEE" w:rsidRDefault="00DC0FEE" w:rsidP="00DC0F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Комитета, в которое обеспечивается беспрепятственный доступ заявителей </w:t>
      </w:r>
      <w:r w:rsidR="00493267">
        <w:rPr>
          <w:sz w:val="28"/>
          <w:szCs w:val="28"/>
        </w:rPr>
        <w:t xml:space="preserve">(представителей заявителя) </w:t>
      </w:r>
      <w:r>
        <w:rPr>
          <w:sz w:val="28"/>
          <w:szCs w:val="28"/>
        </w:rPr>
        <w:t>с ограниченными возможностями передвижения оборудовано кнопкой либо средством телефонной связи для вызова специалиста Комитета.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в очереди оборудованы стульями, кресельными секциями. Количество мест ожидания определяется исходя из </w:t>
      </w:r>
      <w:r w:rsidR="0021075E">
        <w:rPr>
          <w:sz w:val="28"/>
          <w:szCs w:val="28"/>
        </w:rPr>
        <w:br/>
      </w:r>
      <w:r>
        <w:rPr>
          <w:sz w:val="28"/>
          <w:szCs w:val="28"/>
        </w:rPr>
        <w:t>фактической нагрузки и возможностей для их размещения в здании, но не менее 5 мест.</w:t>
      </w:r>
    </w:p>
    <w:p w:rsidR="00DC0FEE" w:rsidRDefault="00DC0FEE" w:rsidP="00DC0FEE">
      <w:pPr>
        <w:suppressAutoHyphens/>
        <w:ind w:firstLine="709"/>
        <w:jc w:val="both"/>
      </w:pPr>
      <w:r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</w:t>
      </w:r>
      <w:r w:rsidR="00B70283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>
        <w:t xml:space="preserve">. 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 </w:t>
      </w:r>
      <w:r w:rsidR="00B70283">
        <w:rPr>
          <w:sz w:val="28"/>
          <w:szCs w:val="28"/>
        </w:rPr>
        <w:t xml:space="preserve">(представителей заявителей) </w:t>
      </w:r>
      <w:r>
        <w:rPr>
          <w:sz w:val="28"/>
          <w:szCs w:val="28"/>
        </w:rPr>
        <w:t>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фамилии, имени, отчества </w:t>
      </w:r>
      <w:r w:rsidR="007D1166">
        <w:rPr>
          <w:sz w:val="28"/>
          <w:szCs w:val="28"/>
        </w:rPr>
        <w:t xml:space="preserve">(при наличии) </w:t>
      </w:r>
      <w:r>
        <w:rPr>
          <w:sz w:val="28"/>
          <w:szCs w:val="28"/>
        </w:rPr>
        <w:t>и должности специалиста, осуществляющего прием и выдачу документов;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перерыва, технического перерыва.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2F2">
        <w:rPr>
          <w:sz w:val="28"/>
          <w:szCs w:val="28"/>
        </w:rPr>
        <w:t>8</w:t>
      </w:r>
      <w:r>
        <w:rPr>
          <w:sz w:val="28"/>
          <w:szCs w:val="28"/>
        </w:rPr>
        <w:t>. Требования к размещению и оформлению визуальной, текстовой информации в Комитете.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B70283">
        <w:rPr>
          <w:sz w:val="28"/>
          <w:szCs w:val="28"/>
        </w:rPr>
        <w:t>9</w:t>
      </w:r>
      <w:r>
        <w:rPr>
          <w:sz w:val="28"/>
          <w:szCs w:val="28"/>
        </w:rPr>
        <w:t xml:space="preserve"> административного регламента.</w:t>
      </w:r>
    </w:p>
    <w:p w:rsidR="00FE5830" w:rsidRDefault="00FE58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852F2">
        <w:rPr>
          <w:sz w:val="28"/>
          <w:szCs w:val="28"/>
        </w:rPr>
        <w:t>9</w:t>
      </w:r>
      <w:r>
        <w:rPr>
          <w:sz w:val="28"/>
          <w:szCs w:val="28"/>
        </w:rPr>
        <w:t>. Требования к помещениям, местам ожидания и приема заявителей  в МФЦ.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услуг».</w:t>
      </w:r>
      <w:bookmarkStart w:id="8" w:name="Par393"/>
      <w:bookmarkEnd w:id="8"/>
    </w:p>
    <w:p w:rsidR="00DC0FEE" w:rsidRDefault="004852F2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30</w:t>
      </w:r>
      <w:r w:rsidR="00DC0FEE">
        <w:rPr>
          <w:sz w:val="28"/>
          <w:szCs w:val="28"/>
        </w:rPr>
        <w:t xml:space="preserve">. Показатели доступности и качества услуги, в том числе количество взаимодействий заявителя с должностными лицами и (или) работниками </w:t>
      </w:r>
      <w:r w:rsidR="00980F4A">
        <w:rPr>
          <w:sz w:val="28"/>
          <w:szCs w:val="28"/>
        </w:rPr>
        <w:br/>
      </w:r>
      <w:r w:rsidR="00DC0FEE">
        <w:rPr>
          <w:sz w:val="28"/>
          <w:szCs w:val="28"/>
        </w:rPr>
        <w:t xml:space="preserve">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</w:t>
      </w:r>
      <w:r w:rsidR="00980F4A">
        <w:rPr>
          <w:sz w:val="28"/>
          <w:szCs w:val="28"/>
        </w:rPr>
        <w:br/>
      </w:r>
      <w:r w:rsidR="00DC0FEE">
        <w:rPr>
          <w:sz w:val="28"/>
          <w:szCs w:val="28"/>
        </w:rPr>
        <w:t>в том числе с использованием информационно-коммуникационных технологий.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- процент (доля) заявителей, удовлетворенных качеством процесса предоставления муниципальной услуги – 95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sz w:val="28"/>
          <w:szCs w:val="28"/>
        </w:rPr>
        <w:br/>
        <w:t>90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Вежливость - процент (доля) заявителей, удовлетворенных вежливостью персонала – 95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>
        <w:rPr>
          <w:sz w:val="28"/>
          <w:szCs w:val="28"/>
        </w:rPr>
        <w:br/>
        <w:t>2 процента;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заявителей, удовлетворенных сроками </w:t>
      </w:r>
      <w:r>
        <w:rPr>
          <w:sz w:val="28"/>
          <w:szCs w:val="28"/>
        </w:rPr>
        <w:br/>
        <w:t>обжалования – 90 процентов.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35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Единый или региональный портал</w:t>
      </w:r>
      <w:r w:rsidR="00B70283">
        <w:rPr>
          <w:sz w:val="28"/>
          <w:szCs w:val="28"/>
        </w:rPr>
        <w:t>ы</w:t>
      </w:r>
      <w:r w:rsidRPr="00D34435">
        <w:rPr>
          <w:sz w:val="28"/>
          <w:szCs w:val="28"/>
        </w:rPr>
        <w:t>.</w:t>
      </w:r>
    </w:p>
    <w:p w:rsidR="007D1166" w:rsidRDefault="007D1166" w:rsidP="00BA22DF">
      <w:pPr>
        <w:pStyle w:val="Standard"/>
        <w:widowControl w:val="0"/>
        <w:tabs>
          <w:tab w:val="left" w:pos="0"/>
        </w:tabs>
        <w:contextualSpacing/>
        <w:jc w:val="center"/>
        <w:rPr>
          <w:rFonts w:eastAsia="Arial CYR"/>
          <w:bCs/>
          <w:sz w:val="28"/>
          <w:szCs w:val="28"/>
        </w:rPr>
      </w:pPr>
    </w:p>
    <w:p w:rsidR="0026467B" w:rsidRPr="00D85454" w:rsidRDefault="0026467B" w:rsidP="00BA22DF">
      <w:pPr>
        <w:pStyle w:val="Standard"/>
        <w:widowControl w:val="0"/>
        <w:tabs>
          <w:tab w:val="left" w:pos="0"/>
        </w:tabs>
        <w:contextualSpacing/>
        <w:jc w:val="center"/>
        <w:rPr>
          <w:rFonts w:eastAsia="Arial CYR"/>
          <w:bCs/>
          <w:sz w:val="28"/>
          <w:szCs w:val="28"/>
        </w:rPr>
      </w:pPr>
      <w:r w:rsidRPr="00D85454">
        <w:rPr>
          <w:rFonts w:eastAsia="Arial CYR"/>
          <w:bCs/>
          <w:sz w:val="28"/>
          <w:szCs w:val="28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51692" w:rsidRPr="00D85454" w:rsidRDefault="00951692" w:rsidP="0095169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51692" w:rsidRPr="00D85454" w:rsidRDefault="00951692" w:rsidP="00A30CC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D85454">
        <w:rPr>
          <w:sz w:val="28"/>
          <w:szCs w:val="28"/>
        </w:rPr>
        <w:t>Перечень административных процедур</w:t>
      </w:r>
    </w:p>
    <w:p w:rsidR="0026467B" w:rsidRPr="00D85454" w:rsidRDefault="0026467B" w:rsidP="00BA22DF">
      <w:pPr>
        <w:pStyle w:val="Standard"/>
        <w:tabs>
          <w:tab w:val="left" w:pos="0"/>
          <w:tab w:val="left" w:pos="3119"/>
        </w:tabs>
        <w:ind w:firstLine="709"/>
        <w:contextualSpacing/>
        <w:jc w:val="both"/>
        <w:rPr>
          <w:rFonts w:eastAsia="Arial CYR"/>
          <w:b/>
          <w:bCs/>
          <w:sz w:val="28"/>
          <w:szCs w:val="28"/>
        </w:rPr>
      </w:pPr>
    </w:p>
    <w:p w:rsidR="009D4A0D" w:rsidRPr="00D85454" w:rsidRDefault="00F87633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4852F2">
        <w:rPr>
          <w:rFonts w:ascii="Times New Roman" w:hAnsi="Times New Roman" w:cs="Times New Roman"/>
          <w:sz w:val="28"/>
          <w:szCs w:val="28"/>
        </w:rPr>
        <w:t>1</w:t>
      </w:r>
      <w:r w:rsidR="009D4A0D" w:rsidRPr="00D8545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D4A0D" w:rsidRPr="00D85454" w:rsidRDefault="00B7627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1</w:t>
      </w:r>
      <w:r w:rsidR="009D4A0D" w:rsidRPr="00D85454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документов, необходимых для предоставления муниципальной услуги;</w:t>
      </w:r>
    </w:p>
    <w:p w:rsidR="009D4A0D" w:rsidRPr="00D85454" w:rsidRDefault="00B7627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2</w:t>
      </w:r>
      <w:r w:rsidR="009D4A0D" w:rsidRPr="00D85454">
        <w:rPr>
          <w:rFonts w:ascii="Times New Roman" w:hAnsi="Times New Roman" w:cs="Times New Roman"/>
          <w:sz w:val="28"/>
          <w:szCs w:val="28"/>
        </w:rPr>
        <w:t>) комплектование документов при предоставлении муниципальной услуги в рамках межведомственного взаимодействия;</w:t>
      </w:r>
    </w:p>
    <w:p w:rsidR="000603D2" w:rsidRPr="00D85454" w:rsidRDefault="00676B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3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) </w:t>
      </w:r>
      <w:r w:rsidRPr="00D8545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763C6">
        <w:rPr>
          <w:rFonts w:ascii="Times New Roman" w:hAnsi="Times New Roman" w:cs="Times New Roman"/>
          <w:sz w:val="28"/>
          <w:szCs w:val="28"/>
        </w:rPr>
        <w:t>публичных слушаний по вопросу утверждения документации по планировке территории</w:t>
      </w:r>
      <w:r w:rsidR="000603D2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9D4A0D" w:rsidRPr="00D85454" w:rsidRDefault="000603D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4)</w:t>
      </w:r>
      <w:r w:rsidR="00676B97"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763C6">
        <w:rPr>
          <w:rFonts w:ascii="Times New Roman" w:hAnsi="Times New Roman" w:cs="Times New Roman"/>
          <w:sz w:val="28"/>
          <w:szCs w:val="28"/>
        </w:rPr>
        <w:t>публичных слушаний по вопросу утверждения документации по планировке территории</w:t>
      </w:r>
      <w:r w:rsidR="009D4A0D" w:rsidRPr="00D85454">
        <w:rPr>
          <w:rFonts w:ascii="Times New Roman" w:hAnsi="Times New Roman" w:cs="Times New Roman"/>
          <w:sz w:val="28"/>
          <w:szCs w:val="28"/>
        </w:rPr>
        <w:t>;</w:t>
      </w:r>
    </w:p>
    <w:p w:rsidR="009D4A0D" w:rsidRPr="00D85454" w:rsidRDefault="00C72D7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5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) </w:t>
      </w:r>
      <w:r w:rsidR="006763C6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="009D4A0D" w:rsidRPr="00D85454">
        <w:rPr>
          <w:rFonts w:ascii="Times New Roman" w:hAnsi="Times New Roman" w:cs="Times New Roman"/>
          <w:sz w:val="28"/>
          <w:szCs w:val="28"/>
        </w:rPr>
        <w:t>;</w:t>
      </w:r>
    </w:p>
    <w:p w:rsidR="009D4A0D" w:rsidRPr="00D85454" w:rsidRDefault="00C72D7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6</w:t>
      </w:r>
      <w:r w:rsidR="009D4A0D" w:rsidRPr="00D85454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D85454" w:rsidRDefault="00D85454" w:rsidP="00D85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- схема предоставления муниципальной услуги приводится в </w:t>
      </w:r>
      <w:r w:rsidRPr="008D404C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 к административному регламенту.</w:t>
      </w:r>
    </w:p>
    <w:p w:rsidR="00951692" w:rsidRPr="008736DE" w:rsidRDefault="00951692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5FF4" w:rsidRPr="00D85454" w:rsidRDefault="00D65FF4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1461E" w:rsidRPr="00D85454">
        <w:rPr>
          <w:rFonts w:ascii="Times New Roman" w:hAnsi="Times New Roman" w:cs="Times New Roman"/>
          <w:sz w:val="28"/>
          <w:szCs w:val="28"/>
        </w:rPr>
        <w:t>и регистрация заявления и документов, необходимых для предоставления муниципальной услуги</w:t>
      </w:r>
    </w:p>
    <w:p w:rsidR="00951692" w:rsidRPr="008736DE" w:rsidRDefault="0095169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5FF4" w:rsidRPr="00D85454" w:rsidRDefault="00F87633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2F2">
        <w:rPr>
          <w:sz w:val="28"/>
          <w:szCs w:val="28"/>
        </w:rPr>
        <w:t>2</w:t>
      </w:r>
      <w:r w:rsidR="00951692" w:rsidRPr="00D85454">
        <w:rPr>
          <w:sz w:val="28"/>
          <w:szCs w:val="28"/>
        </w:rPr>
        <w:t xml:space="preserve">. </w:t>
      </w:r>
      <w:r w:rsidR="00D65FF4" w:rsidRPr="00D85454">
        <w:rPr>
          <w:sz w:val="28"/>
          <w:szCs w:val="28"/>
        </w:rPr>
        <w:t xml:space="preserve">Основанием для начала </w:t>
      </w:r>
      <w:r w:rsidR="00713384">
        <w:rPr>
          <w:sz w:val="28"/>
          <w:szCs w:val="28"/>
        </w:rPr>
        <w:t xml:space="preserve">настоящей </w:t>
      </w:r>
      <w:r w:rsidR="00D65FF4" w:rsidRPr="00D85454">
        <w:rPr>
          <w:sz w:val="28"/>
          <w:szCs w:val="28"/>
        </w:rPr>
        <w:t xml:space="preserve">административной процедуры является поступление заявления и документов </w:t>
      </w:r>
      <w:r w:rsidR="00D65FF4" w:rsidRPr="00D85454">
        <w:rPr>
          <w:rFonts w:eastAsia="Arial CYR"/>
          <w:sz w:val="28"/>
          <w:szCs w:val="28"/>
        </w:rPr>
        <w:t>в</w:t>
      </w:r>
      <w:r w:rsidR="00D65FF4" w:rsidRPr="00D85454">
        <w:rPr>
          <w:sz w:val="28"/>
          <w:szCs w:val="28"/>
        </w:rPr>
        <w:t xml:space="preserve"> Комитет или МФЦ.</w:t>
      </w:r>
    </w:p>
    <w:p w:rsidR="0031461E" w:rsidRDefault="0031461E" w:rsidP="003146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(представитель заявителя) представляет заявление</w:t>
      </w:r>
      <w:r w:rsidR="008F293F" w:rsidRPr="00D85454">
        <w:rPr>
          <w:rFonts w:ascii="Times New Roman" w:hAnsi="Times New Roman" w:cs="Times New Roman"/>
          <w:sz w:val="28"/>
          <w:szCs w:val="28"/>
        </w:rPr>
        <w:t xml:space="preserve"> и</w:t>
      </w:r>
      <w:r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8F293F" w:rsidRPr="00D85454">
        <w:rPr>
          <w:rFonts w:ascii="Times New Roman" w:hAnsi="Times New Roman" w:cs="Times New Roman"/>
          <w:sz w:val="28"/>
          <w:szCs w:val="28"/>
        </w:rPr>
        <w:t>документы, указанные в пункте 1</w:t>
      </w:r>
      <w:r w:rsidR="00F87633">
        <w:rPr>
          <w:rFonts w:ascii="Times New Roman" w:hAnsi="Times New Roman" w:cs="Times New Roman"/>
          <w:sz w:val="28"/>
          <w:szCs w:val="28"/>
        </w:rPr>
        <w:t>8</w:t>
      </w:r>
      <w:r w:rsidR="008F293F" w:rsidRPr="00D854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D85454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 xml:space="preserve">Содержание </w:t>
      </w:r>
      <w:r w:rsidR="00713384">
        <w:rPr>
          <w:color w:val="000000"/>
          <w:sz w:val="28"/>
          <w:szCs w:val="28"/>
        </w:rPr>
        <w:t xml:space="preserve">настоящей </w:t>
      </w:r>
      <w:r w:rsidRPr="008D404C">
        <w:rPr>
          <w:color w:val="000000"/>
          <w:sz w:val="28"/>
          <w:szCs w:val="28"/>
        </w:rPr>
        <w:t xml:space="preserve">административной процедуры включает в себя прием, проверку, регистрацию </w:t>
      </w:r>
      <w:r w:rsidR="00B70283">
        <w:rPr>
          <w:color w:val="000000"/>
          <w:sz w:val="28"/>
          <w:szCs w:val="28"/>
        </w:rPr>
        <w:t xml:space="preserve">заявления и </w:t>
      </w:r>
      <w:r w:rsidRPr="008D404C">
        <w:rPr>
          <w:color w:val="000000"/>
          <w:sz w:val="28"/>
          <w:szCs w:val="28"/>
        </w:rPr>
        <w:t xml:space="preserve">документов, оформление и выдачу (направление) расписки о приеме документов (приложение </w:t>
      </w:r>
      <w:r>
        <w:rPr>
          <w:color w:val="000000"/>
          <w:sz w:val="28"/>
          <w:szCs w:val="28"/>
        </w:rPr>
        <w:t>3</w:t>
      </w:r>
      <w:r w:rsidRPr="008D404C">
        <w:rPr>
          <w:color w:val="000000"/>
          <w:sz w:val="28"/>
          <w:szCs w:val="28"/>
        </w:rPr>
        <w:t xml:space="preserve"> к административному регламенту).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Ответственность за прием и регистрацию заявлени</w:t>
      </w:r>
      <w:r w:rsidR="00713384">
        <w:rPr>
          <w:color w:val="000000"/>
          <w:sz w:val="28"/>
          <w:szCs w:val="28"/>
        </w:rPr>
        <w:t>я</w:t>
      </w:r>
      <w:r w:rsidRPr="008D404C">
        <w:rPr>
          <w:color w:val="000000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</w:t>
      </w:r>
      <w:r w:rsidR="00713384">
        <w:rPr>
          <w:color w:val="000000"/>
          <w:sz w:val="28"/>
          <w:szCs w:val="28"/>
        </w:rPr>
        <w:t>,</w:t>
      </w:r>
      <w:r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 xml:space="preserve">устанавливает личность заявителя или его представителя путем проверки документа, удостоверяющего личность заявителя или </w:t>
      </w:r>
      <w:r w:rsidRPr="008D404C">
        <w:rPr>
          <w:color w:val="000000"/>
          <w:sz w:val="28"/>
          <w:szCs w:val="28"/>
        </w:rPr>
        <w:lastRenderedPageBreak/>
        <w:t>представителя заявителя, документа, подтверждающего полномочия представителя заявителя;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фамилии, имена, отчества</w:t>
      </w:r>
      <w:r w:rsidR="007D1166">
        <w:rPr>
          <w:color w:val="000000"/>
          <w:sz w:val="28"/>
          <w:szCs w:val="28"/>
        </w:rPr>
        <w:t xml:space="preserve"> (при наличии)</w:t>
      </w:r>
      <w:r w:rsidRPr="008D404C">
        <w:rPr>
          <w:color w:val="000000"/>
          <w:sz w:val="28"/>
          <w:szCs w:val="28"/>
        </w:rPr>
        <w:t>, адреса мест жительства указываются полностью;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документы не исполнены карандашом;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не истек срок действия представленных документов;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сверяет представленные заявителем подлинники документов с представленными копиями и на копиях документов проставляет печать «копия верна»</w:t>
      </w:r>
      <w:r w:rsidR="00B70283">
        <w:rPr>
          <w:color w:val="000000"/>
          <w:sz w:val="28"/>
          <w:szCs w:val="28"/>
        </w:rPr>
        <w:t>,</w:t>
      </w:r>
      <w:r w:rsidRPr="008D404C">
        <w:rPr>
          <w:color w:val="000000"/>
          <w:sz w:val="28"/>
          <w:szCs w:val="28"/>
        </w:rPr>
        <w:t xml:space="preserve"> свою должность, личную подпись, расшифровку подписи.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 xml:space="preserve">Общий срок выполнения </w:t>
      </w:r>
      <w:r w:rsidR="00713384">
        <w:rPr>
          <w:color w:val="000000"/>
          <w:sz w:val="28"/>
          <w:szCs w:val="28"/>
        </w:rPr>
        <w:t xml:space="preserve">настоящей </w:t>
      </w:r>
      <w:r w:rsidRPr="008D404C">
        <w:rPr>
          <w:color w:val="000000"/>
          <w:sz w:val="28"/>
          <w:szCs w:val="28"/>
        </w:rPr>
        <w:t xml:space="preserve">административной процедуры - </w:t>
      </w:r>
      <w:r w:rsidR="00713384">
        <w:rPr>
          <w:color w:val="000000"/>
          <w:sz w:val="28"/>
          <w:szCs w:val="28"/>
        </w:rPr>
        <w:br/>
      </w:r>
      <w:r w:rsidRPr="008D404C">
        <w:rPr>
          <w:color w:val="000000"/>
          <w:sz w:val="28"/>
          <w:szCs w:val="28"/>
        </w:rPr>
        <w:t>15 минут.</w:t>
      </w:r>
    </w:p>
    <w:p w:rsidR="006B074C" w:rsidRPr="00D85454" w:rsidRDefault="006B074C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</w:t>
      </w:r>
      <w:r w:rsidR="006B183D">
        <w:rPr>
          <w:rFonts w:ascii="Times New Roman" w:hAnsi="Times New Roman" w:cs="Times New Roman"/>
          <w:sz w:val="28"/>
          <w:szCs w:val="28"/>
        </w:rPr>
        <w:t>, кроме документации по планировке территории, подлежащей утверждению,</w:t>
      </w:r>
      <w:r w:rsidRPr="00D85454">
        <w:rPr>
          <w:rFonts w:ascii="Times New Roman" w:hAnsi="Times New Roman" w:cs="Times New Roman"/>
          <w:sz w:val="28"/>
          <w:szCs w:val="28"/>
        </w:rPr>
        <w:t xml:space="preserve"> возвращаются заявителю.</w:t>
      </w:r>
    </w:p>
    <w:p w:rsidR="00D65FF4" w:rsidRPr="00D85454" w:rsidRDefault="00D65FF4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85454">
        <w:rPr>
          <w:sz w:val="28"/>
          <w:szCs w:val="28"/>
        </w:rPr>
        <w:t>3</w:t>
      </w:r>
      <w:r w:rsidR="00F87633">
        <w:rPr>
          <w:sz w:val="28"/>
          <w:szCs w:val="28"/>
        </w:rPr>
        <w:t>3</w:t>
      </w:r>
      <w:r w:rsidRPr="00D85454">
        <w:rPr>
          <w:sz w:val="28"/>
          <w:szCs w:val="28"/>
        </w:rPr>
        <w:t xml:space="preserve">. </w:t>
      </w:r>
      <w:proofErr w:type="gramStart"/>
      <w:r w:rsidRPr="00D8545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Pr="00D85454">
          <w:rPr>
            <w:bCs/>
            <w:sz w:val="28"/>
            <w:szCs w:val="28"/>
          </w:rPr>
          <w:t>пункт</w:t>
        </w:r>
        <w:r w:rsidR="00070FB9">
          <w:rPr>
            <w:bCs/>
            <w:sz w:val="28"/>
            <w:szCs w:val="28"/>
          </w:rPr>
          <w:t>ах</w:t>
        </w:r>
      </w:hyperlink>
      <w:r w:rsidR="006B183D">
        <w:rPr>
          <w:bCs/>
          <w:sz w:val="28"/>
          <w:szCs w:val="28"/>
        </w:rPr>
        <w:t xml:space="preserve"> </w:t>
      </w:r>
      <w:r w:rsidR="00070FB9">
        <w:rPr>
          <w:bCs/>
          <w:sz w:val="28"/>
          <w:szCs w:val="28"/>
        </w:rPr>
        <w:t>2</w:t>
      </w:r>
      <w:r w:rsidR="00713384">
        <w:rPr>
          <w:bCs/>
          <w:sz w:val="28"/>
          <w:szCs w:val="28"/>
        </w:rPr>
        <w:t>1</w:t>
      </w:r>
      <w:r w:rsidR="00070FB9">
        <w:rPr>
          <w:bCs/>
          <w:sz w:val="28"/>
          <w:szCs w:val="28"/>
        </w:rPr>
        <w:t xml:space="preserve"> и 2</w:t>
      </w:r>
      <w:r w:rsidR="004852F2">
        <w:rPr>
          <w:bCs/>
          <w:sz w:val="28"/>
          <w:szCs w:val="28"/>
        </w:rPr>
        <w:t>4</w:t>
      </w:r>
      <w:r w:rsidRPr="00D85454">
        <w:rPr>
          <w:bCs/>
          <w:sz w:val="28"/>
          <w:szCs w:val="28"/>
        </w:rPr>
        <w:t xml:space="preserve"> административного регламента, специалист</w:t>
      </w:r>
      <w:r w:rsidR="00713384">
        <w:rPr>
          <w:bCs/>
          <w:sz w:val="28"/>
          <w:szCs w:val="28"/>
        </w:rPr>
        <w:t>,</w:t>
      </w:r>
      <w:r w:rsidRPr="00D85454">
        <w:rPr>
          <w:bCs/>
          <w:sz w:val="28"/>
          <w:szCs w:val="28"/>
        </w:rPr>
        <w:t xml:space="preserve"> </w:t>
      </w:r>
      <w:r w:rsidR="00713384" w:rsidRPr="008D404C">
        <w:rPr>
          <w:color w:val="000000"/>
          <w:sz w:val="28"/>
          <w:szCs w:val="28"/>
        </w:rPr>
        <w:t xml:space="preserve">ответственный за делопроизводство и техническое обеспечение Комитета, </w:t>
      </w:r>
      <w:r w:rsidRPr="00D85454">
        <w:rPr>
          <w:sz w:val="28"/>
          <w:szCs w:val="28"/>
        </w:rPr>
        <w:t>либо МФЦ</w:t>
      </w:r>
      <w:r w:rsidRPr="00D8545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Pr="00D85454">
        <w:rPr>
          <w:sz w:val="28"/>
          <w:szCs w:val="28"/>
        </w:rPr>
        <w:t xml:space="preserve">(представителя заявителя) </w:t>
      </w:r>
      <w:r w:rsidRPr="00D8545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  <w:proofErr w:type="gramEnd"/>
    </w:p>
    <w:p w:rsidR="00D65FF4" w:rsidRDefault="00D65FF4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6831C5">
        <w:rPr>
          <w:bCs/>
          <w:sz w:val="28"/>
          <w:szCs w:val="28"/>
        </w:rPr>
        <w:t xml:space="preserve">В случае </w:t>
      </w:r>
      <w:r w:rsidR="00D85454" w:rsidRPr="00D85454">
        <w:rPr>
          <w:bCs/>
          <w:sz w:val="28"/>
          <w:szCs w:val="28"/>
        </w:rPr>
        <w:t>признани</w:t>
      </w:r>
      <w:r w:rsidR="00D85454">
        <w:rPr>
          <w:bCs/>
          <w:sz w:val="28"/>
          <w:szCs w:val="28"/>
        </w:rPr>
        <w:t>я</w:t>
      </w:r>
      <w:r w:rsidR="00D85454" w:rsidRPr="00D85454">
        <w:rPr>
          <w:bCs/>
          <w:sz w:val="28"/>
          <w:szCs w:val="28"/>
        </w:rPr>
        <w:t xml:space="preserve">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заявление подписано электронной подписью иного лица</w:t>
      </w:r>
      <w:r w:rsidR="00D85454" w:rsidRPr="006831C5">
        <w:rPr>
          <w:bCs/>
          <w:sz w:val="28"/>
          <w:szCs w:val="28"/>
        </w:rPr>
        <w:t>)</w:t>
      </w:r>
      <w:r w:rsidRPr="006831C5">
        <w:rPr>
          <w:bCs/>
          <w:sz w:val="28"/>
          <w:szCs w:val="28"/>
        </w:rPr>
        <w:t xml:space="preserve"> специалист</w:t>
      </w:r>
      <w:r w:rsidR="00713384">
        <w:rPr>
          <w:bCs/>
          <w:sz w:val="28"/>
          <w:szCs w:val="28"/>
        </w:rPr>
        <w:t>,</w:t>
      </w:r>
      <w:r w:rsidRPr="006831C5">
        <w:rPr>
          <w:bCs/>
          <w:sz w:val="28"/>
          <w:szCs w:val="28"/>
        </w:rPr>
        <w:t xml:space="preserve"> </w:t>
      </w:r>
      <w:r w:rsidR="00713384" w:rsidRPr="008D404C">
        <w:rPr>
          <w:color w:val="000000"/>
          <w:sz w:val="28"/>
          <w:szCs w:val="28"/>
        </w:rPr>
        <w:t xml:space="preserve">ответственный за делопроизводство и техническое обеспечение Комитета, </w:t>
      </w:r>
      <w:r w:rsidRPr="006831C5">
        <w:rPr>
          <w:bCs/>
          <w:sz w:val="28"/>
          <w:szCs w:val="28"/>
        </w:rPr>
        <w:t xml:space="preserve">в течение </w:t>
      </w:r>
      <w:r w:rsidR="00C033E4">
        <w:rPr>
          <w:bCs/>
          <w:sz w:val="28"/>
          <w:szCs w:val="28"/>
        </w:rPr>
        <w:t>10</w:t>
      </w:r>
      <w:r w:rsidRPr="006831C5">
        <w:rPr>
          <w:bCs/>
          <w:sz w:val="28"/>
          <w:szCs w:val="28"/>
        </w:rPr>
        <w:t xml:space="preserve"> </w:t>
      </w:r>
      <w:r w:rsidR="00C033E4">
        <w:rPr>
          <w:bCs/>
          <w:sz w:val="28"/>
          <w:szCs w:val="28"/>
        </w:rPr>
        <w:t xml:space="preserve">рабочих </w:t>
      </w:r>
      <w:r w:rsidRPr="006831C5">
        <w:rPr>
          <w:bCs/>
          <w:sz w:val="28"/>
          <w:szCs w:val="28"/>
        </w:rPr>
        <w:t xml:space="preserve">дней со дня их представления направляет заявителю </w:t>
      </w:r>
      <w:r w:rsidRPr="006831C5">
        <w:rPr>
          <w:sz w:val="28"/>
          <w:szCs w:val="28"/>
        </w:rPr>
        <w:t xml:space="preserve">(представителю заявителя) уведомление </w:t>
      </w:r>
      <w:r w:rsidRPr="006831C5">
        <w:rPr>
          <w:bCs/>
          <w:sz w:val="28"/>
          <w:szCs w:val="28"/>
        </w:rPr>
        <w:t>о</w:t>
      </w:r>
      <w:r w:rsidR="00B70283">
        <w:rPr>
          <w:bCs/>
          <w:sz w:val="28"/>
          <w:szCs w:val="28"/>
        </w:rPr>
        <w:t>б</w:t>
      </w:r>
      <w:r w:rsidRPr="006831C5">
        <w:rPr>
          <w:bCs/>
          <w:sz w:val="28"/>
          <w:szCs w:val="28"/>
        </w:rPr>
        <w:t xml:space="preserve"> </w:t>
      </w:r>
      <w:r w:rsidR="00B70283">
        <w:rPr>
          <w:bCs/>
          <w:sz w:val="28"/>
          <w:szCs w:val="28"/>
        </w:rPr>
        <w:t>отказе в приеме</w:t>
      </w:r>
      <w:r w:rsidRPr="006831C5">
        <w:rPr>
          <w:bCs/>
          <w:sz w:val="28"/>
          <w:szCs w:val="28"/>
        </w:rPr>
        <w:t xml:space="preserve"> заявления и</w:t>
      </w:r>
      <w:proofErr w:type="gramEnd"/>
      <w:r w:rsidRPr="006831C5">
        <w:rPr>
          <w:bCs/>
          <w:sz w:val="28"/>
          <w:szCs w:val="28"/>
        </w:rPr>
        <w:t xml:space="preserve"> документов, необходимых для </w:t>
      </w:r>
      <w:r w:rsidRPr="006831C5">
        <w:rPr>
          <w:bCs/>
          <w:sz w:val="28"/>
          <w:szCs w:val="28"/>
        </w:rPr>
        <w:lastRenderedPageBreak/>
        <w:t xml:space="preserve">предоставления муниципальной услуги, поступивших в </w:t>
      </w:r>
      <w:r w:rsidR="00DB1BA7" w:rsidRPr="006831C5">
        <w:rPr>
          <w:bCs/>
          <w:sz w:val="28"/>
          <w:szCs w:val="28"/>
        </w:rPr>
        <w:t xml:space="preserve">Комитет или МФЦ </w:t>
      </w:r>
      <w:r w:rsidRPr="006831C5">
        <w:rPr>
          <w:sz w:val="28"/>
          <w:szCs w:val="28"/>
        </w:rPr>
        <w:t>(приложение 4 к административному регламенту).</w:t>
      </w:r>
    </w:p>
    <w:p w:rsidR="006831C5" w:rsidRPr="008D404C" w:rsidRDefault="006831C5" w:rsidP="006831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763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D404C">
        <w:rPr>
          <w:color w:val="000000"/>
          <w:sz w:val="28"/>
          <w:szCs w:val="28"/>
        </w:rPr>
        <w:t>Критерием принятия решения о</w:t>
      </w:r>
      <w:r w:rsidR="00713384">
        <w:rPr>
          <w:color w:val="000000"/>
          <w:sz w:val="28"/>
          <w:szCs w:val="28"/>
        </w:rPr>
        <w:t>б отказе в приеме</w:t>
      </w:r>
      <w:r w:rsidRPr="008D404C">
        <w:rPr>
          <w:color w:val="000000"/>
          <w:sz w:val="28"/>
          <w:szCs w:val="28"/>
        </w:rPr>
        <w:t xml:space="preserve"> заявления и документов, необходимых для предоставления муниципальной услуги, явля</w:t>
      </w:r>
      <w:r w:rsidR="00F87633">
        <w:rPr>
          <w:color w:val="000000"/>
          <w:sz w:val="28"/>
          <w:szCs w:val="28"/>
        </w:rPr>
        <w:t>ю</w:t>
      </w:r>
      <w:r w:rsidRPr="008D404C">
        <w:rPr>
          <w:color w:val="000000"/>
          <w:sz w:val="28"/>
          <w:szCs w:val="28"/>
        </w:rPr>
        <w:t xml:space="preserve">тся основания, указанные в пункте </w:t>
      </w:r>
      <w:r w:rsidR="00F87633">
        <w:rPr>
          <w:color w:val="000000"/>
          <w:sz w:val="28"/>
          <w:szCs w:val="28"/>
        </w:rPr>
        <w:t>2</w:t>
      </w:r>
      <w:r w:rsidR="00713384">
        <w:rPr>
          <w:color w:val="000000"/>
          <w:sz w:val="28"/>
          <w:szCs w:val="28"/>
        </w:rPr>
        <w:t>1</w:t>
      </w:r>
      <w:r w:rsidRPr="008D404C">
        <w:rPr>
          <w:color w:val="000000"/>
          <w:sz w:val="28"/>
          <w:szCs w:val="28"/>
        </w:rPr>
        <w:t xml:space="preserve"> административного регламента.</w:t>
      </w:r>
    </w:p>
    <w:p w:rsidR="006831C5" w:rsidRPr="008D404C" w:rsidRDefault="006831C5" w:rsidP="006831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D4E">
        <w:rPr>
          <w:color w:val="000000"/>
          <w:sz w:val="28"/>
          <w:szCs w:val="28"/>
        </w:rPr>
        <w:t>Критериями принятия решения о приеме документов явля</w:t>
      </w:r>
      <w:r w:rsidR="00F87633" w:rsidRPr="00C30D4E">
        <w:rPr>
          <w:color w:val="000000"/>
          <w:sz w:val="28"/>
          <w:szCs w:val="28"/>
        </w:rPr>
        <w:t>е</w:t>
      </w:r>
      <w:r w:rsidRPr="00C30D4E">
        <w:rPr>
          <w:color w:val="000000"/>
          <w:sz w:val="28"/>
          <w:szCs w:val="28"/>
        </w:rPr>
        <w:t xml:space="preserve">тся </w:t>
      </w:r>
      <w:r w:rsidR="00F87633" w:rsidRPr="00C30D4E">
        <w:rPr>
          <w:color w:val="000000"/>
          <w:sz w:val="28"/>
          <w:szCs w:val="28"/>
        </w:rPr>
        <w:t>предоставление</w:t>
      </w:r>
      <w:r w:rsidR="00C30D4E" w:rsidRPr="00C30D4E">
        <w:rPr>
          <w:color w:val="000000"/>
          <w:sz w:val="28"/>
          <w:szCs w:val="28"/>
        </w:rPr>
        <w:t xml:space="preserve"> заявления и документов</w:t>
      </w:r>
      <w:r w:rsidRPr="00C30D4E">
        <w:rPr>
          <w:color w:val="000000"/>
          <w:sz w:val="28"/>
          <w:szCs w:val="28"/>
        </w:rPr>
        <w:t>, указанны</w:t>
      </w:r>
      <w:r w:rsidR="00C30D4E" w:rsidRPr="00C30D4E">
        <w:rPr>
          <w:color w:val="000000"/>
          <w:sz w:val="28"/>
          <w:szCs w:val="28"/>
        </w:rPr>
        <w:t xml:space="preserve">х </w:t>
      </w:r>
      <w:r w:rsidRPr="00C30D4E">
        <w:rPr>
          <w:color w:val="000000"/>
          <w:sz w:val="28"/>
          <w:szCs w:val="28"/>
        </w:rPr>
        <w:t>в пункте 1</w:t>
      </w:r>
      <w:r w:rsidR="00F87633" w:rsidRPr="00C30D4E">
        <w:rPr>
          <w:color w:val="000000"/>
          <w:sz w:val="28"/>
          <w:szCs w:val="28"/>
        </w:rPr>
        <w:t>8</w:t>
      </w:r>
      <w:r w:rsidRPr="00C30D4E">
        <w:rPr>
          <w:color w:val="000000"/>
          <w:sz w:val="28"/>
          <w:szCs w:val="28"/>
        </w:rPr>
        <w:t xml:space="preserve"> административного регламента.</w:t>
      </w:r>
    </w:p>
    <w:p w:rsidR="00C033E4" w:rsidRPr="00B53294" w:rsidRDefault="00554BE3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5</w:t>
      </w:r>
      <w:r w:rsidRPr="006831C5">
        <w:rPr>
          <w:sz w:val="28"/>
          <w:szCs w:val="28"/>
        </w:rPr>
        <w:t xml:space="preserve">. </w:t>
      </w:r>
      <w:proofErr w:type="gramStart"/>
      <w:r w:rsidR="00C033E4" w:rsidRPr="00A303CA">
        <w:rPr>
          <w:sz w:val="28"/>
          <w:szCs w:val="28"/>
        </w:rPr>
        <w:t>Заявление</w:t>
      </w:r>
      <w:r w:rsidR="00C033E4">
        <w:rPr>
          <w:sz w:val="28"/>
          <w:szCs w:val="28"/>
        </w:rPr>
        <w:t xml:space="preserve"> </w:t>
      </w:r>
      <w:r w:rsidR="00C033E4" w:rsidRPr="00A303CA">
        <w:rPr>
          <w:sz w:val="28"/>
          <w:szCs w:val="28"/>
        </w:rPr>
        <w:t xml:space="preserve">о предоставлении муниципальной услуги с приложением документов, указанных в пункте </w:t>
      </w:r>
      <w:r w:rsidR="00C033E4">
        <w:rPr>
          <w:sz w:val="28"/>
          <w:szCs w:val="28"/>
        </w:rPr>
        <w:t>18</w:t>
      </w:r>
      <w:r w:rsidR="00C033E4" w:rsidRPr="00A303CA">
        <w:rPr>
          <w:sz w:val="28"/>
          <w:szCs w:val="28"/>
        </w:rPr>
        <w:t xml:space="preserve"> административного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</w:t>
      </w:r>
      <w:r w:rsidR="00713384">
        <w:rPr>
          <w:sz w:val="28"/>
          <w:szCs w:val="28"/>
        </w:rPr>
        <w:t xml:space="preserve"> (далее – система «Дело»)</w:t>
      </w:r>
      <w:r w:rsidR="00C033E4" w:rsidRPr="00A303CA">
        <w:rPr>
          <w:sz w:val="28"/>
          <w:szCs w:val="28"/>
        </w:rPr>
        <w:t xml:space="preserve"> и в автоматизированную информационную систему обеспечения градостроительной деятельности «</w:t>
      </w:r>
      <w:proofErr w:type="spellStart"/>
      <w:r w:rsidR="00C033E4" w:rsidRPr="00A303CA">
        <w:rPr>
          <w:sz w:val="28"/>
          <w:szCs w:val="28"/>
          <w:lang w:val="en-US"/>
        </w:rPr>
        <w:t>UrbaniCS</w:t>
      </w:r>
      <w:proofErr w:type="spellEnd"/>
      <w:r w:rsidR="00C033E4" w:rsidRPr="00A303CA">
        <w:rPr>
          <w:sz w:val="28"/>
          <w:szCs w:val="28"/>
        </w:rPr>
        <w:t>»</w:t>
      </w:r>
      <w:r w:rsidR="00713384">
        <w:rPr>
          <w:sz w:val="28"/>
          <w:szCs w:val="28"/>
        </w:rPr>
        <w:t xml:space="preserve"> (далее - ИСОГД)</w:t>
      </w:r>
      <w:r w:rsidR="00C033E4" w:rsidRPr="00A303CA">
        <w:rPr>
          <w:sz w:val="28"/>
          <w:szCs w:val="28"/>
        </w:rPr>
        <w:t xml:space="preserve"> в Комитете, в автоматизированную информационную систему</w:t>
      </w:r>
      <w:r w:rsidR="00C033E4" w:rsidRPr="00B53294">
        <w:rPr>
          <w:sz w:val="28"/>
          <w:szCs w:val="28"/>
        </w:rPr>
        <w:t xml:space="preserve"> «МФЦ» </w:t>
      </w:r>
      <w:r w:rsidR="00713384">
        <w:rPr>
          <w:sz w:val="28"/>
          <w:szCs w:val="28"/>
        </w:rPr>
        <w:t>(далее – АИС «МФЦ</w:t>
      </w:r>
      <w:proofErr w:type="gramEnd"/>
      <w:r w:rsidR="00713384">
        <w:rPr>
          <w:sz w:val="28"/>
          <w:szCs w:val="28"/>
        </w:rPr>
        <w:t xml:space="preserve">») </w:t>
      </w:r>
      <w:r w:rsidR="00C033E4" w:rsidRPr="00B53294">
        <w:rPr>
          <w:sz w:val="28"/>
          <w:szCs w:val="28"/>
        </w:rPr>
        <w:t>в МФЦ.</w:t>
      </w:r>
    </w:p>
    <w:p w:rsidR="00D65FF4" w:rsidRPr="006831C5" w:rsidRDefault="00D65FF4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Результатом </w:t>
      </w:r>
      <w:r w:rsidR="0027596B">
        <w:rPr>
          <w:sz w:val="28"/>
          <w:szCs w:val="28"/>
        </w:rPr>
        <w:t xml:space="preserve">настоящей </w:t>
      </w:r>
      <w:r w:rsidRPr="006831C5">
        <w:rPr>
          <w:sz w:val="28"/>
          <w:szCs w:val="28"/>
        </w:rPr>
        <w:t>административной процедуры является выдача заявителю (представителю заявителя) расписки о приеме документов либо уведомление о возврате документов.</w:t>
      </w:r>
    </w:p>
    <w:p w:rsidR="00EA27EC" w:rsidRPr="006831C5" w:rsidRDefault="00EA27EC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Если </w:t>
      </w:r>
      <w:hyperlink r:id="rId18" w:history="1">
        <w:r w:rsidRPr="006831C5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6831C5">
        <w:rPr>
          <w:sz w:val="28"/>
          <w:szCs w:val="28"/>
        </w:rPr>
        <w:t xml:space="preserve"> и документы представляются заявителем (представителем заявителя) лично, специалист</w:t>
      </w:r>
      <w:r w:rsidR="00713384">
        <w:rPr>
          <w:sz w:val="28"/>
          <w:szCs w:val="28"/>
        </w:rPr>
        <w:t>,</w:t>
      </w:r>
      <w:r w:rsidRPr="006831C5">
        <w:rPr>
          <w:sz w:val="28"/>
          <w:szCs w:val="28"/>
        </w:rPr>
        <w:t xml:space="preserve"> </w:t>
      </w:r>
      <w:r w:rsidR="00713384" w:rsidRPr="008D404C">
        <w:rPr>
          <w:color w:val="000000"/>
          <w:sz w:val="28"/>
          <w:szCs w:val="28"/>
        </w:rPr>
        <w:t xml:space="preserve">ответственный за делопроизводство и техническое обеспечение Комитета, </w:t>
      </w:r>
      <w:r w:rsidRPr="006831C5">
        <w:rPr>
          <w:sz w:val="28"/>
          <w:szCs w:val="28"/>
        </w:rPr>
        <w:t>или МФЦ, ответственный за прием и регистрацию документов,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В случае</w:t>
      </w:r>
      <w:proofErr w:type="gramStart"/>
      <w:r w:rsidRPr="006831C5">
        <w:rPr>
          <w:sz w:val="28"/>
          <w:szCs w:val="28"/>
        </w:rPr>
        <w:t>,</w:t>
      </w:r>
      <w:proofErr w:type="gramEnd"/>
      <w:r w:rsidRPr="006831C5">
        <w:rPr>
          <w:sz w:val="28"/>
          <w:szCs w:val="28"/>
        </w:rPr>
        <w:t xml:space="preserve"> если заявление и документы представлены посредством почтового отправления в Комитет, расписка в получении таких заявления и документов направляется специалистом</w:t>
      </w:r>
      <w:r w:rsidR="00713384">
        <w:rPr>
          <w:sz w:val="28"/>
          <w:szCs w:val="28"/>
        </w:rPr>
        <w:t>,</w:t>
      </w:r>
      <w:r w:rsidRPr="006831C5">
        <w:rPr>
          <w:sz w:val="28"/>
          <w:szCs w:val="28"/>
        </w:rPr>
        <w:t xml:space="preserve"> </w:t>
      </w:r>
      <w:r w:rsidR="00713384" w:rsidRPr="008D404C">
        <w:rPr>
          <w:color w:val="000000"/>
          <w:sz w:val="28"/>
          <w:szCs w:val="28"/>
        </w:rPr>
        <w:t>ответственны</w:t>
      </w:r>
      <w:r w:rsidR="00713384">
        <w:rPr>
          <w:color w:val="000000"/>
          <w:sz w:val="28"/>
          <w:szCs w:val="28"/>
        </w:rPr>
        <w:t>м</w:t>
      </w:r>
      <w:r w:rsidR="00713384" w:rsidRPr="008D404C">
        <w:rPr>
          <w:color w:val="000000"/>
          <w:sz w:val="28"/>
          <w:szCs w:val="28"/>
        </w:rPr>
        <w:t xml:space="preserve"> за делопроизводство и техническое обеспечение Комитета, </w:t>
      </w:r>
      <w:r w:rsidR="0027596B">
        <w:rPr>
          <w:sz w:val="28"/>
          <w:szCs w:val="28"/>
        </w:rPr>
        <w:t>по</w:t>
      </w:r>
      <w:r w:rsidR="00713384">
        <w:rPr>
          <w:sz w:val="28"/>
          <w:szCs w:val="28"/>
        </w:rPr>
        <w:t>средств</w:t>
      </w:r>
      <w:r w:rsidR="0027596B">
        <w:rPr>
          <w:sz w:val="28"/>
          <w:szCs w:val="28"/>
        </w:rPr>
        <w:t>о</w:t>
      </w:r>
      <w:r w:rsidR="00713384">
        <w:rPr>
          <w:sz w:val="28"/>
          <w:szCs w:val="28"/>
        </w:rPr>
        <w:t>м почтовой связи</w:t>
      </w:r>
      <w:r w:rsidRPr="006831C5">
        <w:rPr>
          <w:sz w:val="28"/>
          <w:szCs w:val="28"/>
        </w:rPr>
        <w:t>.</w:t>
      </w: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6</w:t>
      </w:r>
      <w:r w:rsidRPr="006831C5">
        <w:rPr>
          <w:sz w:val="28"/>
          <w:szCs w:val="28"/>
        </w:rPr>
        <w:t xml:space="preserve">. </w:t>
      </w:r>
      <w:proofErr w:type="gramStart"/>
      <w:r w:rsidRPr="006831C5">
        <w:rPr>
          <w:sz w:val="28"/>
          <w:szCs w:val="28"/>
        </w:rPr>
        <w:t>Получение заявления и документов, представляемых в форме электронных документов, подтверждается специалистом</w:t>
      </w:r>
      <w:r w:rsidR="00713384">
        <w:rPr>
          <w:sz w:val="28"/>
          <w:szCs w:val="28"/>
        </w:rPr>
        <w:t>,</w:t>
      </w:r>
      <w:r w:rsidRPr="006831C5">
        <w:rPr>
          <w:sz w:val="28"/>
          <w:szCs w:val="28"/>
        </w:rPr>
        <w:t xml:space="preserve"> </w:t>
      </w:r>
      <w:r w:rsidR="00713384" w:rsidRPr="008D404C">
        <w:rPr>
          <w:color w:val="000000"/>
          <w:sz w:val="28"/>
          <w:szCs w:val="28"/>
        </w:rPr>
        <w:t>ответственны</w:t>
      </w:r>
      <w:r w:rsidR="00713384">
        <w:rPr>
          <w:color w:val="000000"/>
          <w:sz w:val="28"/>
          <w:szCs w:val="28"/>
        </w:rPr>
        <w:t>м</w:t>
      </w:r>
      <w:r w:rsidR="00713384" w:rsidRPr="008D404C">
        <w:rPr>
          <w:color w:val="000000"/>
          <w:sz w:val="28"/>
          <w:szCs w:val="28"/>
        </w:rPr>
        <w:t xml:space="preserve"> за делопроизводство и техническое обеспечение Комитета,</w:t>
      </w:r>
      <w:r w:rsidR="00554BE3" w:rsidRPr="006831C5">
        <w:rPr>
          <w:sz w:val="28"/>
          <w:szCs w:val="28"/>
        </w:rPr>
        <w:t xml:space="preserve"> путем направления заявителю </w:t>
      </w:r>
      <w:r w:rsidRPr="006831C5">
        <w:rPr>
          <w:sz w:val="28"/>
          <w:szCs w:val="28"/>
        </w:rPr>
        <w:t>(представителю заявителя) сообщения о получении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</w:t>
      </w:r>
      <w:r w:rsidR="0027596B">
        <w:rPr>
          <w:sz w:val="28"/>
          <w:szCs w:val="28"/>
        </w:rPr>
        <w:t xml:space="preserve">и документов </w:t>
      </w:r>
      <w:r w:rsidRPr="006831C5">
        <w:rPr>
          <w:sz w:val="28"/>
          <w:szCs w:val="28"/>
        </w:rPr>
        <w:t>в Комитет.</w:t>
      </w:r>
    </w:p>
    <w:p w:rsidR="00D65FF4" w:rsidRPr="006831C5" w:rsidRDefault="006831C5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7</w:t>
      </w:r>
      <w:r w:rsidRPr="006831C5">
        <w:rPr>
          <w:sz w:val="28"/>
          <w:szCs w:val="28"/>
        </w:rPr>
        <w:t xml:space="preserve">. </w:t>
      </w:r>
      <w:r w:rsidR="00D65FF4" w:rsidRPr="006831C5">
        <w:rPr>
          <w:sz w:val="28"/>
          <w:szCs w:val="28"/>
        </w:rPr>
        <w:t xml:space="preserve">Специалист МФЦ, ответственный за прием и регистрацию документов, в течение 1 дня передает в порядке делопроизводства пакет </w:t>
      </w:r>
      <w:r w:rsidR="00D65FF4" w:rsidRPr="006831C5">
        <w:rPr>
          <w:sz w:val="28"/>
          <w:szCs w:val="28"/>
        </w:rPr>
        <w:lastRenderedPageBreak/>
        <w:t>документов специалисту</w:t>
      </w:r>
      <w:r w:rsidR="00B6431A">
        <w:rPr>
          <w:sz w:val="28"/>
          <w:szCs w:val="28"/>
        </w:rPr>
        <w:t>,</w:t>
      </w:r>
      <w:r w:rsidR="00D65FF4" w:rsidRPr="006831C5">
        <w:rPr>
          <w:sz w:val="28"/>
          <w:szCs w:val="28"/>
        </w:rPr>
        <w:t xml:space="preserve"> </w:t>
      </w:r>
      <w:r w:rsidR="00B6431A" w:rsidRPr="008D404C">
        <w:rPr>
          <w:color w:val="000000"/>
          <w:sz w:val="28"/>
          <w:szCs w:val="28"/>
        </w:rPr>
        <w:t>ответственн</w:t>
      </w:r>
      <w:r w:rsidR="00B6431A">
        <w:rPr>
          <w:color w:val="000000"/>
          <w:sz w:val="28"/>
          <w:szCs w:val="28"/>
        </w:rPr>
        <w:t>ому</w:t>
      </w:r>
      <w:r w:rsidR="00B6431A" w:rsidRPr="008D404C">
        <w:rPr>
          <w:color w:val="000000"/>
          <w:sz w:val="28"/>
          <w:szCs w:val="28"/>
        </w:rPr>
        <w:t xml:space="preserve"> за делопроизводство и техническое обеспечение Комитета</w:t>
      </w:r>
      <w:r w:rsidR="0027596B">
        <w:rPr>
          <w:color w:val="000000"/>
          <w:sz w:val="28"/>
          <w:szCs w:val="28"/>
        </w:rPr>
        <w:t xml:space="preserve"> по реестру</w:t>
      </w:r>
      <w:r w:rsidR="00D65FF4" w:rsidRPr="006831C5">
        <w:rPr>
          <w:sz w:val="28"/>
          <w:szCs w:val="28"/>
        </w:rPr>
        <w:t>.</w:t>
      </w:r>
    </w:p>
    <w:p w:rsidR="00C033E4" w:rsidRDefault="006831C5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31C5">
        <w:rPr>
          <w:rFonts w:eastAsia="Arial CYR"/>
          <w:bCs/>
          <w:sz w:val="28"/>
          <w:szCs w:val="28"/>
        </w:rPr>
        <w:t>3</w:t>
      </w:r>
      <w:r w:rsidR="00C30D4E">
        <w:rPr>
          <w:rFonts w:eastAsia="Arial CYR"/>
          <w:bCs/>
          <w:sz w:val="28"/>
          <w:szCs w:val="28"/>
        </w:rPr>
        <w:t>8</w:t>
      </w:r>
      <w:r w:rsidRPr="006831C5">
        <w:rPr>
          <w:rFonts w:eastAsia="Arial CYR"/>
          <w:bCs/>
          <w:sz w:val="28"/>
          <w:szCs w:val="28"/>
        </w:rPr>
        <w:t xml:space="preserve">. </w:t>
      </w:r>
      <w:r w:rsidR="00C033E4">
        <w:rPr>
          <w:sz w:val="28"/>
          <w:szCs w:val="28"/>
        </w:rPr>
        <w:t>Специалист</w:t>
      </w:r>
      <w:r w:rsidR="00B6431A">
        <w:rPr>
          <w:sz w:val="28"/>
          <w:szCs w:val="28"/>
        </w:rPr>
        <w:t>,</w:t>
      </w:r>
      <w:r w:rsidR="00C033E4">
        <w:rPr>
          <w:sz w:val="28"/>
          <w:szCs w:val="28"/>
        </w:rPr>
        <w:t xml:space="preserve"> </w:t>
      </w:r>
      <w:r w:rsidR="00B6431A" w:rsidRPr="008D404C">
        <w:rPr>
          <w:color w:val="000000"/>
          <w:sz w:val="28"/>
          <w:szCs w:val="28"/>
        </w:rPr>
        <w:t>ответственный за делопроизводство и техническое обеспечение Комитета</w:t>
      </w:r>
      <w:r w:rsidR="00C033E4">
        <w:rPr>
          <w:sz w:val="28"/>
          <w:szCs w:val="28"/>
        </w:rPr>
        <w:t>: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F81">
        <w:rPr>
          <w:sz w:val="28"/>
          <w:szCs w:val="28"/>
        </w:rPr>
        <w:t>передает в порядке делопроизводства заявление и прилагаемые к нему документы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 xml:space="preserve">заместителю председателя Комитета, курирующему соответствующее направление деятельности, а в случае его отсутствия </w:t>
      </w:r>
      <w:r w:rsidR="003E5D37">
        <w:rPr>
          <w:sz w:val="28"/>
          <w:szCs w:val="28"/>
        </w:rPr>
        <w:br/>
      </w:r>
      <w:r w:rsidRPr="00BF3F81">
        <w:rPr>
          <w:sz w:val="28"/>
          <w:szCs w:val="28"/>
        </w:rPr>
        <w:t>лицу, исполняющему его полномочия, для рассмотрения и получения резолюции</w:t>
      </w:r>
      <w:r>
        <w:rPr>
          <w:sz w:val="28"/>
          <w:szCs w:val="28"/>
        </w:rPr>
        <w:t>;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заместителя председателя Комитета, </w:t>
      </w:r>
      <w:r w:rsidRPr="00BF3F81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соответствующее направление деятельности,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</w:t>
      </w:r>
      <w:r w:rsidR="003E5D37">
        <w:rPr>
          <w:sz w:val="28"/>
          <w:szCs w:val="28"/>
        </w:rPr>
        <w:br/>
      </w:r>
      <w:r w:rsidRPr="00BF3F81">
        <w:rPr>
          <w:sz w:val="28"/>
          <w:szCs w:val="28"/>
        </w:rPr>
        <w:t>его полномочия,</w:t>
      </w:r>
      <w:r>
        <w:rPr>
          <w:sz w:val="28"/>
          <w:szCs w:val="28"/>
        </w:rPr>
        <w:t xml:space="preserve"> директору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</w:t>
      </w:r>
      <w:r w:rsidRPr="00BF3F81">
        <w:rPr>
          <w:sz w:val="28"/>
          <w:szCs w:val="28"/>
        </w:rPr>
        <w:t>а в случае его отсутствия лицу, исполняющему его полномочия,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для рассмотрения и получения резолюции</w:t>
      </w:r>
      <w:r>
        <w:rPr>
          <w:sz w:val="28"/>
          <w:szCs w:val="28"/>
        </w:rPr>
        <w:t>;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директора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полномочия,</w:t>
      </w:r>
      <w:r>
        <w:rPr>
          <w:sz w:val="28"/>
          <w:szCs w:val="28"/>
        </w:rPr>
        <w:t xml:space="preserve"> </w:t>
      </w:r>
      <w:r w:rsidRPr="00C34E18">
        <w:rPr>
          <w:sz w:val="28"/>
          <w:szCs w:val="28"/>
        </w:rPr>
        <w:t>специалисту МКУ «</w:t>
      </w:r>
      <w:proofErr w:type="spellStart"/>
      <w:r w:rsidRPr="00C34E18">
        <w:rPr>
          <w:sz w:val="28"/>
          <w:szCs w:val="28"/>
        </w:rPr>
        <w:t>ИнфоГрад</w:t>
      </w:r>
      <w:proofErr w:type="spellEnd"/>
      <w:r w:rsidRPr="00C34E18">
        <w:rPr>
          <w:sz w:val="28"/>
          <w:szCs w:val="28"/>
        </w:rPr>
        <w:t>», ответственному за истребование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C033E4" w:rsidRPr="000C5BDB" w:rsidRDefault="00C033E4" w:rsidP="00C033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</w:t>
      </w:r>
      <w:r w:rsidR="00B6431A">
        <w:rPr>
          <w:sz w:val="28"/>
          <w:szCs w:val="28"/>
        </w:rPr>
        <w:t xml:space="preserve">результата выполнения настоящей административной процедуры </w:t>
      </w:r>
      <w:r>
        <w:rPr>
          <w:sz w:val="28"/>
          <w:szCs w:val="28"/>
        </w:rPr>
        <w:t>является внесение сведений об ответственном исполнителе (специалисте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») в</w:t>
      </w:r>
      <w:r w:rsidRPr="00835346">
        <w:rPr>
          <w:sz w:val="28"/>
          <w:szCs w:val="28"/>
        </w:rPr>
        <w:t xml:space="preserve"> систем</w:t>
      </w:r>
      <w:r w:rsidR="00B6431A">
        <w:rPr>
          <w:sz w:val="28"/>
          <w:szCs w:val="28"/>
        </w:rPr>
        <w:t>у</w:t>
      </w:r>
      <w:r w:rsidRPr="00835346">
        <w:rPr>
          <w:sz w:val="28"/>
          <w:szCs w:val="28"/>
        </w:rPr>
        <w:t xml:space="preserve"> «Дело» и в </w:t>
      </w:r>
      <w:r w:rsidR="00B6431A">
        <w:rPr>
          <w:sz w:val="28"/>
          <w:szCs w:val="28"/>
        </w:rPr>
        <w:t>ИСОГД</w:t>
      </w:r>
      <w:r>
        <w:rPr>
          <w:sz w:val="28"/>
          <w:szCs w:val="28"/>
        </w:rPr>
        <w:t xml:space="preserve">. </w:t>
      </w:r>
    </w:p>
    <w:p w:rsidR="006E48AD" w:rsidRPr="006831C5" w:rsidRDefault="006E48AD" w:rsidP="00C033E4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rFonts w:eastAsia="Arial CYR"/>
          <w:bCs/>
          <w:sz w:val="28"/>
          <w:szCs w:val="28"/>
        </w:rPr>
      </w:pPr>
      <w:r w:rsidRPr="00C033E4">
        <w:rPr>
          <w:rFonts w:eastAsia="Arial CYR"/>
          <w:bCs/>
          <w:sz w:val="28"/>
          <w:szCs w:val="28"/>
        </w:rPr>
        <w:t xml:space="preserve">Максимальный срок выполнения </w:t>
      </w:r>
      <w:r w:rsidR="0027596B">
        <w:rPr>
          <w:rFonts w:eastAsia="Arial CYR"/>
          <w:bCs/>
          <w:sz w:val="28"/>
          <w:szCs w:val="28"/>
        </w:rPr>
        <w:t xml:space="preserve">настоящей </w:t>
      </w:r>
      <w:r w:rsidRPr="00C033E4">
        <w:rPr>
          <w:rFonts w:eastAsia="Arial CYR"/>
          <w:bCs/>
          <w:sz w:val="28"/>
          <w:szCs w:val="28"/>
        </w:rPr>
        <w:t>административной процедуры - 1 рабочий день.</w:t>
      </w:r>
    </w:p>
    <w:p w:rsidR="00C033E4" w:rsidRDefault="00C033E4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9D4A0D" w:rsidRPr="006831C5" w:rsidRDefault="009D4A0D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Комплектование документов при предоставлении муниципальной</w:t>
      </w:r>
      <w:r w:rsidR="006B074C" w:rsidRPr="006831C5">
        <w:rPr>
          <w:sz w:val="28"/>
          <w:szCs w:val="28"/>
        </w:rPr>
        <w:t xml:space="preserve"> </w:t>
      </w:r>
      <w:r w:rsidRPr="006831C5">
        <w:rPr>
          <w:sz w:val="28"/>
          <w:szCs w:val="28"/>
        </w:rPr>
        <w:t>услуги в рамках межведомственного взаимодействия</w:t>
      </w:r>
    </w:p>
    <w:p w:rsidR="00951692" w:rsidRPr="006831C5" w:rsidRDefault="00951692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5373FA" w:rsidRPr="006831C5" w:rsidRDefault="00C033E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51692" w:rsidRPr="006831C5">
        <w:rPr>
          <w:sz w:val="28"/>
          <w:szCs w:val="28"/>
        </w:rPr>
        <w:t xml:space="preserve">. </w:t>
      </w:r>
      <w:r w:rsidR="005373FA" w:rsidRPr="006831C5">
        <w:rPr>
          <w:sz w:val="28"/>
          <w:szCs w:val="28"/>
        </w:rPr>
        <w:t xml:space="preserve">Основанием для начала </w:t>
      </w:r>
      <w:r w:rsidR="00B6431A">
        <w:rPr>
          <w:sz w:val="28"/>
          <w:szCs w:val="28"/>
        </w:rPr>
        <w:t xml:space="preserve">настоящей </w:t>
      </w:r>
      <w:r w:rsidR="005373FA" w:rsidRPr="006831C5">
        <w:rPr>
          <w:sz w:val="28"/>
          <w:szCs w:val="28"/>
        </w:rPr>
        <w:t>административной процедуры является поступление зарегистрированного в журнале входящей корреспонденции МКУ «</w:t>
      </w:r>
      <w:proofErr w:type="spellStart"/>
      <w:r w:rsidR="005373FA" w:rsidRPr="006831C5">
        <w:rPr>
          <w:sz w:val="28"/>
          <w:szCs w:val="28"/>
        </w:rPr>
        <w:t>ИнфоГрад</w:t>
      </w:r>
      <w:proofErr w:type="spellEnd"/>
      <w:r w:rsidR="005373FA" w:rsidRPr="006831C5">
        <w:rPr>
          <w:sz w:val="28"/>
          <w:szCs w:val="28"/>
        </w:rPr>
        <w:t>» заявления и необходимых документов специалисту МКУ «</w:t>
      </w:r>
      <w:proofErr w:type="spellStart"/>
      <w:r w:rsidR="005373FA" w:rsidRPr="006831C5">
        <w:rPr>
          <w:sz w:val="28"/>
          <w:szCs w:val="28"/>
        </w:rPr>
        <w:t>ИнфоГрад</w:t>
      </w:r>
      <w:proofErr w:type="spellEnd"/>
      <w:r w:rsidR="005373FA" w:rsidRPr="006831C5">
        <w:rPr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5373FA" w:rsidRPr="006831C5" w:rsidRDefault="005373FA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Содержание </w:t>
      </w:r>
      <w:r w:rsidR="00B6431A">
        <w:rPr>
          <w:sz w:val="28"/>
          <w:szCs w:val="28"/>
        </w:rPr>
        <w:t xml:space="preserve">настоящей </w:t>
      </w:r>
      <w:r w:rsidRPr="006831C5">
        <w:rPr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</w:t>
      </w:r>
      <w:proofErr w:type="gramStart"/>
      <w:r w:rsidRPr="006831C5">
        <w:rPr>
          <w:sz w:val="28"/>
          <w:szCs w:val="28"/>
        </w:rPr>
        <w:t>о(</w:t>
      </w:r>
      <w:proofErr w:type="gramEnd"/>
      <w:r w:rsidRPr="006831C5">
        <w:rPr>
          <w:sz w:val="28"/>
          <w:szCs w:val="28"/>
        </w:rPr>
        <w:t>ой) находятся документы, контроль над своевременным поступлением ответа на направленный запрос, получение ответа.</w:t>
      </w:r>
    </w:p>
    <w:p w:rsidR="00554BE3" w:rsidRPr="006831C5" w:rsidRDefault="00554BE3" w:rsidP="00BA22DF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6831C5">
        <w:rPr>
          <w:bCs/>
          <w:sz w:val="28"/>
          <w:szCs w:val="28"/>
        </w:rPr>
        <w:t>Критерием принятия решения является поступление заявления и документов, указанных в пункте 1</w:t>
      </w:r>
      <w:r w:rsidR="006C44A1">
        <w:rPr>
          <w:bCs/>
          <w:sz w:val="28"/>
          <w:szCs w:val="28"/>
        </w:rPr>
        <w:t>8</w:t>
      </w:r>
      <w:r w:rsidRPr="006831C5">
        <w:rPr>
          <w:bCs/>
          <w:sz w:val="28"/>
          <w:szCs w:val="28"/>
        </w:rPr>
        <w:t xml:space="preserve"> административного регламента, специалисту МКУ «</w:t>
      </w:r>
      <w:proofErr w:type="spellStart"/>
      <w:r w:rsidRPr="006831C5">
        <w:rPr>
          <w:bCs/>
          <w:sz w:val="28"/>
          <w:szCs w:val="28"/>
        </w:rPr>
        <w:t>ИнфоГрад</w:t>
      </w:r>
      <w:proofErr w:type="spellEnd"/>
      <w:r w:rsidRPr="006831C5">
        <w:rPr>
          <w:bCs/>
          <w:sz w:val="28"/>
          <w:szCs w:val="28"/>
        </w:rPr>
        <w:t>».</w:t>
      </w:r>
    </w:p>
    <w:p w:rsidR="005373FA" w:rsidRPr="006831C5" w:rsidRDefault="005373FA" w:rsidP="00BA22DF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033E4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взаимодействия </w:t>
      </w:r>
      <w:r w:rsidR="00360510" w:rsidRPr="00C033E4">
        <w:rPr>
          <w:bCs/>
          <w:sz w:val="28"/>
          <w:szCs w:val="28"/>
        </w:rPr>
        <w:t>-</w:t>
      </w:r>
      <w:r w:rsidRPr="00C033E4">
        <w:rPr>
          <w:bCs/>
          <w:sz w:val="28"/>
          <w:szCs w:val="28"/>
        </w:rPr>
        <w:t xml:space="preserve"> </w:t>
      </w:r>
      <w:r w:rsidR="0027596B">
        <w:rPr>
          <w:bCs/>
          <w:sz w:val="28"/>
          <w:szCs w:val="28"/>
        </w:rPr>
        <w:br/>
      </w:r>
      <w:r w:rsidRPr="00C033E4">
        <w:rPr>
          <w:bCs/>
          <w:sz w:val="28"/>
          <w:szCs w:val="28"/>
        </w:rPr>
        <w:t xml:space="preserve">5 </w:t>
      </w:r>
      <w:r w:rsidR="00C34633" w:rsidRPr="00C033E4">
        <w:rPr>
          <w:bCs/>
          <w:sz w:val="28"/>
          <w:szCs w:val="28"/>
        </w:rPr>
        <w:t xml:space="preserve">рабочих </w:t>
      </w:r>
      <w:r w:rsidRPr="00C033E4">
        <w:rPr>
          <w:bCs/>
          <w:sz w:val="28"/>
          <w:szCs w:val="28"/>
        </w:rPr>
        <w:t>дней.</w:t>
      </w:r>
      <w:r w:rsidRPr="006831C5">
        <w:rPr>
          <w:bCs/>
          <w:sz w:val="28"/>
          <w:szCs w:val="28"/>
        </w:rPr>
        <w:t xml:space="preserve"> </w:t>
      </w:r>
    </w:p>
    <w:p w:rsidR="005373FA" w:rsidRPr="006831C5" w:rsidRDefault="006C44A1" w:rsidP="00BA22DF">
      <w:pPr>
        <w:pStyle w:val="Standard"/>
        <w:tabs>
          <w:tab w:val="left" w:pos="0"/>
        </w:tabs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033E4">
        <w:rPr>
          <w:sz w:val="28"/>
          <w:szCs w:val="28"/>
        </w:rPr>
        <w:t>0</w:t>
      </w:r>
      <w:r w:rsidR="006831C5">
        <w:rPr>
          <w:sz w:val="28"/>
          <w:szCs w:val="28"/>
        </w:rPr>
        <w:t xml:space="preserve">. </w:t>
      </w:r>
      <w:r w:rsidR="005373FA" w:rsidRPr="006831C5">
        <w:rPr>
          <w:sz w:val="28"/>
          <w:szCs w:val="28"/>
        </w:rPr>
        <w:t>Направление межведомственного запр</w:t>
      </w:r>
      <w:r w:rsidR="00B6431A">
        <w:rPr>
          <w:sz w:val="28"/>
          <w:szCs w:val="28"/>
        </w:rPr>
        <w:t xml:space="preserve">оса в рамках межведомственного </w:t>
      </w:r>
      <w:r w:rsidR="005373FA" w:rsidRPr="006831C5">
        <w:rPr>
          <w:sz w:val="28"/>
          <w:szCs w:val="28"/>
        </w:rPr>
        <w:t>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="005373FA" w:rsidRPr="006831C5">
        <w:rPr>
          <w:sz w:val="28"/>
          <w:szCs w:val="28"/>
        </w:rPr>
        <w:t>дств кр</w:t>
      </w:r>
      <w:proofErr w:type="gramEnd"/>
      <w:r w:rsidR="005373FA" w:rsidRPr="006831C5">
        <w:rPr>
          <w:sz w:val="28"/>
          <w:szCs w:val="28"/>
        </w:rPr>
        <w:t>иптографической защиты информации и электронной подписи.</w:t>
      </w:r>
    </w:p>
    <w:p w:rsidR="005373FA" w:rsidRPr="006831C5" w:rsidRDefault="005373FA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6831C5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7.2 Федерального закона </w:t>
      </w:r>
      <w:r w:rsidRPr="006831C5">
        <w:rPr>
          <w:rFonts w:eastAsia="Times New Roman CYR"/>
          <w:sz w:val="28"/>
          <w:szCs w:val="28"/>
        </w:rPr>
        <w:t xml:space="preserve">№ 210-ФЗ </w:t>
      </w:r>
      <w:r w:rsidRPr="006831C5">
        <w:rPr>
          <w:sz w:val="28"/>
          <w:szCs w:val="28"/>
        </w:rPr>
        <w:t xml:space="preserve"> и направляется в орган и (или) организацию, в распоряжении которых находятся документы, по почте.</w:t>
      </w:r>
      <w:proofErr w:type="gramEnd"/>
    </w:p>
    <w:p w:rsidR="00554BE3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направления запроса: </w:t>
      </w:r>
    </w:p>
    <w:p w:rsidR="00554BE3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в случае направления в форме электронного документа </w:t>
      </w:r>
      <w:r w:rsidR="00554BE3" w:rsidRPr="006831C5">
        <w:rPr>
          <w:rFonts w:ascii="Times New Roman" w:hAnsi="Times New Roman" w:cs="Times New Roman"/>
          <w:sz w:val="28"/>
          <w:szCs w:val="28"/>
        </w:rPr>
        <w:t>– указывается время отправления;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в случае направления нарочно или по почте – в соответствии с требованиями по направлению документов.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4</w:t>
      </w:r>
      <w:r w:rsidR="00574FF0">
        <w:rPr>
          <w:rFonts w:ascii="Times New Roman" w:hAnsi="Times New Roman" w:cs="Times New Roman"/>
          <w:sz w:val="28"/>
          <w:szCs w:val="28"/>
        </w:rPr>
        <w:t>1</w:t>
      </w:r>
      <w:r w:rsidR="00653408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Pr="006831C5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6831C5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6831C5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взаимодействия: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27596B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C033E4">
        <w:rPr>
          <w:rFonts w:ascii="Times New Roman" w:hAnsi="Times New Roman" w:cs="Times New Roman"/>
          <w:sz w:val="28"/>
          <w:szCs w:val="28"/>
        </w:rPr>
        <w:t>административной процедуры - 20 минут.</w:t>
      </w:r>
    </w:p>
    <w:p w:rsidR="005373FA" w:rsidRPr="006831C5" w:rsidRDefault="00574FF0" w:rsidP="0027596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5373FA" w:rsidRPr="006831C5">
        <w:rPr>
          <w:sz w:val="28"/>
          <w:szCs w:val="28"/>
        </w:rPr>
        <w:t xml:space="preserve">Результатом </w:t>
      </w:r>
      <w:r w:rsidR="00B6431A">
        <w:rPr>
          <w:sz w:val="28"/>
          <w:szCs w:val="28"/>
        </w:rPr>
        <w:t xml:space="preserve">настоящей </w:t>
      </w:r>
      <w:r w:rsidR="005373FA" w:rsidRPr="006831C5">
        <w:rPr>
          <w:sz w:val="28"/>
          <w:szCs w:val="28"/>
        </w:rPr>
        <w:t>административной процедуры является поступление специалисту МКУ «</w:t>
      </w:r>
      <w:proofErr w:type="spellStart"/>
      <w:r w:rsidR="005373FA" w:rsidRPr="006831C5">
        <w:rPr>
          <w:sz w:val="28"/>
          <w:szCs w:val="28"/>
        </w:rPr>
        <w:t>ИнфоГрад</w:t>
      </w:r>
      <w:proofErr w:type="spellEnd"/>
      <w:r w:rsidR="005373FA" w:rsidRPr="006831C5">
        <w:rPr>
          <w:sz w:val="28"/>
          <w:szCs w:val="28"/>
        </w:rPr>
        <w:t>», ответственному за истребование документов в рамках межведомственного взаимодействия полного пакета документов</w:t>
      </w:r>
      <w:r w:rsidR="0027596B">
        <w:rPr>
          <w:sz w:val="28"/>
          <w:szCs w:val="28"/>
        </w:rPr>
        <w:t xml:space="preserve">. </w:t>
      </w:r>
    </w:p>
    <w:p w:rsidR="00C77D74" w:rsidRPr="006831C5" w:rsidRDefault="00C77D74" w:rsidP="00C77D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Способ фиксации результата выполнения </w:t>
      </w:r>
      <w:r w:rsidR="00B6431A">
        <w:rPr>
          <w:sz w:val="28"/>
          <w:szCs w:val="28"/>
        </w:rPr>
        <w:t xml:space="preserve">настоящей </w:t>
      </w:r>
      <w:r w:rsidRPr="006831C5">
        <w:rPr>
          <w:sz w:val="28"/>
          <w:szCs w:val="28"/>
        </w:rPr>
        <w:t xml:space="preserve">административной процедуры – отметка в журнале о получении документа, полученного в порядке межведомственного (ведомственного) взаимодействия. </w:t>
      </w:r>
    </w:p>
    <w:p w:rsidR="00DB1BA7" w:rsidRPr="006831C5" w:rsidRDefault="006831C5" w:rsidP="00DB1B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4</w:t>
      </w:r>
      <w:r w:rsidR="006C44A1">
        <w:rPr>
          <w:rFonts w:ascii="Times New Roman" w:hAnsi="Times New Roman" w:cs="Times New Roman"/>
          <w:sz w:val="28"/>
          <w:szCs w:val="28"/>
        </w:rPr>
        <w:t>3</w:t>
      </w:r>
      <w:r w:rsidRPr="006831C5">
        <w:rPr>
          <w:rFonts w:ascii="Times New Roman" w:hAnsi="Times New Roman" w:cs="Times New Roman"/>
          <w:sz w:val="28"/>
          <w:szCs w:val="28"/>
        </w:rPr>
        <w:t xml:space="preserve">. </w:t>
      </w:r>
      <w:r w:rsidR="00DB1BA7" w:rsidRPr="006831C5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B6431A">
        <w:rPr>
          <w:rFonts w:ascii="Times New Roman" w:hAnsi="Times New Roman" w:cs="Times New Roman"/>
          <w:sz w:val="28"/>
          <w:szCs w:val="28"/>
        </w:rPr>
        <w:t xml:space="preserve">выполнение настоящей </w:t>
      </w:r>
      <w:r w:rsidR="00DB1BA7" w:rsidRPr="006831C5">
        <w:rPr>
          <w:rFonts w:ascii="Times New Roman" w:hAnsi="Times New Roman" w:cs="Times New Roman"/>
          <w:sz w:val="28"/>
          <w:szCs w:val="28"/>
        </w:rPr>
        <w:t>административн</w:t>
      </w:r>
      <w:r w:rsidR="00B6431A">
        <w:rPr>
          <w:rFonts w:ascii="Times New Roman" w:hAnsi="Times New Roman" w:cs="Times New Roman"/>
          <w:sz w:val="28"/>
          <w:szCs w:val="28"/>
        </w:rPr>
        <w:t>ой</w:t>
      </w:r>
      <w:r w:rsidR="00DB1BA7" w:rsidRPr="006831C5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6431A">
        <w:rPr>
          <w:rFonts w:ascii="Times New Roman" w:hAnsi="Times New Roman" w:cs="Times New Roman"/>
          <w:sz w:val="28"/>
          <w:szCs w:val="28"/>
        </w:rPr>
        <w:t>ы</w:t>
      </w:r>
      <w:r w:rsidR="00DB1BA7" w:rsidRPr="006831C5">
        <w:rPr>
          <w:rFonts w:ascii="Times New Roman" w:hAnsi="Times New Roman" w:cs="Times New Roman"/>
          <w:sz w:val="28"/>
          <w:szCs w:val="28"/>
        </w:rPr>
        <w:t xml:space="preserve"> является специалист МКУ «</w:t>
      </w:r>
      <w:proofErr w:type="spellStart"/>
      <w:r w:rsidR="00DB1BA7" w:rsidRPr="006831C5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DB1BA7" w:rsidRPr="006831C5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взаимодействия, в МФЦ - директор МФЦ.</w:t>
      </w:r>
    </w:p>
    <w:p w:rsidR="00951692" w:rsidRPr="00BC5FF9" w:rsidRDefault="0095169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1692" w:rsidRDefault="006B183D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5454">
        <w:rPr>
          <w:rFonts w:ascii="Times New 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>публичных слушаний по вопросу утверждения документации по планировке территории</w:t>
      </w:r>
    </w:p>
    <w:p w:rsidR="00D07247" w:rsidRPr="00BC5FF9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C44A1">
        <w:rPr>
          <w:rFonts w:ascii="Times New Roman" w:hAnsi="Times New Roman" w:cs="Times New Roman"/>
          <w:sz w:val="28"/>
          <w:szCs w:val="28"/>
        </w:rPr>
        <w:t>4</w:t>
      </w:r>
      <w:r w:rsidRPr="00BC5FF9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B6431A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</w:t>
      </w:r>
      <w:r w:rsidR="00C77D74" w:rsidRPr="00BC5FF9">
        <w:rPr>
          <w:rFonts w:ascii="Times New Roman" w:hAnsi="Times New Roman" w:cs="Times New Roman"/>
          <w:sz w:val="28"/>
          <w:szCs w:val="28"/>
        </w:rPr>
        <w:t>специалисту МКУ «</w:t>
      </w:r>
      <w:proofErr w:type="spellStart"/>
      <w:r w:rsidR="00C77D74" w:rsidRPr="00BC5FF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C77D74" w:rsidRPr="00BC5FF9">
        <w:rPr>
          <w:rFonts w:ascii="Times New Roman" w:hAnsi="Times New Roman" w:cs="Times New Roman"/>
          <w:sz w:val="28"/>
          <w:szCs w:val="28"/>
        </w:rPr>
        <w:t xml:space="preserve">»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77D74" w:rsidRPr="00BC5FF9">
        <w:rPr>
          <w:rFonts w:ascii="Times New Roman" w:hAnsi="Times New Roman" w:cs="Times New Roman"/>
          <w:sz w:val="28"/>
          <w:szCs w:val="28"/>
        </w:rPr>
        <w:t>указанных в пункте 1</w:t>
      </w:r>
      <w:r w:rsidR="0027596B">
        <w:rPr>
          <w:rFonts w:ascii="Times New Roman" w:hAnsi="Times New Roman" w:cs="Times New Roman"/>
          <w:sz w:val="28"/>
          <w:szCs w:val="28"/>
        </w:rPr>
        <w:t>8</w:t>
      </w:r>
      <w:r w:rsidR="00C77D74" w:rsidRPr="00BC5F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07247" w:rsidRPr="00BC5FF9">
        <w:rPr>
          <w:rFonts w:ascii="Times New Roman" w:hAnsi="Times New Roman" w:cs="Times New Roman"/>
          <w:sz w:val="28"/>
          <w:szCs w:val="28"/>
        </w:rPr>
        <w:t>.</w:t>
      </w:r>
    </w:p>
    <w:p w:rsidR="00565877" w:rsidRPr="00BC5FF9" w:rsidRDefault="00565877" w:rsidP="0056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поступление специалисту </w:t>
      </w:r>
      <w:r w:rsidR="00980F4A">
        <w:rPr>
          <w:rFonts w:ascii="Times New Roman" w:hAnsi="Times New Roman" w:cs="Times New Roman"/>
          <w:sz w:val="28"/>
          <w:szCs w:val="28"/>
        </w:rPr>
        <w:br/>
      </w:r>
      <w:r w:rsidRPr="00BC5FF9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BC5FF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C5FF9">
        <w:rPr>
          <w:rFonts w:ascii="Times New Roman" w:hAnsi="Times New Roman" w:cs="Times New Roman"/>
          <w:sz w:val="28"/>
          <w:szCs w:val="28"/>
        </w:rPr>
        <w:t>», ответственному за истребование документов в рамках межведомственного взаимодействия полного пакета документов.</w:t>
      </w:r>
    </w:p>
    <w:p w:rsidR="007F05A5" w:rsidRPr="00BC5FF9" w:rsidRDefault="000A0514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>45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. Специалист </w:t>
      </w:r>
      <w:r w:rsidR="007F05A5" w:rsidRPr="00BC5FF9">
        <w:rPr>
          <w:sz w:val="28"/>
          <w:szCs w:val="28"/>
        </w:rPr>
        <w:t xml:space="preserve">«МКУ </w:t>
      </w:r>
      <w:proofErr w:type="spellStart"/>
      <w:r w:rsidR="007F05A5" w:rsidRPr="00BC5FF9">
        <w:rPr>
          <w:sz w:val="28"/>
          <w:szCs w:val="28"/>
        </w:rPr>
        <w:t>ИнфоГрад</w:t>
      </w:r>
      <w:proofErr w:type="spellEnd"/>
      <w:r w:rsidR="007F05A5" w:rsidRPr="00BC5FF9">
        <w:rPr>
          <w:sz w:val="28"/>
          <w:szCs w:val="28"/>
        </w:rPr>
        <w:t>»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6B183D" w:rsidRPr="006B183D">
        <w:rPr>
          <w:color w:val="050505"/>
          <w:sz w:val="28"/>
          <w:szCs w:val="28"/>
          <w:bdr w:val="none" w:sz="0" w:space="0" w:color="auto" w:frame="1"/>
        </w:rPr>
        <w:t xml:space="preserve">в течение </w:t>
      </w:r>
      <w:r w:rsidR="00D55326">
        <w:rPr>
          <w:color w:val="050505"/>
          <w:sz w:val="28"/>
          <w:szCs w:val="28"/>
          <w:bdr w:val="none" w:sz="0" w:space="0" w:color="auto" w:frame="1"/>
        </w:rPr>
        <w:t>5</w:t>
      </w:r>
      <w:r w:rsidR="006B183D" w:rsidRPr="006B183D">
        <w:rPr>
          <w:color w:val="050505"/>
          <w:sz w:val="28"/>
          <w:szCs w:val="28"/>
          <w:bdr w:val="none" w:sz="0" w:space="0" w:color="auto" w:frame="1"/>
        </w:rPr>
        <w:t xml:space="preserve"> рабочих дней со дня поступления </w:t>
      </w:r>
      <w:r w:rsidR="006B183D">
        <w:rPr>
          <w:color w:val="050505"/>
          <w:sz w:val="28"/>
          <w:szCs w:val="28"/>
          <w:bdr w:val="none" w:sz="0" w:space="0" w:color="auto" w:frame="1"/>
        </w:rPr>
        <w:t xml:space="preserve">заявления и </w:t>
      </w:r>
      <w:r w:rsidR="006B183D" w:rsidRPr="006B183D">
        <w:rPr>
          <w:color w:val="050505"/>
          <w:sz w:val="28"/>
          <w:szCs w:val="28"/>
          <w:bdr w:val="none" w:sz="0" w:space="0" w:color="auto" w:frame="1"/>
        </w:rPr>
        <w:t>документации</w:t>
      </w:r>
      <w:r w:rsidR="006B183D">
        <w:rPr>
          <w:color w:val="050505"/>
          <w:sz w:val="28"/>
          <w:szCs w:val="28"/>
          <w:bdr w:val="none" w:sz="0" w:space="0" w:color="auto" w:frame="1"/>
        </w:rPr>
        <w:t xml:space="preserve"> по планировке территории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>: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proofErr w:type="gramStart"/>
      <w:r w:rsidRPr="00BC5FF9">
        <w:rPr>
          <w:color w:val="050505"/>
          <w:sz w:val="28"/>
          <w:szCs w:val="28"/>
          <w:bdr w:val="none" w:sz="0" w:space="0" w:color="auto" w:frame="1"/>
        </w:rPr>
        <w:t xml:space="preserve">1) </w:t>
      </w:r>
      <w:r w:rsidR="006B183D" w:rsidRPr="006B183D">
        <w:rPr>
          <w:color w:val="050505"/>
          <w:sz w:val="28"/>
          <w:szCs w:val="28"/>
          <w:bdr w:val="none" w:sz="0" w:space="0" w:color="auto" w:frame="1"/>
        </w:rPr>
        <w:t>осуществляют проверку документации по планировке территории на соответствие требованиям</w:t>
      </w:r>
      <w:r w:rsidR="006B183D">
        <w:rPr>
          <w:color w:val="050505"/>
          <w:sz w:val="28"/>
          <w:szCs w:val="28"/>
          <w:bdr w:val="none" w:sz="0" w:space="0" w:color="auto" w:frame="1"/>
        </w:rPr>
        <w:t xml:space="preserve"> д</w:t>
      </w:r>
      <w:r w:rsidR="006B183D" w:rsidRPr="006B183D">
        <w:rPr>
          <w:color w:val="050505"/>
          <w:sz w:val="28"/>
          <w:szCs w:val="28"/>
          <w:bdr w:val="none" w:sz="0" w:space="0" w:color="auto" w:frame="1"/>
        </w:rPr>
        <w:t>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</w:t>
      </w:r>
      <w:proofErr w:type="gramEnd"/>
      <w:r w:rsidR="006B183D" w:rsidRPr="006B183D">
        <w:rPr>
          <w:color w:val="050505"/>
          <w:sz w:val="28"/>
          <w:szCs w:val="28"/>
          <w:bdr w:val="none" w:sz="0" w:space="0" w:color="auto" w:frame="1"/>
        </w:rPr>
        <w:t xml:space="preserve"> </w:t>
      </w:r>
      <w:proofErr w:type="gramStart"/>
      <w:r w:rsidR="006B183D" w:rsidRPr="006B183D">
        <w:rPr>
          <w:color w:val="050505"/>
          <w:sz w:val="28"/>
          <w:szCs w:val="28"/>
          <w:bdr w:val="none" w:sz="0" w:space="0" w:color="auto" w:frame="1"/>
        </w:rPr>
        <w:t>организации дорожного движения, требованиями по обеспечению эффективности организации дорожного движения,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</w:t>
      </w:r>
      <w:r w:rsidR="006B183D">
        <w:rPr>
          <w:color w:val="050505"/>
          <w:sz w:val="28"/>
          <w:szCs w:val="28"/>
          <w:bdr w:val="none" w:sz="0" w:space="0" w:color="auto" w:frame="1"/>
        </w:rPr>
        <w:t>ловиями использования территорий</w:t>
      </w:r>
      <w:r w:rsidRPr="00BC5FF9">
        <w:rPr>
          <w:color w:val="050505"/>
          <w:sz w:val="28"/>
          <w:szCs w:val="28"/>
          <w:bdr w:val="none" w:sz="0" w:space="0" w:color="auto" w:frame="1"/>
        </w:rPr>
        <w:t>;</w:t>
      </w:r>
      <w:proofErr w:type="gramEnd"/>
    </w:p>
    <w:p w:rsidR="00354F3D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 xml:space="preserve">2) </w:t>
      </w:r>
      <w:r w:rsidR="00354F3D" w:rsidRPr="00BC5FF9">
        <w:rPr>
          <w:sz w:val="28"/>
          <w:szCs w:val="28"/>
        </w:rPr>
        <w:t xml:space="preserve">готовит проект постановления администрации города об организации </w:t>
      </w:r>
      <w:r w:rsidR="006B183D">
        <w:rPr>
          <w:sz w:val="28"/>
          <w:szCs w:val="28"/>
        </w:rPr>
        <w:t>публичных слушаний</w:t>
      </w:r>
      <w:r w:rsidR="00354F3D" w:rsidRPr="00BC5FF9">
        <w:rPr>
          <w:sz w:val="28"/>
          <w:szCs w:val="28"/>
        </w:rPr>
        <w:t xml:space="preserve"> по вопросу </w:t>
      </w:r>
      <w:r w:rsidR="006B183D">
        <w:rPr>
          <w:iCs/>
          <w:color w:val="000000"/>
          <w:sz w:val="28"/>
          <w:szCs w:val="28"/>
        </w:rPr>
        <w:t>утверждения документации по планировке территории</w:t>
      </w:r>
      <w:r w:rsidR="00E03BBE">
        <w:rPr>
          <w:iCs/>
          <w:color w:val="000000"/>
          <w:sz w:val="28"/>
          <w:szCs w:val="28"/>
        </w:rPr>
        <w:t xml:space="preserve"> (далее – проект постановления)</w:t>
      </w:r>
      <w:r w:rsidR="00354F3D" w:rsidRPr="00BC5FF9">
        <w:rPr>
          <w:sz w:val="28"/>
          <w:szCs w:val="28"/>
        </w:rPr>
        <w:t>;</w:t>
      </w:r>
    </w:p>
    <w:p w:rsidR="006B183D" w:rsidRPr="00BC5FF9" w:rsidRDefault="006B18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при наличи</w:t>
      </w:r>
      <w:r w:rsidR="00E03BBE">
        <w:rPr>
          <w:sz w:val="28"/>
          <w:szCs w:val="28"/>
        </w:rPr>
        <w:t>и</w:t>
      </w:r>
      <w:r>
        <w:rPr>
          <w:sz w:val="28"/>
          <w:szCs w:val="28"/>
        </w:rPr>
        <w:t xml:space="preserve"> оснований, указанных в пункте 2</w:t>
      </w:r>
      <w:r w:rsidR="004852F2">
        <w:rPr>
          <w:sz w:val="28"/>
          <w:szCs w:val="28"/>
        </w:rPr>
        <w:t>4</w:t>
      </w:r>
      <w:r w:rsidR="0027596B">
        <w:rPr>
          <w:sz w:val="28"/>
          <w:szCs w:val="28"/>
        </w:rPr>
        <w:t xml:space="preserve"> административного регламента</w:t>
      </w:r>
      <w:r w:rsidR="00E03BBE">
        <w:rPr>
          <w:sz w:val="28"/>
          <w:szCs w:val="28"/>
        </w:rPr>
        <w:t xml:space="preserve">, готовит проект отказа в утверждении </w:t>
      </w:r>
      <w:r w:rsidR="00E03BBE">
        <w:rPr>
          <w:iCs/>
          <w:color w:val="000000"/>
          <w:sz w:val="28"/>
          <w:szCs w:val="28"/>
        </w:rPr>
        <w:t>документации по планировке территории (далее – проект отказа)</w:t>
      </w:r>
      <w:r w:rsidR="0027596B">
        <w:rPr>
          <w:iCs/>
          <w:color w:val="000000"/>
          <w:sz w:val="28"/>
          <w:szCs w:val="28"/>
        </w:rPr>
        <w:t>;</w:t>
      </w:r>
    </w:p>
    <w:p w:rsidR="00354F3D" w:rsidRPr="00BC5FF9" w:rsidRDefault="0027596B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54F3D" w:rsidRPr="00BC5FF9">
        <w:rPr>
          <w:sz w:val="28"/>
          <w:szCs w:val="28"/>
        </w:rPr>
        <w:t xml:space="preserve">) направляет </w:t>
      </w:r>
      <w:r w:rsidR="00E03BBE">
        <w:rPr>
          <w:sz w:val="28"/>
          <w:szCs w:val="28"/>
        </w:rPr>
        <w:t xml:space="preserve">проект постановления или проект отказа </w:t>
      </w:r>
      <w:r w:rsidR="00354F3D" w:rsidRPr="00BC5FF9">
        <w:rPr>
          <w:sz w:val="28"/>
          <w:szCs w:val="28"/>
        </w:rPr>
        <w:t>на соглас</w:t>
      </w:r>
      <w:r w:rsidR="00303919" w:rsidRPr="00BC5FF9">
        <w:rPr>
          <w:sz w:val="28"/>
          <w:szCs w:val="28"/>
        </w:rPr>
        <w:t>ование директору МКУ «</w:t>
      </w:r>
      <w:proofErr w:type="spellStart"/>
      <w:r w:rsidR="00303919" w:rsidRPr="00BC5FF9">
        <w:rPr>
          <w:sz w:val="28"/>
          <w:szCs w:val="28"/>
        </w:rPr>
        <w:t>ИнфоГрад</w:t>
      </w:r>
      <w:proofErr w:type="spellEnd"/>
      <w:r w:rsidR="00303919" w:rsidRPr="00BC5FF9">
        <w:rPr>
          <w:sz w:val="28"/>
          <w:szCs w:val="28"/>
        </w:rPr>
        <w:t>».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>Директор МКУ «</w:t>
      </w:r>
      <w:proofErr w:type="spellStart"/>
      <w:r w:rsidRPr="00BC5FF9">
        <w:rPr>
          <w:sz w:val="28"/>
          <w:szCs w:val="28"/>
        </w:rPr>
        <w:t>ИнфоГрад</w:t>
      </w:r>
      <w:proofErr w:type="spellEnd"/>
      <w:r w:rsidRPr="00BC5FF9">
        <w:rPr>
          <w:sz w:val="28"/>
          <w:szCs w:val="28"/>
        </w:rPr>
        <w:t xml:space="preserve">» визирует </w:t>
      </w:r>
      <w:r w:rsidR="00E03BBE">
        <w:rPr>
          <w:sz w:val="28"/>
          <w:szCs w:val="28"/>
        </w:rPr>
        <w:t>проект постановления или проект отказа</w:t>
      </w:r>
      <w:r w:rsidRPr="00BC5FF9">
        <w:rPr>
          <w:sz w:val="28"/>
          <w:szCs w:val="28"/>
        </w:rPr>
        <w:t xml:space="preserve"> </w:t>
      </w:r>
      <w:r w:rsidR="00303919" w:rsidRPr="00BC5FF9">
        <w:rPr>
          <w:sz w:val="28"/>
          <w:szCs w:val="28"/>
        </w:rPr>
        <w:t xml:space="preserve">и </w:t>
      </w:r>
      <w:r w:rsidRPr="00BC5FF9">
        <w:rPr>
          <w:sz w:val="28"/>
          <w:szCs w:val="28"/>
        </w:rPr>
        <w:t>направляет его на визирование заместителю председателя Комитета</w:t>
      </w:r>
      <w:r w:rsidR="00980F4A">
        <w:rPr>
          <w:sz w:val="28"/>
          <w:szCs w:val="28"/>
        </w:rPr>
        <w:t>,</w:t>
      </w:r>
      <w:r w:rsidR="00980F4A" w:rsidRPr="00980F4A">
        <w:rPr>
          <w:sz w:val="28"/>
          <w:szCs w:val="28"/>
        </w:rPr>
        <w:t xml:space="preserve"> </w:t>
      </w:r>
      <w:r w:rsidR="00980F4A" w:rsidRPr="00AC6DAB">
        <w:rPr>
          <w:sz w:val="28"/>
          <w:szCs w:val="28"/>
        </w:rPr>
        <w:t>курирующ</w:t>
      </w:r>
      <w:r w:rsidR="00980F4A">
        <w:rPr>
          <w:sz w:val="28"/>
          <w:szCs w:val="28"/>
        </w:rPr>
        <w:t>ему</w:t>
      </w:r>
      <w:r w:rsidR="00980F4A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27596B">
        <w:rPr>
          <w:sz w:val="28"/>
          <w:szCs w:val="28"/>
        </w:rPr>
        <w:t>у</w:t>
      </w:r>
      <w:r w:rsidR="00980F4A" w:rsidRPr="00AC6DAB">
        <w:rPr>
          <w:sz w:val="28"/>
          <w:szCs w:val="28"/>
        </w:rPr>
        <w:t>, исполняющ</w:t>
      </w:r>
      <w:r w:rsidR="00980F4A">
        <w:rPr>
          <w:sz w:val="28"/>
          <w:szCs w:val="28"/>
        </w:rPr>
        <w:t>е</w:t>
      </w:r>
      <w:r w:rsidR="00980F4A" w:rsidRPr="00AC6DAB">
        <w:rPr>
          <w:sz w:val="28"/>
          <w:szCs w:val="28"/>
        </w:rPr>
        <w:t>м</w:t>
      </w:r>
      <w:r w:rsidR="00980F4A">
        <w:rPr>
          <w:sz w:val="28"/>
          <w:szCs w:val="28"/>
        </w:rPr>
        <w:t>у</w:t>
      </w:r>
      <w:r w:rsidR="00980F4A" w:rsidRPr="00AC6DAB">
        <w:rPr>
          <w:sz w:val="28"/>
          <w:szCs w:val="28"/>
        </w:rPr>
        <w:t xml:space="preserve"> его </w:t>
      </w:r>
      <w:r w:rsidR="00980F4A">
        <w:rPr>
          <w:sz w:val="28"/>
          <w:szCs w:val="28"/>
        </w:rPr>
        <w:t>обязанности</w:t>
      </w:r>
      <w:r w:rsidRPr="00BC5FF9">
        <w:rPr>
          <w:sz w:val="28"/>
          <w:szCs w:val="28"/>
        </w:rPr>
        <w:t>.</w:t>
      </w:r>
    </w:p>
    <w:p w:rsidR="001655B5" w:rsidRPr="00BC5FF9" w:rsidRDefault="00303919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З</w:t>
      </w:r>
      <w:r w:rsidR="001655B5" w:rsidRPr="00BC5FF9">
        <w:rPr>
          <w:rFonts w:ascii="Times New Roman" w:hAnsi="Times New Roman" w:cs="Times New Roman"/>
          <w:sz w:val="28"/>
          <w:szCs w:val="28"/>
        </w:rPr>
        <w:t>аместител</w:t>
      </w:r>
      <w:r w:rsidRPr="00BC5FF9">
        <w:rPr>
          <w:rFonts w:ascii="Times New Roman" w:hAnsi="Times New Roman" w:cs="Times New Roman"/>
          <w:sz w:val="28"/>
          <w:szCs w:val="28"/>
        </w:rPr>
        <w:t>ь</w:t>
      </w:r>
      <w:r w:rsidR="001655B5" w:rsidRPr="00BC5FF9"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  <w:r w:rsidR="00980F4A">
        <w:rPr>
          <w:rFonts w:ascii="Times New Roman" w:hAnsi="Times New Roman" w:cs="Times New Roman"/>
          <w:sz w:val="28"/>
          <w:szCs w:val="28"/>
        </w:rPr>
        <w:t>,</w:t>
      </w:r>
      <w:r w:rsidR="00980F4A" w:rsidRPr="00980F4A">
        <w:t xml:space="preserve"> </w:t>
      </w:r>
      <w:r w:rsidR="00980F4A" w:rsidRPr="00980F4A">
        <w:rPr>
          <w:rFonts w:ascii="Times New Roman" w:hAnsi="Times New Roman" w:cs="Times New Roman"/>
          <w:sz w:val="28"/>
          <w:szCs w:val="28"/>
        </w:rPr>
        <w:t>курирующий соответствующее направление деятельности, а в случае его отсутствия лиц</w:t>
      </w:r>
      <w:r w:rsidR="00FA14EB">
        <w:rPr>
          <w:rFonts w:ascii="Times New Roman" w:hAnsi="Times New Roman" w:cs="Times New Roman"/>
          <w:sz w:val="28"/>
          <w:szCs w:val="28"/>
        </w:rPr>
        <w:t>о</w:t>
      </w:r>
      <w:r w:rsidR="00980F4A" w:rsidRPr="00980F4A">
        <w:rPr>
          <w:rFonts w:ascii="Times New Roman" w:hAnsi="Times New Roman" w:cs="Times New Roman"/>
          <w:sz w:val="28"/>
          <w:szCs w:val="28"/>
        </w:rPr>
        <w:t>, исполняющ</w:t>
      </w:r>
      <w:r w:rsidR="0027596B">
        <w:rPr>
          <w:rFonts w:ascii="Times New Roman" w:hAnsi="Times New Roman" w:cs="Times New Roman"/>
          <w:sz w:val="28"/>
          <w:szCs w:val="28"/>
        </w:rPr>
        <w:t>е</w:t>
      </w:r>
      <w:r w:rsidR="00FA14EB">
        <w:rPr>
          <w:rFonts w:ascii="Times New Roman" w:hAnsi="Times New Roman" w:cs="Times New Roman"/>
          <w:sz w:val="28"/>
          <w:szCs w:val="28"/>
        </w:rPr>
        <w:t>е</w:t>
      </w:r>
      <w:r w:rsidR="00980F4A" w:rsidRPr="00980F4A">
        <w:rPr>
          <w:rFonts w:ascii="Times New Roman" w:hAnsi="Times New Roman" w:cs="Times New Roman"/>
          <w:sz w:val="28"/>
          <w:szCs w:val="28"/>
        </w:rPr>
        <w:t xml:space="preserve"> его обязанности, </w:t>
      </w:r>
      <w:r w:rsidRPr="00BC5FF9">
        <w:rPr>
          <w:rFonts w:ascii="Times New Roman" w:hAnsi="Times New Roman" w:cs="Times New Roman"/>
          <w:sz w:val="28"/>
          <w:szCs w:val="28"/>
        </w:rPr>
        <w:t xml:space="preserve">направляет завизированный </w:t>
      </w:r>
      <w:r w:rsidR="00E03BBE" w:rsidRPr="00E03BBE">
        <w:rPr>
          <w:rFonts w:ascii="Times New Roman" w:hAnsi="Times New Roman" w:cs="Times New Roman"/>
          <w:sz w:val="28"/>
          <w:szCs w:val="28"/>
        </w:rPr>
        <w:t xml:space="preserve">проект постановления или проект отказа </w:t>
      </w:r>
      <w:r w:rsidR="001655B5" w:rsidRPr="00BC5FF9">
        <w:rPr>
          <w:rFonts w:ascii="Times New Roman" w:hAnsi="Times New Roman" w:cs="Times New Roman"/>
          <w:sz w:val="28"/>
          <w:szCs w:val="28"/>
        </w:rPr>
        <w:t>на визирование в отдел пра</w:t>
      </w:r>
      <w:r w:rsidRPr="00BC5FF9">
        <w:rPr>
          <w:rFonts w:ascii="Times New Roman" w:hAnsi="Times New Roman" w:cs="Times New Roman"/>
          <w:sz w:val="28"/>
          <w:szCs w:val="28"/>
        </w:rPr>
        <w:t>вового и кадрового обеспечения</w:t>
      </w:r>
      <w:r w:rsidR="00FA14E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1655B5" w:rsidRPr="00BC5FF9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="00FA14E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C5FF9">
        <w:rPr>
          <w:rFonts w:ascii="Times New Roman" w:hAnsi="Times New Roman" w:cs="Times New Roman"/>
          <w:sz w:val="28"/>
          <w:szCs w:val="28"/>
        </w:rPr>
        <w:t xml:space="preserve">, либо лицо его замещающее, визирует </w:t>
      </w:r>
      <w:r w:rsidR="00E03BBE" w:rsidRPr="00E03BBE">
        <w:rPr>
          <w:rFonts w:ascii="Times New Roman" w:hAnsi="Times New Roman" w:cs="Times New Roman"/>
          <w:sz w:val="28"/>
          <w:szCs w:val="28"/>
        </w:rPr>
        <w:t xml:space="preserve">проект постановления или проект отказа </w:t>
      </w:r>
      <w:r w:rsidR="00303919" w:rsidRPr="00BC5FF9">
        <w:rPr>
          <w:rFonts w:ascii="Times New Roman" w:hAnsi="Times New Roman" w:cs="Times New Roman"/>
          <w:sz w:val="28"/>
          <w:szCs w:val="28"/>
        </w:rPr>
        <w:t xml:space="preserve">и </w:t>
      </w:r>
      <w:r w:rsidRPr="00BC5FF9">
        <w:rPr>
          <w:rFonts w:ascii="Times New Roman" w:hAnsi="Times New Roman" w:cs="Times New Roman"/>
          <w:sz w:val="28"/>
          <w:szCs w:val="28"/>
        </w:rPr>
        <w:lastRenderedPageBreak/>
        <w:t>направляет его на визирование председателю Комитета.</w:t>
      </w:r>
    </w:p>
    <w:p w:rsidR="000A0514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0A0514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Председатель Комитета</w:t>
      </w:r>
      <w:r w:rsidR="00FA14EB">
        <w:rPr>
          <w:sz w:val="28"/>
          <w:szCs w:val="28"/>
        </w:rPr>
        <w:t xml:space="preserve">, </w:t>
      </w:r>
      <w:r w:rsidR="00FA14EB" w:rsidRPr="00AC6DAB">
        <w:rPr>
          <w:sz w:val="28"/>
          <w:szCs w:val="28"/>
        </w:rPr>
        <w:t>а в случае его отсутствия лиц</w:t>
      </w:r>
      <w:r w:rsidR="00FA14EB">
        <w:rPr>
          <w:sz w:val="28"/>
          <w:szCs w:val="28"/>
        </w:rPr>
        <w:t>о</w:t>
      </w:r>
      <w:r w:rsidR="00FA14EB" w:rsidRPr="00AC6DAB">
        <w:rPr>
          <w:sz w:val="28"/>
          <w:szCs w:val="28"/>
        </w:rPr>
        <w:t>, исполняющ</w:t>
      </w:r>
      <w:r w:rsidR="00FA14EB">
        <w:rPr>
          <w:sz w:val="28"/>
          <w:szCs w:val="28"/>
        </w:rPr>
        <w:t>ее</w:t>
      </w:r>
      <w:r w:rsidR="00FA14EB" w:rsidRPr="00AC6DAB">
        <w:rPr>
          <w:sz w:val="28"/>
          <w:szCs w:val="28"/>
        </w:rPr>
        <w:t xml:space="preserve"> его </w:t>
      </w:r>
      <w:r w:rsidR="00FA14EB">
        <w:rPr>
          <w:sz w:val="28"/>
          <w:szCs w:val="28"/>
        </w:rPr>
        <w:t>обязанности,</w:t>
      </w:r>
      <w:r w:rsidRPr="00FC68E5">
        <w:rPr>
          <w:sz w:val="28"/>
          <w:szCs w:val="28"/>
        </w:rPr>
        <w:t xml:space="preserve"> </w:t>
      </w:r>
      <w:r>
        <w:rPr>
          <w:sz w:val="28"/>
          <w:szCs w:val="28"/>
        </w:rPr>
        <w:t>визирует</w:t>
      </w:r>
      <w:r w:rsidRPr="00FC68E5">
        <w:rPr>
          <w:sz w:val="28"/>
          <w:szCs w:val="28"/>
        </w:rPr>
        <w:t xml:space="preserve"> </w:t>
      </w:r>
      <w:r w:rsidR="00E03BBE">
        <w:rPr>
          <w:sz w:val="28"/>
          <w:szCs w:val="28"/>
        </w:rPr>
        <w:t>проект постановления или проект отказа</w:t>
      </w:r>
      <w:r w:rsidR="00FA14EB">
        <w:rPr>
          <w:sz w:val="28"/>
          <w:szCs w:val="28"/>
        </w:rPr>
        <w:t>.</w:t>
      </w:r>
      <w:r w:rsidR="00E03BBE" w:rsidRPr="00BC5FF9">
        <w:rPr>
          <w:sz w:val="28"/>
          <w:szCs w:val="28"/>
        </w:rPr>
        <w:t xml:space="preserve"> 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Подготовка проекта постановления осуществляется в одном экземпляре</w:t>
      </w:r>
      <w:r w:rsidR="00E03BBE">
        <w:rPr>
          <w:rFonts w:ascii="Times New Roman" w:hAnsi="Times New Roman" w:cs="Times New Roman"/>
          <w:sz w:val="28"/>
          <w:szCs w:val="28"/>
        </w:rPr>
        <w:t xml:space="preserve">, проект отказа </w:t>
      </w:r>
      <w:r w:rsidR="00FA14EB">
        <w:rPr>
          <w:rFonts w:ascii="Times New Roman" w:hAnsi="Times New Roman" w:cs="Times New Roman"/>
          <w:sz w:val="28"/>
          <w:szCs w:val="28"/>
        </w:rPr>
        <w:t xml:space="preserve">- </w:t>
      </w:r>
      <w:r w:rsidR="00E03BBE">
        <w:rPr>
          <w:rFonts w:ascii="Times New Roman" w:hAnsi="Times New Roman" w:cs="Times New Roman"/>
          <w:sz w:val="28"/>
          <w:szCs w:val="28"/>
        </w:rPr>
        <w:t>в 2-х экземплярах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несет </w:t>
      </w:r>
      <w:r w:rsidR="00303919" w:rsidRPr="00BC5FF9">
        <w:rPr>
          <w:rFonts w:ascii="Times New Roman" w:hAnsi="Times New Roman" w:cs="Times New Roman"/>
          <w:sz w:val="28"/>
          <w:szCs w:val="28"/>
        </w:rPr>
        <w:t>специалист МКУ «</w:t>
      </w:r>
      <w:proofErr w:type="spellStart"/>
      <w:r w:rsidR="00303919" w:rsidRPr="00BC5FF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303919" w:rsidRPr="00BC5FF9">
        <w:rPr>
          <w:rFonts w:ascii="Times New Roman" w:hAnsi="Times New Roman" w:cs="Times New Roman"/>
          <w:sz w:val="28"/>
          <w:szCs w:val="28"/>
        </w:rPr>
        <w:t>»</w:t>
      </w:r>
      <w:r w:rsidR="00BA22DF" w:rsidRPr="00BC5FF9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После визирования в Комитете </w:t>
      </w:r>
      <w:r w:rsidR="00E03BBE" w:rsidRPr="00E03BBE">
        <w:rPr>
          <w:rFonts w:ascii="Times New Roman" w:hAnsi="Times New Roman" w:cs="Times New Roman"/>
          <w:sz w:val="28"/>
          <w:szCs w:val="28"/>
        </w:rPr>
        <w:t xml:space="preserve">проект постановления или проект отказа </w:t>
      </w:r>
      <w:r w:rsidRPr="00BC5FF9">
        <w:rPr>
          <w:rFonts w:ascii="Times New Roman" w:hAnsi="Times New Roman" w:cs="Times New Roman"/>
          <w:sz w:val="28"/>
          <w:szCs w:val="28"/>
        </w:rPr>
        <w:t>направля</w:t>
      </w:r>
      <w:r w:rsidR="00E03BBE">
        <w:rPr>
          <w:rFonts w:ascii="Times New Roman" w:hAnsi="Times New Roman" w:cs="Times New Roman"/>
          <w:sz w:val="28"/>
          <w:szCs w:val="28"/>
        </w:rPr>
        <w:t>ю</w:t>
      </w:r>
      <w:r w:rsidRPr="00BC5FF9">
        <w:rPr>
          <w:rFonts w:ascii="Times New Roman" w:hAnsi="Times New Roman" w:cs="Times New Roman"/>
          <w:sz w:val="28"/>
          <w:szCs w:val="28"/>
        </w:rPr>
        <w:t xml:space="preserve">тся с реестром </w:t>
      </w:r>
      <w:r w:rsidR="00BA22DF" w:rsidRPr="00BC5FF9">
        <w:rPr>
          <w:rFonts w:ascii="Times New Roman" w:hAnsi="Times New Roman" w:cs="Times New Roman"/>
          <w:sz w:val="28"/>
          <w:szCs w:val="28"/>
        </w:rPr>
        <w:t xml:space="preserve">передачи документов </w:t>
      </w:r>
      <w:r w:rsidRPr="00BC5FF9">
        <w:rPr>
          <w:rFonts w:ascii="Times New Roman" w:hAnsi="Times New Roman" w:cs="Times New Roman"/>
          <w:sz w:val="28"/>
          <w:szCs w:val="28"/>
        </w:rPr>
        <w:t xml:space="preserve">в </w:t>
      </w:r>
      <w:r w:rsidR="00BC5FF9">
        <w:rPr>
          <w:rFonts w:ascii="Times New Roman" w:hAnsi="Times New Roman" w:cs="Times New Roman"/>
          <w:sz w:val="28"/>
          <w:szCs w:val="28"/>
        </w:rPr>
        <w:t>а</w:t>
      </w:r>
      <w:r w:rsidRPr="00BC5FF9">
        <w:rPr>
          <w:rFonts w:ascii="Times New Roman" w:hAnsi="Times New Roman" w:cs="Times New Roman"/>
          <w:sz w:val="28"/>
          <w:szCs w:val="28"/>
        </w:rPr>
        <w:t>дминистрацию</w:t>
      </w:r>
      <w:r w:rsidR="00BC5FF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1655B5" w:rsidRPr="000A0514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Общий срок визирования проекта постановления в Комитете не должен превышать </w:t>
      </w:r>
      <w:r w:rsidR="00D55326">
        <w:rPr>
          <w:rFonts w:ascii="Times New Roman" w:hAnsi="Times New Roman" w:cs="Times New Roman"/>
          <w:sz w:val="28"/>
          <w:szCs w:val="28"/>
        </w:rPr>
        <w:t>2 рабочих</w:t>
      </w:r>
      <w:r w:rsidRPr="00C033E4">
        <w:rPr>
          <w:rFonts w:ascii="Times New Roman" w:hAnsi="Times New Roman" w:cs="Times New Roman"/>
          <w:sz w:val="28"/>
          <w:szCs w:val="28"/>
        </w:rPr>
        <w:t xml:space="preserve"> дн</w:t>
      </w:r>
      <w:r w:rsidR="00D55326">
        <w:rPr>
          <w:rFonts w:ascii="Times New Roman" w:hAnsi="Times New Roman" w:cs="Times New Roman"/>
          <w:sz w:val="28"/>
          <w:szCs w:val="28"/>
        </w:rPr>
        <w:t>я</w:t>
      </w:r>
      <w:r w:rsidRPr="00C033E4">
        <w:rPr>
          <w:rFonts w:ascii="Times New Roman" w:hAnsi="Times New Roman" w:cs="Times New Roman"/>
          <w:sz w:val="28"/>
          <w:szCs w:val="28"/>
        </w:rPr>
        <w:t>.</w:t>
      </w:r>
    </w:p>
    <w:p w:rsidR="000A0514" w:rsidRPr="009A3198" w:rsidRDefault="007F05A5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E19">
        <w:rPr>
          <w:sz w:val="28"/>
          <w:szCs w:val="28"/>
        </w:rPr>
        <w:t>4</w:t>
      </w:r>
      <w:r w:rsidR="000A0514">
        <w:rPr>
          <w:sz w:val="28"/>
          <w:szCs w:val="28"/>
        </w:rPr>
        <w:t>7</w:t>
      </w:r>
      <w:r w:rsidRPr="00073E19">
        <w:rPr>
          <w:sz w:val="28"/>
          <w:szCs w:val="28"/>
        </w:rPr>
        <w:t xml:space="preserve">. </w:t>
      </w:r>
      <w:r w:rsidR="000A0514" w:rsidRPr="009A3198">
        <w:rPr>
          <w:sz w:val="28"/>
          <w:szCs w:val="28"/>
        </w:rPr>
        <w:t>Поступивший проект постановления в правовое управление администрации города (далее – правовое управление) подлежит экспертизе на предмет соответствия федеральным законам, законам Ставропольского края, муниципальным правовым актам города</w:t>
      </w:r>
      <w:r w:rsidR="00FA14EB">
        <w:rPr>
          <w:sz w:val="28"/>
          <w:szCs w:val="28"/>
        </w:rPr>
        <w:t xml:space="preserve"> (далее – правовая экспертиза)</w:t>
      </w:r>
      <w:r w:rsidR="000A0514" w:rsidRPr="009A3198">
        <w:rPr>
          <w:sz w:val="28"/>
          <w:szCs w:val="28"/>
        </w:rPr>
        <w:t>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После проведения правовой экспертизы проект постановления визируется начальником правового управления и направляется на визирование в общий отдел администрации города (далее – общий отдел) либо возвращается с заключением в Комитет на доработку.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Возвращенный проект постановления на доработку исполнителю проекта должен быть доработан исполнителем в течение 1 </w:t>
      </w:r>
      <w:r>
        <w:rPr>
          <w:sz w:val="28"/>
          <w:szCs w:val="28"/>
        </w:rPr>
        <w:t xml:space="preserve">рабочего </w:t>
      </w:r>
      <w:r w:rsidRPr="009A3198">
        <w:rPr>
          <w:sz w:val="28"/>
          <w:szCs w:val="28"/>
        </w:rPr>
        <w:t>дня со дня поступления проекта постановления в Комитет.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Поступивший проект постановления в общий отдел проходит лингвистическую экспертизу на соответствие правилам русского языка и правилам оформления документов и визируется начальником общего отдела. 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постановления начальником общего отдела проект постановления направляется на визирование заместителю главы администрации города </w:t>
      </w:r>
      <w:r w:rsidR="00D55326">
        <w:rPr>
          <w:sz w:val="28"/>
          <w:szCs w:val="28"/>
        </w:rPr>
        <w:t>в соответствии с распределением обязанностей между главой города, первыми заместителями главы администрации города и заместителями</w:t>
      </w:r>
      <w:r w:rsidR="00D55326" w:rsidRPr="00071EF0">
        <w:rPr>
          <w:sz w:val="28"/>
          <w:szCs w:val="28"/>
        </w:rPr>
        <w:t xml:space="preserve"> </w:t>
      </w:r>
      <w:r w:rsidR="00D55326">
        <w:rPr>
          <w:sz w:val="28"/>
          <w:szCs w:val="28"/>
        </w:rPr>
        <w:t>главы администрации</w:t>
      </w:r>
      <w:r w:rsidR="00FA14EB">
        <w:rPr>
          <w:sz w:val="28"/>
          <w:szCs w:val="28"/>
        </w:rPr>
        <w:t xml:space="preserve"> города</w:t>
      </w:r>
      <w:r w:rsidR="00D55326">
        <w:rPr>
          <w:sz w:val="28"/>
          <w:szCs w:val="28"/>
        </w:rPr>
        <w:t xml:space="preserve"> (далее – распределение обязанностей) </w:t>
      </w:r>
      <w:r w:rsidRPr="009A3198">
        <w:rPr>
          <w:sz w:val="28"/>
          <w:szCs w:val="28"/>
        </w:rPr>
        <w:t>либо возвращается с заключением в Комитет на доработку.</w:t>
      </w:r>
    </w:p>
    <w:p w:rsidR="000A0514" w:rsidRPr="009A3198" w:rsidRDefault="00FA14EB" w:rsidP="000A051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A0514" w:rsidRPr="009A3198">
        <w:rPr>
          <w:sz w:val="28"/>
          <w:szCs w:val="28"/>
        </w:rPr>
        <w:t xml:space="preserve">аместитель главы администрации города </w:t>
      </w:r>
      <w:r w:rsidR="00980F4A">
        <w:rPr>
          <w:sz w:val="28"/>
          <w:szCs w:val="28"/>
        </w:rPr>
        <w:t xml:space="preserve">в соответствии с распределением </w:t>
      </w:r>
      <w:r w:rsidR="00D55326">
        <w:rPr>
          <w:sz w:val="28"/>
          <w:szCs w:val="28"/>
        </w:rPr>
        <w:t>обязанностей</w:t>
      </w:r>
      <w:r w:rsidR="00980F4A">
        <w:rPr>
          <w:sz w:val="28"/>
          <w:szCs w:val="28"/>
        </w:rPr>
        <w:t xml:space="preserve"> </w:t>
      </w:r>
      <w:r w:rsidR="000A0514" w:rsidRPr="009A3198">
        <w:rPr>
          <w:sz w:val="28"/>
          <w:szCs w:val="28"/>
        </w:rPr>
        <w:t>визирует проект постановления.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постановления заместителем главы администрации города </w:t>
      </w:r>
      <w:r w:rsidR="00D55326">
        <w:rPr>
          <w:sz w:val="28"/>
          <w:szCs w:val="28"/>
        </w:rPr>
        <w:t>в соответствии с распределением обязанностей</w:t>
      </w:r>
      <w:r w:rsidR="00D55326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проект направляет</w:t>
      </w:r>
      <w:r w:rsidR="00F468CF">
        <w:rPr>
          <w:sz w:val="28"/>
          <w:szCs w:val="28"/>
        </w:rPr>
        <w:t>ся на визировани</w:t>
      </w:r>
      <w:r w:rsidR="00FA14EB">
        <w:rPr>
          <w:sz w:val="28"/>
          <w:szCs w:val="28"/>
        </w:rPr>
        <w:t>е первому</w:t>
      </w:r>
      <w:r w:rsidRPr="009A3198">
        <w:rPr>
          <w:sz w:val="28"/>
          <w:szCs w:val="28"/>
        </w:rPr>
        <w:t xml:space="preserve"> заместителю главы администрации города</w:t>
      </w:r>
      <w:r w:rsidR="00980F4A" w:rsidRPr="00980F4A">
        <w:rPr>
          <w:sz w:val="28"/>
          <w:szCs w:val="28"/>
        </w:rPr>
        <w:t xml:space="preserve"> </w:t>
      </w:r>
      <w:r w:rsidR="00D55326">
        <w:rPr>
          <w:sz w:val="28"/>
          <w:szCs w:val="28"/>
        </w:rPr>
        <w:t>в соответствии с распределением обязанностей</w:t>
      </w:r>
      <w:r w:rsidRPr="009A3198">
        <w:rPr>
          <w:sz w:val="28"/>
          <w:szCs w:val="28"/>
        </w:rPr>
        <w:t>.</w:t>
      </w:r>
    </w:p>
    <w:p w:rsidR="00E03BBE" w:rsidRDefault="00FA14EB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0A0514" w:rsidRPr="009A3198">
        <w:rPr>
          <w:sz w:val="28"/>
          <w:szCs w:val="28"/>
        </w:rPr>
        <w:t xml:space="preserve">аместитель главы администрации города </w:t>
      </w:r>
      <w:r w:rsidR="00D55326">
        <w:rPr>
          <w:sz w:val="28"/>
          <w:szCs w:val="28"/>
        </w:rPr>
        <w:t>в соответствии с распределением обязанностей</w:t>
      </w:r>
      <w:r w:rsidR="00F468CF" w:rsidRPr="009A3198">
        <w:rPr>
          <w:sz w:val="28"/>
          <w:szCs w:val="28"/>
        </w:rPr>
        <w:t xml:space="preserve"> </w:t>
      </w:r>
      <w:r w:rsidR="000A0514" w:rsidRPr="009A3198">
        <w:rPr>
          <w:sz w:val="28"/>
          <w:szCs w:val="28"/>
        </w:rPr>
        <w:t xml:space="preserve">подписывает проект </w:t>
      </w:r>
      <w:r w:rsidR="00E03BBE">
        <w:rPr>
          <w:sz w:val="28"/>
          <w:szCs w:val="28"/>
        </w:rPr>
        <w:t xml:space="preserve">отказа или </w:t>
      </w:r>
      <w:r w:rsidR="00980F4A">
        <w:rPr>
          <w:sz w:val="28"/>
          <w:szCs w:val="28"/>
        </w:rPr>
        <w:t>визирует</w:t>
      </w:r>
      <w:r w:rsidR="00E03BBE">
        <w:rPr>
          <w:sz w:val="28"/>
          <w:szCs w:val="28"/>
        </w:rPr>
        <w:t xml:space="preserve"> </w:t>
      </w:r>
      <w:r w:rsidR="000A0514" w:rsidRPr="009A3198">
        <w:rPr>
          <w:sz w:val="28"/>
          <w:szCs w:val="28"/>
        </w:rPr>
        <w:t>постановления.</w:t>
      </w:r>
    </w:p>
    <w:p w:rsidR="00F468CF" w:rsidRDefault="00F468CF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постановления </w:t>
      </w:r>
      <w:r w:rsidR="00FA14EB">
        <w:rPr>
          <w:sz w:val="28"/>
          <w:szCs w:val="28"/>
        </w:rPr>
        <w:t xml:space="preserve">первым </w:t>
      </w:r>
      <w:r w:rsidRPr="009A3198">
        <w:rPr>
          <w:sz w:val="28"/>
          <w:szCs w:val="28"/>
        </w:rPr>
        <w:t xml:space="preserve">заместителем главы </w:t>
      </w:r>
      <w:r w:rsidRPr="009A3198">
        <w:rPr>
          <w:sz w:val="28"/>
          <w:szCs w:val="28"/>
        </w:rPr>
        <w:lastRenderedPageBreak/>
        <w:t xml:space="preserve">администрации города </w:t>
      </w:r>
      <w:r w:rsidR="00D55326">
        <w:rPr>
          <w:sz w:val="28"/>
          <w:szCs w:val="28"/>
        </w:rPr>
        <w:t>в соответствии с распределением обязанностей</w:t>
      </w:r>
      <w:r w:rsidR="00D55326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проект </w:t>
      </w:r>
      <w:r w:rsidR="0048697B">
        <w:rPr>
          <w:sz w:val="28"/>
          <w:szCs w:val="28"/>
        </w:rPr>
        <w:t xml:space="preserve">постановления или проект отказа </w:t>
      </w:r>
      <w:r w:rsidRPr="009A3198">
        <w:rPr>
          <w:sz w:val="28"/>
          <w:szCs w:val="28"/>
        </w:rPr>
        <w:t>направляется на подписание</w:t>
      </w:r>
      <w:r>
        <w:rPr>
          <w:sz w:val="28"/>
          <w:szCs w:val="28"/>
        </w:rPr>
        <w:t xml:space="preserve"> главе города.</w:t>
      </w:r>
    </w:p>
    <w:p w:rsidR="00E03BBE" w:rsidRDefault="00E03BBE" w:rsidP="00E03B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A319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A3198">
        <w:rPr>
          <w:sz w:val="28"/>
          <w:szCs w:val="28"/>
        </w:rPr>
        <w:t xml:space="preserve">города подписывает </w:t>
      </w:r>
      <w:r>
        <w:rPr>
          <w:sz w:val="28"/>
          <w:szCs w:val="28"/>
        </w:rPr>
        <w:t xml:space="preserve">проект </w:t>
      </w:r>
      <w:r w:rsidRPr="009A3198">
        <w:rPr>
          <w:sz w:val="28"/>
          <w:szCs w:val="28"/>
        </w:rPr>
        <w:t>постановления</w:t>
      </w:r>
      <w:r w:rsidR="0048697B" w:rsidRPr="0048697B">
        <w:rPr>
          <w:sz w:val="28"/>
          <w:szCs w:val="28"/>
        </w:rPr>
        <w:t xml:space="preserve"> </w:t>
      </w:r>
      <w:r w:rsidR="0048697B">
        <w:rPr>
          <w:sz w:val="28"/>
          <w:szCs w:val="28"/>
        </w:rPr>
        <w:t>или проект отказа</w:t>
      </w:r>
      <w:r w:rsidRPr="009A3198">
        <w:rPr>
          <w:sz w:val="28"/>
          <w:szCs w:val="28"/>
        </w:rPr>
        <w:t>.</w:t>
      </w:r>
    </w:p>
    <w:p w:rsidR="00173E5C" w:rsidRPr="00FA14EB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FA14EB">
        <w:rPr>
          <w:color w:val="050505"/>
          <w:sz w:val="28"/>
          <w:szCs w:val="28"/>
          <w:bdr w:val="none" w:sz="0" w:space="0" w:color="auto" w:frame="1"/>
        </w:rPr>
        <w:t xml:space="preserve">48. Специалист общего отдела администрации города </w:t>
      </w:r>
      <w:r w:rsidR="00FB1280" w:rsidRPr="00FA14EB">
        <w:rPr>
          <w:color w:val="050505"/>
          <w:sz w:val="28"/>
          <w:szCs w:val="28"/>
          <w:bdr w:val="none" w:sz="0" w:space="0" w:color="auto" w:frame="1"/>
        </w:rPr>
        <w:t xml:space="preserve">после подписания проекта </w:t>
      </w:r>
      <w:r w:rsidRPr="00FA14EB">
        <w:rPr>
          <w:color w:val="050505"/>
          <w:sz w:val="28"/>
          <w:szCs w:val="28"/>
          <w:bdr w:val="none" w:sz="0" w:space="0" w:color="auto" w:frame="1"/>
        </w:rPr>
        <w:t>постановления</w:t>
      </w:r>
      <w:r w:rsidR="0048697B" w:rsidRPr="0048697B">
        <w:rPr>
          <w:sz w:val="28"/>
          <w:szCs w:val="28"/>
        </w:rPr>
        <w:t xml:space="preserve"> </w:t>
      </w:r>
      <w:r w:rsidR="0048697B">
        <w:rPr>
          <w:sz w:val="28"/>
          <w:szCs w:val="28"/>
        </w:rPr>
        <w:t>или проекта отказа</w:t>
      </w:r>
      <w:r w:rsidRPr="00FA14EB">
        <w:rPr>
          <w:color w:val="050505"/>
          <w:sz w:val="28"/>
          <w:szCs w:val="28"/>
          <w:bdr w:val="none" w:sz="0" w:space="0" w:color="auto" w:frame="1"/>
        </w:rPr>
        <w:t>:</w:t>
      </w:r>
    </w:p>
    <w:p w:rsidR="0048697B" w:rsidRDefault="00173E5C" w:rsidP="0048697B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FA14EB">
        <w:rPr>
          <w:color w:val="050505"/>
          <w:sz w:val="28"/>
          <w:szCs w:val="28"/>
          <w:bdr w:val="none" w:sz="0" w:space="0" w:color="auto" w:frame="1"/>
        </w:rPr>
        <w:t xml:space="preserve">1) регистрирует постановление </w:t>
      </w:r>
      <w:r w:rsidR="00FA14EB" w:rsidRPr="00FA14EB">
        <w:rPr>
          <w:color w:val="050505"/>
          <w:sz w:val="28"/>
          <w:szCs w:val="28"/>
          <w:bdr w:val="none" w:sz="0" w:space="0" w:color="auto" w:frame="1"/>
        </w:rPr>
        <w:t xml:space="preserve">администрации города об </w:t>
      </w:r>
      <w:r w:rsidR="00FE5830">
        <w:rPr>
          <w:color w:val="050505"/>
          <w:sz w:val="28"/>
          <w:szCs w:val="28"/>
          <w:bdr w:val="none" w:sz="0" w:space="0" w:color="auto" w:frame="1"/>
        </w:rPr>
        <w:br/>
      </w:r>
      <w:r w:rsidR="00FA14EB" w:rsidRPr="00FA14EB">
        <w:rPr>
          <w:color w:val="050505"/>
          <w:sz w:val="28"/>
          <w:szCs w:val="28"/>
          <w:bdr w:val="none" w:sz="0" w:space="0" w:color="auto" w:frame="1"/>
        </w:rPr>
        <w:t>организации публичных слушаний по вопросу утверждения документации по планировке территории (далее – постановление о публичных слушаниях)</w:t>
      </w:r>
      <w:r w:rsidR="0048697B">
        <w:rPr>
          <w:color w:val="050505"/>
          <w:sz w:val="28"/>
          <w:szCs w:val="28"/>
          <w:bdr w:val="none" w:sz="0" w:space="0" w:color="auto" w:frame="1"/>
        </w:rPr>
        <w:t xml:space="preserve"> или отказ в утверждении документации по планировке территории (далее - отказ)</w:t>
      </w:r>
      <w:r w:rsidR="00213F82" w:rsidRPr="00FA14EB">
        <w:rPr>
          <w:color w:val="050505"/>
          <w:sz w:val="28"/>
          <w:szCs w:val="28"/>
          <w:bdr w:val="none" w:sz="0" w:space="0" w:color="auto" w:frame="1"/>
        </w:rPr>
        <w:t>;</w:t>
      </w:r>
    </w:p>
    <w:p w:rsidR="00173E5C" w:rsidRPr="00173E5C" w:rsidRDefault="00213F82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>
        <w:rPr>
          <w:color w:val="050505"/>
          <w:sz w:val="28"/>
          <w:szCs w:val="28"/>
          <w:bdr w:val="none" w:sz="0" w:space="0" w:color="auto" w:frame="1"/>
        </w:rPr>
        <w:t xml:space="preserve">2) </w:t>
      </w:r>
      <w:r w:rsidR="00173E5C" w:rsidRPr="00173E5C">
        <w:rPr>
          <w:color w:val="050505"/>
          <w:sz w:val="28"/>
          <w:szCs w:val="28"/>
          <w:bdr w:val="none" w:sz="0" w:space="0" w:color="auto" w:frame="1"/>
        </w:rPr>
        <w:t xml:space="preserve">изготавливает копии постановления </w:t>
      </w:r>
      <w:r w:rsidR="00FA14EB" w:rsidRPr="00FA14EB">
        <w:rPr>
          <w:color w:val="050505"/>
          <w:sz w:val="28"/>
          <w:szCs w:val="28"/>
          <w:bdr w:val="none" w:sz="0" w:space="0" w:color="auto" w:frame="1"/>
        </w:rPr>
        <w:t>о публичных слушаниях</w:t>
      </w:r>
      <w:r w:rsidR="00FA14EB" w:rsidRPr="00173E5C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173E5C" w:rsidRPr="00173E5C">
        <w:rPr>
          <w:color w:val="050505"/>
          <w:sz w:val="28"/>
          <w:szCs w:val="28"/>
          <w:bdr w:val="none" w:sz="0" w:space="0" w:color="auto" w:frame="1"/>
        </w:rPr>
        <w:t xml:space="preserve">в количестве, указанном в </w:t>
      </w:r>
      <w:r w:rsidR="00F468CF">
        <w:rPr>
          <w:color w:val="050505"/>
          <w:sz w:val="28"/>
          <w:szCs w:val="28"/>
          <w:bdr w:val="none" w:sz="0" w:space="0" w:color="auto" w:frame="1"/>
        </w:rPr>
        <w:t xml:space="preserve">указателе </w:t>
      </w:r>
      <w:r w:rsidR="00173E5C" w:rsidRPr="00173E5C">
        <w:rPr>
          <w:color w:val="050505"/>
          <w:sz w:val="28"/>
          <w:szCs w:val="28"/>
          <w:bdr w:val="none" w:sz="0" w:space="0" w:color="auto" w:frame="1"/>
        </w:rPr>
        <w:t>рассылк</w:t>
      </w:r>
      <w:r w:rsidR="00F468CF">
        <w:rPr>
          <w:color w:val="050505"/>
          <w:sz w:val="28"/>
          <w:szCs w:val="28"/>
          <w:bdr w:val="none" w:sz="0" w:space="0" w:color="auto" w:frame="1"/>
        </w:rPr>
        <w:t>и</w:t>
      </w:r>
      <w:r w:rsidR="00173E5C" w:rsidRPr="00173E5C">
        <w:rPr>
          <w:color w:val="050505"/>
          <w:sz w:val="28"/>
          <w:szCs w:val="28"/>
          <w:bdr w:val="none" w:sz="0" w:space="0" w:color="auto" w:frame="1"/>
        </w:rPr>
        <w:t>;</w:t>
      </w:r>
    </w:p>
    <w:p w:rsidR="00173E5C" w:rsidRPr="00173E5C" w:rsidRDefault="00FA14EB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>
        <w:rPr>
          <w:color w:val="050505"/>
          <w:sz w:val="28"/>
          <w:szCs w:val="28"/>
          <w:bdr w:val="none" w:sz="0" w:space="0" w:color="auto" w:frame="1"/>
        </w:rPr>
        <w:t>3</w:t>
      </w:r>
      <w:r w:rsidR="00173E5C" w:rsidRPr="00173E5C">
        <w:rPr>
          <w:color w:val="050505"/>
          <w:sz w:val="28"/>
          <w:szCs w:val="28"/>
          <w:bdr w:val="none" w:sz="0" w:space="0" w:color="auto" w:frame="1"/>
        </w:rPr>
        <w:t xml:space="preserve">) направляет копии постановления </w:t>
      </w:r>
      <w:r w:rsidR="00E03BBE" w:rsidRPr="00173E5C">
        <w:rPr>
          <w:color w:val="050505"/>
          <w:sz w:val="28"/>
          <w:szCs w:val="28"/>
          <w:bdr w:val="none" w:sz="0" w:space="0" w:color="auto" w:frame="1"/>
        </w:rPr>
        <w:t xml:space="preserve">о </w:t>
      </w:r>
      <w:r w:rsidR="00E03BBE">
        <w:rPr>
          <w:color w:val="050505"/>
          <w:sz w:val="28"/>
          <w:szCs w:val="28"/>
          <w:bdr w:val="none" w:sz="0" w:space="0" w:color="auto" w:frame="1"/>
        </w:rPr>
        <w:t>публичных слушаниях</w:t>
      </w:r>
      <w:r w:rsidR="00E03BBE" w:rsidRPr="00173E5C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48697B">
        <w:rPr>
          <w:color w:val="050505"/>
          <w:sz w:val="28"/>
          <w:szCs w:val="28"/>
          <w:bdr w:val="none" w:sz="0" w:space="0" w:color="auto" w:frame="1"/>
        </w:rPr>
        <w:t>или отказ по реестру передачи в Комитет.</w:t>
      </w:r>
    </w:p>
    <w:p w:rsid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 xml:space="preserve">Ответственность за регистрацию проекта постановления </w:t>
      </w:r>
      <w:r w:rsidR="0048697B">
        <w:rPr>
          <w:color w:val="050505"/>
          <w:sz w:val="28"/>
          <w:szCs w:val="28"/>
          <w:bdr w:val="none" w:sz="0" w:space="0" w:color="auto" w:frame="1"/>
        </w:rPr>
        <w:t xml:space="preserve">или проекта отказа </w:t>
      </w:r>
      <w:r w:rsidRPr="00173E5C">
        <w:rPr>
          <w:color w:val="050505"/>
          <w:sz w:val="28"/>
          <w:szCs w:val="28"/>
          <w:bdr w:val="none" w:sz="0" w:space="0" w:color="auto" w:frame="1"/>
        </w:rPr>
        <w:t>несет начальник общего отдела администрации города.</w:t>
      </w:r>
    </w:p>
    <w:p w:rsidR="000A0514" w:rsidRDefault="00173E5C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 xml:space="preserve">Подлинник постановления </w:t>
      </w:r>
      <w:r w:rsidR="00213F82" w:rsidRPr="00173E5C">
        <w:rPr>
          <w:color w:val="050505"/>
          <w:sz w:val="28"/>
          <w:szCs w:val="28"/>
          <w:bdr w:val="none" w:sz="0" w:space="0" w:color="auto" w:frame="1"/>
        </w:rPr>
        <w:t xml:space="preserve">о </w:t>
      </w:r>
      <w:r w:rsidR="00213F82">
        <w:rPr>
          <w:color w:val="050505"/>
          <w:sz w:val="28"/>
          <w:szCs w:val="28"/>
          <w:bdr w:val="none" w:sz="0" w:space="0" w:color="auto" w:frame="1"/>
        </w:rPr>
        <w:t>публичных слушаниях</w:t>
      </w:r>
      <w:r w:rsidRPr="00173E5C">
        <w:rPr>
          <w:color w:val="050505"/>
          <w:sz w:val="28"/>
          <w:szCs w:val="28"/>
          <w:bdr w:val="none" w:sz="0" w:space="0" w:color="auto" w:frame="1"/>
        </w:rPr>
        <w:t xml:space="preserve"> хран</w:t>
      </w:r>
      <w:r w:rsidR="00213F82">
        <w:rPr>
          <w:color w:val="050505"/>
          <w:sz w:val="28"/>
          <w:szCs w:val="28"/>
          <w:bdr w:val="none" w:sz="0" w:space="0" w:color="auto" w:frame="1"/>
        </w:rPr>
        <w:t>и</w:t>
      </w:r>
      <w:r w:rsidRPr="00173E5C">
        <w:rPr>
          <w:color w:val="050505"/>
          <w:sz w:val="28"/>
          <w:szCs w:val="28"/>
          <w:bdr w:val="none" w:sz="0" w:space="0" w:color="auto" w:frame="1"/>
        </w:rPr>
        <w:t>тся в администрации города</w:t>
      </w:r>
      <w:r w:rsidR="000A0514" w:rsidRPr="009A3198">
        <w:rPr>
          <w:sz w:val="28"/>
          <w:szCs w:val="28"/>
        </w:rPr>
        <w:t>.</w:t>
      </w:r>
    </w:p>
    <w:p w:rsidR="00173E5C" w:rsidRPr="00213F82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0A0514">
        <w:rPr>
          <w:sz w:val="28"/>
          <w:szCs w:val="28"/>
        </w:rPr>
        <w:t xml:space="preserve">. </w:t>
      </w:r>
      <w:r w:rsidR="0048697B" w:rsidRPr="0048697B">
        <w:rPr>
          <w:rFonts w:ascii="Times New Roman" w:hAnsi="Times New Roman" w:cs="Times New Roman"/>
          <w:sz w:val="28"/>
          <w:szCs w:val="28"/>
        </w:rPr>
        <w:t>Настоящая а</w:t>
      </w:r>
      <w:r w:rsidRPr="0048697B">
        <w:rPr>
          <w:rFonts w:ascii="Times New Roman" w:hAnsi="Times New Roman" w:cs="Times New Roman"/>
          <w:sz w:val="28"/>
          <w:szCs w:val="28"/>
        </w:rPr>
        <w:t>дминистративная</w:t>
      </w:r>
      <w:r w:rsidRPr="00907EDA">
        <w:rPr>
          <w:rFonts w:ascii="Times New Roman" w:hAnsi="Times New Roman" w:cs="Times New Roman"/>
          <w:sz w:val="28"/>
          <w:szCs w:val="28"/>
        </w:rPr>
        <w:t xml:space="preserve"> процедура завершается передачей копий постановления </w:t>
      </w:r>
      <w:r w:rsidR="00213F82" w:rsidRPr="00213F82">
        <w:rPr>
          <w:rFonts w:ascii="Times New Roman" w:hAnsi="Times New Roman" w:cs="Times New Roman"/>
          <w:sz w:val="28"/>
          <w:szCs w:val="28"/>
        </w:rPr>
        <w:t xml:space="preserve">о публичных слушаниях </w:t>
      </w:r>
      <w:r w:rsidR="0048697B">
        <w:rPr>
          <w:rFonts w:ascii="Times New Roman" w:hAnsi="Times New Roman" w:cs="Times New Roman"/>
          <w:sz w:val="28"/>
          <w:szCs w:val="28"/>
        </w:rPr>
        <w:t xml:space="preserve">или отказа </w:t>
      </w:r>
      <w:r w:rsidRPr="00907EDA">
        <w:rPr>
          <w:rFonts w:ascii="Times New Roman" w:hAnsi="Times New Roman" w:cs="Times New Roman"/>
          <w:sz w:val="28"/>
          <w:szCs w:val="28"/>
        </w:rPr>
        <w:t xml:space="preserve">из администрации </w:t>
      </w:r>
      <w:r w:rsidRPr="00213F82">
        <w:rPr>
          <w:rFonts w:ascii="Times New Roman" w:hAnsi="Times New Roman" w:cs="Times New Roman"/>
          <w:sz w:val="28"/>
          <w:szCs w:val="28"/>
        </w:rPr>
        <w:t>города в Комитет.</w:t>
      </w:r>
    </w:p>
    <w:p w:rsidR="00173E5C" w:rsidRPr="00213F82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213F82">
        <w:rPr>
          <w:color w:val="050505"/>
          <w:sz w:val="28"/>
          <w:szCs w:val="28"/>
          <w:bdr w:val="none" w:sz="0" w:space="0" w:color="auto" w:frame="1"/>
        </w:rPr>
        <w:t xml:space="preserve">Способом фиксации является регистрация </w:t>
      </w:r>
      <w:r w:rsidR="00213F82" w:rsidRPr="00213F82">
        <w:rPr>
          <w:color w:val="050505"/>
          <w:sz w:val="28"/>
          <w:szCs w:val="28"/>
          <w:bdr w:val="none" w:sz="0" w:space="0" w:color="auto" w:frame="1"/>
        </w:rPr>
        <w:t>постановления о публичных слушаниях</w:t>
      </w:r>
      <w:r w:rsidR="0048697B">
        <w:rPr>
          <w:color w:val="050505"/>
          <w:sz w:val="28"/>
          <w:szCs w:val="28"/>
          <w:bdr w:val="none" w:sz="0" w:space="0" w:color="auto" w:frame="1"/>
        </w:rPr>
        <w:t xml:space="preserve"> или отказа</w:t>
      </w:r>
      <w:r w:rsidRPr="00213F82">
        <w:rPr>
          <w:color w:val="050505"/>
          <w:sz w:val="28"/>
          <w:szCs w:val="28"/>
          <w:bdr w:val="none" w:sz="0" w:space="0" w:color="auto" w:frame="1"/>
        </w:rPr>
        <w:t>.</w:t>
      </w:r>
    </w:p>
    <w:p w:rsidR="00C033E4" w:rsidRPr="00213F82" w:rsidRDefault="00C033E4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13F82">
        <w:rPr>
          <w:sz w:val="28"/>
          <w:szCs w:val="28"/>
        </w:rPr>
        <w:t xml:space="preserve">Общий срок визирования проекта постановления в </w:t>
      </w:r>
      <w:r w:rsidR="00213F82" w:rsidRPr="00213F82">
        <w:rPr>
          <w:sz w:val="28"/>
          <w:szCs w:val="28"/>
        </w:rPr>
        <w:t>администрации</w:t>
      </w:r>
      <w:r w:rsidRPr="00213F82">
        <w:rPr>
          <w:sz w:val="28"/>
          <w:szCs w:val="28"/>
        </w:rPr>
        <w:t xml:space="preserve"> не должен превышать </w:t>
      </w:r>
      <w:r w:rsidR="00D55326">
        <w:rPr>
          <w:sz w:val="28"/>
          <w:szCs w:val="28"/>
        </w:rPr>
        <w:t>5</w:t>
      </w:r>
      <w:r w:rsidRPr="00213F82">
        <w:rPr>
          <w:sz w:val="28"/>
          <w:szCs w:val="28"/>
        </w:rPr>
        <w:t xml:space="preserve"> </w:t>
      </w:r>
      <w:r w:rsidR="00D55326">
        <w:rPr>
          <w:sz w:val="28"/>
          <w:szCs w:val="28"/>
        </w:rPr>
        <w:t xml:space="preserve">рабочих </w:t>
      </w:r>
      <w:r w:rsidRPr="00213F82">
        <w:rPr>
          <w:sz w:val="28"/>
          <w:szCs w:val="28"/>
        </w:rPr>
        <w:t>дней</w:t>
      </w:r>
      <w:r w:rsidRPr="00213F82">
        <w:rPr>
          <w:sz w:val="28"/>
          <w:szCs w:val="28"/>
          <w:bdr w:val="none" w:sz="0" w:space="0" w:color="auto" w:frame="1"/>
        </w:rPr>
        <w:t>.</w:t>
      </w:r>
    </w:p>
    <w:p w:rsidR="00574FF0" w:rsidRPr="006831C5" w:rsidRDefault="00574FF0" w:rsidP="00574FF0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F8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D553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13F82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D55326">
        <w:rPr>
          <w:rFonts w:ascii="Times New Roman" w:hAnsi="Times New Roman" w:cs="Times New Roman"/>
          <w:sz w:val="28"/>
          <w:szCs w:val="28"/>
        </w:rPr>
        <w:t>–</w:t>
      </w:r>
      <w:r w:rsidRPr="00213F82">
        <w:rPr>
          <w:rFonts w:ascii="Times New Roman" w:hAnsi="Times New Roman" w:cs="Times New Roman"/>
          <w:sz w:val="28"/>
          <w:szCs w:val="28"/>
        </w:rPr>
        <w:t xml:space="preserve"> </w:t>
      </w:r>
      <w:r w:rsidR="00D55326">
        <w:rPr>
          <w:rFonts w:ascii="Times New Roman" w:hAnsi="Times New Roman" w:cs="Times New Roman"/>
          <w:sz w:val="28"/>
          <w:szCs w:val="28"/>
        </w:rPr>
        <w:t xml:space="preserve">12 рабочих </w:t>
      </w:r>
      <w:r w:rsidRPr="00213F82">
        <w:rPr>
          <w:rFonts w:ascii="Times New Roman" w:hAnsi="Times New Roman" w:cs="Times New Roman"/>
          <w:sz w:val="28"/>
          <w:szCs w:val="28"/>
        </w:rPr>
        <w:t>дней.</w:t>
      </w:r>
    </w:p>
    <w:p w:rsidR="00C43DA2" w:rsidRPr="00907EDA" w:rsidRDefault="00173E5C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50. </w:t>
      </w:r>
      <w:r w:rsidR="00C43DA2" w:rsidRPr="00907EDA">
        <w:rPr>
          <w:sz w:val="28"/>
          <w:szCs w:val="28"/>
          <w:bdr w:val="none" w:sz="0" w:space="0" w:color="auto" w:frame="1"/>
        </w:rPr>
        <w:t xml:space="preserve">Результатом </w:t>
      </w:r>
      <w:r w:rsidR="00D55326">
        <w:rPr>
          <w:sz w:val="28"/>
          <w:szCs w:val="28"/>
          <w:bdr w:val="none" w:sz="0" w:space="0" w:color="auto" w:frame="1"/>
        </w:rPr>
        <w:t xml:space="preserve">настоящей </w:t>
      </w:r>
      <w:r w:rsidR="00C43DA2" w:rsidRPr="00907EDA">
        <w:rPr>
          <w:sz w:val="28"/>
          <w:szCs w:val="28"/>
          <w:bdr w:val="none" w:sz="0" w:space="0" w:color="auto" w:frame="1"/>
        </w:rPr>
        <w:t xml:space="preserve">административной процедуры является назначенный срок проведения </w:t>
      </w:r>
      <w:r w:rsidR="00213F82">
        <w:rPr>
          <w:sz w:val="28"/>
          <w:szCs w:val="28"/>
        </w:rPr>
        <w:t>публичных слушаний</w:t>
      </w:r>
      <w:r w:rsidR="00213F82" w:rsidRPr="00BC5FF9">
        <w:rPr>
          <w:sz w:val="28"/>
          <w:szCs w:val="28"/>
        </w:rPr>
        <w:t xml:space="preserve"> по вопросу </w:t>
      </w:r>
      <w:r w:rsidR="00213F82">
        <w:rPr>
          <w:iCs/>
          <w:color w:val="000000"/>
          <w:sz w:val="28"/>
          <w:szCs w:val="28"/>
        </w:rPr>
        <w:t>утверждения документации по планировке территории</w:t>
      </w:r>
      <w:r w:rsidR="007B7A17">
        <w:rPr>
          <w:iCs/>
          <w:color w:val="000000"/>
          <w:sz w:val="28"/>
          <w:szCs w:val="28"/>
        </w:rPr>
        <w:t xml:space="preserve"> (далее – публичные слушания)</w:t>
      </w:r>
      <w:r w:rsidR="00C43DA2" w:rsidRPr="00907EDA">
        <w:rPr>
          <w:sz w:val="28"/>
          <w:szCs w:val="28"/>
          <w:bdr w:val="none" w:sz="0" w:space="0" w:color="auto" w:frame="1"/>
        </w:rPr>
        <w:t>.</w:t>
      </w:r>
    </w:p>
    <w:p w:rsidR="000E5C5B" w:rsidRPr="008736DE" w:rsidRDefault="000E5C5B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highlight w:val="yellow"/>
          <w:bdr w:val="none" w:sz="0" w:space="0" w:color="auto" w:frame="1"/>
        </w:rPr>
      </w:pPr>
    </w:p>
    <w:p w:rsidR="000E5C5B" w:rsidRDefault="00B317BC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5454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публичных слушаний по вопросу утверждения документации по планировке территории</w:t>
      </w:r>
    </w:p>
    <w:p w:rsidR="00B317BC" w:rsidRPr="00B00562" w:rsidRDefault="00B317BC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DA2" w:rsidRPr="00B00562" w:rsidRDefault="00173E5C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shd w:val="clear" w:color="auto" w:fill="FFFFFF"/>
        </w:rPr>
      </w:pPr>
      <w:r>
        <w:rPr>
          <w:sz w:val="28"/>
          <w:szCs w:val="28"/>
        </w:rPr>
        <w:t>51</w:t>
      </w:r>
      <w:r w:rsidR="000E5C5B" w:rsidRPr="00B00562">
        <w:rPr>
          <w:sz w:val="28"/>
          <w:szCs w:val="28"/>
        </w:rPr>
        <w:t xml:space="preserve">. 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Основанием для начала </w:t>
      </w:r>
      <w:r w:rsidR="00D55326">
        <w:rPr>
          <w:color w:val="050505"/>
          <w:sz w:val="28"/>
          <w:szCs w:val="28"/>
          <w:shd w:val="clear" w:color="auto" w:fill="FFFFFF"/>
        </w:rPr>
        <w:t xml:space="preserve">настоящей 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административной процедуры является </w:t>
      </w:r>
      <w:r w:rsidR="00213F82">
        <w:rPr>
          <w:color w:val="050505"/>
          <w:sz w:val="28"/>
          <w:szCs w:val="28"/>
          <w:shd w:val="clear" w:color="auto" w:fill="FFFFFF"/>
        </w:rPr>
        <w:t>нас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тупление </w:t>
      </w:r>
      <w:r w:rsidR="007075F6" w:rsidRPr="00B00562">
        <w:rPr>
          <w:color w:val="050505"/>
          <w:sz w:val="28"/>
          <w:szCs w:val="28"/>
          <w:shd w:val="clear" w:color="auto" w:fill="FFFFFF"/>
        </w:rPr>
        <w:t>даты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 проведения </w:t>
      </w:r>
      <w:r w:rsidR="007B7A17">
        <w:rPr>
          <w:color w:val="050505"/>
          <w:sz w:val="28"/>
          <w:szCs w:val="28"/>
          <w:shd w:val="clear" w:color="auto" w:fill="FFFFFF"/>
        </w:rPr>
        <w:t>публичных слушаний</w:t>
      </w:r>
      <w:r w:rsidR="00C43DA2" w:rsidRPr="00B00562">
        <w:rPr>
          <w:color w:val="050505"/>
          <w:sz w:val="28"/>
          <w:szCs w:val="28"/>
          <w:shd w:val="clear" w:color="auto" w:fill="FFFFFF"/>
        </w:rPr>
        <w:t>.</w:t>
      </w:r>
    </w:p>
    <w:p w:rsidR="007075F6" w:rsidRDefault="007075F6" w:rsidP="007075F6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Критерием принятия решения является наступления даты проведения </w:t>
      </w:r>
      <w:r w:rsidR="0048697B">
        <w:rPr>
          <w:color w:val="050505"/>
          <w:sz w:val="28"/>
          <w:szCs w:val="28"/>
          <w:bdr w:val="none" w:sz="0" w:space="0" w:color="auto" w:frame="1"/>
        </w:rPr>
        <w:t>публичных слушаний</w:t>
      </w:r>
      <w:r w:rsidRPr="00B00562">
        <w:rPr>
          <w:color w:val="050505"/>
          <w:sz w:val="28"/>
          <w:szCs w:val="28"/>
          <w:bdr w:val="none" w:sz="0" w:space="0" w:color="auto" w:frame="1"/>
        </w:rPr>
        <w:t>.</w:t>
      </w:r>
    </w:p>
    <w:p w:rsidR="00B806B9" w:rsidRPr="00B00562" w:rsidRDefault="00D55326" w:rsidP="007075F6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</w:rPr>
      </w:pPr>
      <w:r w:rsidRPr="00FE5830">
        <w:rPr>
          <w:color w:val="050505"/>
          <w:sz w:val="28"/>
          <w:szCs w:val="28"/>
          <w:bdr w:val="none" w:sz="0" w:space="0" w:color="auto" w:frame="1"/>
        </w:rPr>
        <w:t>Срок п</w:t>
      </w:r>
      <w:r w:rsidR="00B806B9" w:rsidRPr="00FE5830">
        <w:rPr>
          <w:color w:val="050505"/>
          <w:sz w:val="28"/>
          <w:szCs w:val="28"/>
          <w:bdr w:val="none" w:sz="0" w:space="0" w:color="auto" w:frame="1"/>
        </w:rPr>
        <w:t xml:space="preserve">роведение </w:t>
      </w:r>
      <w:r w:rsidR="007B7A17" w:rsidRPr="00FE5830">
        <w:rPr>
          <w:color w:val="050505"/>
          <w:sz w:val="28"/>
          <w:szCs w:val="28"/>
          <w:bdr w:val="none" w:sz="0" w:space="0" w:color="auto" w:frame="1"/>
        </w:rPr>
        <w:t>публичных слушаний</w:t>
      </w:r>
      <w:r w:rsidR="00B806B9" w:rsidRPr="00FE5830">
        <w:rPr>
          <w:color w:val="050505"/>
          <w:sz w:val="28"/>
          <w:szCs w:val="28"/>
          <w:bdr w:val="none" w:sz="0" w:space="0" w:color="auto" w:frame="1"/>
        </w:rPr>
        <w:t xml:space="preserve"> долж</w:t>
      </w:r>
      <w:r w:rsidRPr="00FE5830">
        <w:rPr>
          <w:color w:val="050505"/>
          <w:sz w:val="28"/>
          <w:szCs w:val="28"/>
          <w:bdr w:val="none" w:sz="0" w:space="0" w:color="auto" w:frame="1"/>
        </w:rPr>
        <w:t>ен</w:t>
      </w:r>
      <w:r w:rsidR="00B806B9" w:rsidRPr="00FE5830">
        <w:rPr>
          <w:color w:val="050505"/>
          <w:sz w:val="28"/>
          <w:szCs w:val="28"/>
          <w:bdr w:val="none" w:sz="0" w:space="0" w:color="auto" w:frame="1"/>
        </w:rPr>
        <w:t xml:space="preserve"> быть </w:t>
      </w:r>
      <w:r w:rsidR="007B7A17" w:rsidRPr="00FE5830">
        <w:rPr>
          <w:color w:val="050505"/>
          <w:sz w:val="28"/>
          <w:szCs w:val="28"/>
          <w:bdr w:val="none" w:sz="0" w:space="0" w:color="auto" w:frame="1"/>
        </w:rPr>
        <w:t xml:space="preserve">не менее 1 месяца </w:t>
      </w:r>
      <w:r w:rsidR="00B806B9" w:rsidRPr="00FE5830">
        <w:rPr>
          <w:color w:val="050505"/>
          <w:sz w:val="28"/>
          <w:szCs w:val="28"/>
          <w:bdr w:val="none" w:sz="0" w:space="0" w:color="auto" w:frame="1"/>
        </w:rPr>
        <w:t xml:space="preserve">и не </w:t>
      </w:r>
      <w:r w:rsidR="007B7A17" w:rsidRPr="00FE5830">
        <w:rPr>
          <w:color w:val="050505"/>
          <w:sz w:val="28"/>
          <w:szCs w:val="28"/>
          <w:bdr w:val="none" w:sz="0" w:space="0" w:color="auto" w:frame="1"/>
        </w:rPr>
        <w:t>более</w:t>
      </w:r>
      <w:r w:rsidR="00B806B9" w:rsidRPr="00FE5830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7B7A17" w:rsidRPr="00FE5830">
        <w:rPr>
          <w:color w:val="050505"/>
          <w:sz w:val="28"/>
          <w:szCs w:val="28"/>
          <w:bdr w:val="none" w:sz="0" w:space="0" w:color="auto" w:frame="1"/>
        </w:rPr>
        <w:t>3</w:t>
      </w:r>
      <w:r w:rsidR="00B806B9" w:rsidRPr="00FE5830">
        <w:rPr>
          <w:color w:val="050505"/>
          <w:sz w:val="28"/>
          <w:szCs w:val="28"/>
          <w:bdr w:val="none" w:sz="0" w:space="0" w:color="auto" w:frame="1"/>
        </w:rPr>
        <w:t xml:space="preserve"> месяц</w:t>
      </w:r>
      <w:r w:rsidR="007B7A17" w:rsidRPr="00FE5830">
        <w:rPr>
          <w:color w:val="050505"/>
          <w:sz w:val="28"/>
          <w:szCs w:val="28"/>
          <w:bdr w:val="none" w:sz="0" w:space="0" w:color="auto" w:frame="1"/>
        </w:rPr>
        <w:t>ев</w:t>
      </w:r>
      <w:r w:rsidR="00B806B9">
        <w:rPr>
          <w:color w:val="050505"/>
          <w:sz w:val="28"/>
          <w:szCs w:val="28"/>
          <w:bdr w:val="none" w:sz="0" w:space="0" w:color="auto" w:frame="1"/>
        </w:rPr>
        <w:t xml:space="preserve"> после опубликования оповещения об их проведении.</w:t>
      </w:r>
    </w:p>
    <w:p w:rsidR="009D4A0D" w:rsidRPr="00B00562" w:rsidRDefault="007459A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2</w:t>
      </w:r>
      <w:r w:rsidR="009D4A0D" w:rsidRPr="00B00562">
        <w:rPr>
          <w:rFonts w:ascii="Times New Roman" w:hAnsi="Times New Roman" w:cs="Times New Roman"/>
          <w:sz w:val="28"/>
          <w:szCs w:val="28"/>
        </w:rPr>
        <w:t>. Секретарь Комиссии</w:t>
      </w:r>
      <w:r w:rsidR="00AD61A1" w:rsidRPr="00B00562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806B9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07EDA">
        <w:rPr>
          <w:rFonts w:ascii="Times New Roman" w:hAnsi="Times New Roman" w:cs="Times New Roman"/>
          <w:sz w:val="28"/>
          <w:szCs w:val="28"/>
        </w:rPr>
        <w:t xml:space="preserve">3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дня до дня проведения </w:t>
      </w:r>
      <w:r w:rsidR="0048697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D61A1" w:rsidRPr="00B00562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о заседании Комиссии путем направления им телефонограмм или иным способом.</w:t>
      </w:r>
    </w:p>
    <w:p w:rsidR="009D4A0D" w:rsidRPr="00B00562" w:rsidRDefault="0048697B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законодательством </w:t>
      </w:r>
      <w:r w:rsidR="009D4A0D" w:rsidRPr="00B0056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</w:t>
      </w:r>
      <w:r w:rsidR="0041055D" w:rsidRPr="00B00562">
        <w:rPr>
          <w:rFonts w:ascii="Times New Roman" w:hAnsi="Times New Roman" w:cs="Times New Roman"/>
          <w:sz w:val="28"/>
          <w:szCs w:val="28"/>
        </w:rPr>
        <w:t>решением Думы города от 28 июня 2018 г. № 280-33 «Об утверждении Положения о порядке организации и проведения публичных слушани</w:t>
      </w:r>
      <w:r w:rsidR="000603D2" w:rsidRPr="00B00562">
        <w:rPr>
          <w:rFonts w:ascii="Times New Roman" w:hAnsi="Times New Roman" w:cs="Times New Roman"/>
          <w:sz w:val="28"/>
          <w:szCs w:val="28"/>
        </w:rPr>
        <w:t xml:space="preserve">й </w:t>
      </w:r>
      <w:r w:rsidR="000603D2" w:rsidRPr="0048697B">
        <w:rPr>
          <w:rFonts w:ascii="Times New Roman" w:hAnsi="Times New Roman" w:cs="Times New Roman"/>
          <w:sz w:val="28"/>
          <w:szCs w:val="28"/>
        </w:rPr>
        <w:t>или</w:t>
      </w:r>
      <w:r w:rsidR="00CC4C11" w:rsidRPr="0048697B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CC4C11" w:rsidRPr="00B00562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1055D" w:rsidRPr="00B00562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 города Невинномысска».</w:t>
      </w:r>
    </w:p>
    <w:p w:rsidR="00336F2C" w:rsidRPr="00B00562" w:rsidRDefault="00173E5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 xml:space="preserve">53. 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 xml:space="preserve">Процедура проведения </w:t>
      </w:r>
      <w:r w:rsidR="007B7A17">
        <w:rPr>
          <w:color w:val="050505"/>
          <w:sz w:val="28"/>
          <w:szCs w:val="28"/>
          <w:bdr w:val="none" w:sz="0" w:space="0" w:color="auto" w:frame="1"/>
        </w:rPr>
        <w:t xml:space="preserve">публичных слушаний 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состоит из следующих этапов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>: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1) оповещение о начале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слушаний</w:t>
      </w:r>
      <w:r w:rsidRPr="00B00562">
        <w:rPr>
          <w:color w:val="050505"/>
          <w:sz w:val="28"/>
          <w:szCs w:val="28"/>
          <w:bdr w:val="none" w:sz="0" w:space="0" w:color="auto" w:frame="1"/>
        </w:rPr>
        <w:t>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2) размещение проекта, подлежащего рассмотрению на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слушаниях</w:t>
      </w:r>
      <w:r w:rsidRPr="00B00562">
        <w:rPr>
          <w:color w:val="050505"/>
          <w:sz w:val="28"/>
          <w:szCs w:val="28"/>
          <w:bdr w:val="none" w:sz="0" w:space="0" w:color="auto" w:frame="1"/>
        </w:rPr>
        <w:t xml:space="preserve">, и информационных материалов к нему на официальном сайте </w:t>
      </w:r>
      <w:r w:rsidR="00F20EAA">
        <w:rPr>
          <w:color w:val="050505"/>
          <w:sz w:val="28"/>
          <w:szCs w:val="28"/>
          <w:bdr w:val="none" w:sz="0" w:space="0" w:color="auto" w:frame="1"/>
        </w:rPr>
        <w:t>а</w:t>
      </w:r>
      <w:r w:rsidRPr="00B00562">
        <w:rPr>
          <w:color w:val="050505"/>
          <w:sz w:val="28"/>
          <w:szCs w:val="28"/>
          <w:bdr w:val="none" w:sz="0" w:space="0" w:color="auto" w:frame="1"/>
        </w:rPr>
        <w:t xml:space="preserve">дминистрации </w:t>
      </w:r>
      <w:r w:rsidR="00F20EAA">
        <w:rPr>
          <w:color w:val="050505"/>
          <w:sz w:val="28"/>
          <w:szCs w:val="28"/>
          <w:bdr w:val="none" w:sz="0" w:space="0" w:color="auto" w:frame="1"/>
        </w:rPr>
        <w:t xml:space="preserve">города </w:t>
      </w:r>
      <w:r w:rsidRPr="00B00562">
        <w:rPr>
          <w:color w:val="050505"/>
          <w:sz w:val="28"/>
          <w:szCs w:val="28"/>
          <w:bdr w:val="none" w:sz="0" w:space="0" w:color="auto" w:frame="1"/>
        </w:rPr>
        <w:t>и открытие экспозиции или экспозиций такого проекта;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3) проведение экспозиции или экспозиций проекта, подлежащего рассмотрению на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слушаниях</w:t>
      </w:r>
      <w:r w:rsidRPr="00B00562">
        <w:rPr>
          <w:color w:val="050505"/>
          <w:sz w:val="28"/>
          <w:szCs w:val="28"/>
          <w:bdr w:val="none" w:sz="0" w:space="0" w:color="auto" w:frame="1"/>
        </w:rPr>
        <w:t>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4) подготовка и оформление протокола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слушаний</w:t>
      </w:r>
      <w:r w:rsidR="00565877" w:rsidRPr="00B00562">
        <w:rPr>
          <w:color w:val="050505"/>
          <w:sz w:val="28"/>
          <w:szCs w:val="28"/>
          <w:bdr w:val="none" w:sz="0" w:space="0" w:color="auto" w:frame="1"/>
        </w:rPr>
        <w:t xml:space="preserve"> (далее - протокол)</w:t>
      </w:r>
      <w:r w:rsidRPr="00B00562">
        <w:rPr>
          <w:color w:val="050505"/>
          <w:sz w:val="28"/>
          <w:szCs w:val="28"/>
          <w:bdr w:val="none" w:sz="0" w:space="0" w:color="auto" w:frame="1"/>
        </w:rPr>
        <w:t>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5) подготовка и опубликование заключения о результатах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слушаний</w:t>
      </w:r>
      <w:r w:rsidR="00565877" w:rsidRPr="00B00562">
        <w:rPr>
          <w:color w:val="050505"/>
          <w:sz w:val="28"/>
          <w:szCs w:val="28"/>
          <w:bdr w:val="none" w:sz="0" w:space="0" w:color="auto" w:frame="1"/>
        </w:rPr>
        <w:t xml:space="preserve"> (далее - заключение)</w:t>
      </w:r>
      <w:r w:rsidRPr="00B00562">
        <w:rPr>
          <w:color w:val="050505"/>
          <w:sz w:val="28"/>
          <w:szCs w:val="28"/>
          <w:bdr w:val="none" w:sz="0" w:space="0" w:color="auto" w:frame="1"/>
        </w:rPr>
        <w:t>.</w:t>
      </w:r>
    </w:p>
    <w:p w:rsidR="00CC4C11" w:rsidRPr="00B00562" w:rsidRDefault="00CC4C11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В процессе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слушаний</w:t>
      </w:r>
      <w:r w:rsidRPr="00B00562">
        <w:rPr>
          <w:color w:val="050505"/>
          <w:sz w:val="28"/>
          <w:szCs w:val="28"/>
          <w:bdr w:val="none" w:sz="0" w:space="0" w:color="auto" w:frame="1"/>
        </w:rPr>
        <w:t xml:space="preserve"> ведется протокол, в котором фиксируются мнения всех заинтересованных сторон, участвующих в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</w:t>
      </w:r>
      <w:r w:rsidR="0048697B">
        <w:rPr>
          <w:color w:val="050505"/>
          <w:sz w:val="28"/>
          <w:szCs w:val="28"/>
          <w:bdr w:val="none" w:sz="0" w:space="0" w:color="auto" w:frame="1"/>
        </w:rPr>
        <w:t>ях</w:t>
      </w:r>
      <w:r w:rsidRPr="00B00562">
        <w:rPr>
          <w:color w:val="050505"/>
          <w:sz w:val="28"/>
          <w:szCs w:val="28"/>
          <w:bdr w:val="none" w:sz="0" w:space="0" w:color="auto" w:frame="1"/>
        </w:rPr>
        <w:t>.</w:t>
      </w:r>
    </w:p>
    <w:p w:rsidR="00043307" w:rsidRPr="00B00562" w:rsidRDefault="00565877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shd w:val="clear" w:color="auto" w:fill="FFFFFF"/>
        </w:rPr>
        <w:t xml:space="preserve">Способом фиксации является </w:t>
      </w:r>
      <w:proofErr w:type="gramStart"/>
      <w:r w:rsidRPr="00B00562">
        <w:rPr>
          <w:color w:val="050505"/>
          <w:sz w:val="28"/>
          <w:szCs w:val="28"/>
          <w:shd w:val="clear" w:color="auto" w:fill="FFFFFF"/>
        </w:rPr>
        <w:t>подписанный</w:t>
      </w:r>
      <w:proofErr w:type="gramEnd"/>
      <w:r w:rsidRPr="00B00562">
        <w:rPr>
          <w:color w:val="050505"/>
          <w:sz w:val="28"/>
          <w:szCs w:val="28"/>
          <w:shd w:val="clear" w:color="auto" w:fill="FFFFFF"/>
        </w:rPr>
        <w:t xml:space="preserve"> председателем (заместителем председателя) и секретарем Комиссии п</w:t>
      </w:r>
      <w:r w:rsidR="00043307" w:rsidRPr="00B00562">
        <w:rPr>
          <w:color w:val="050505"/>
          <w:sz w:val="28"/>
          <w:szCs w:val="28"/>
          <w:shd w:val="clear" w:color="auto" w:fill="FFFFFF"/>
        </w:rPr>
        <w:t>ротокол</w:t>
      </w:r>
      <w:r w:rsidR="0048697B">
        <w:rPr>
          <w:color w:val="050505"/>
          <w:sz w:val="28"/>
          <w:szCs w:val="28"/>
          <w:shd w:val="clear" w:color="auto" w:fill="FFFFFF"/>
        </w:rPr>
        <w:t>а</w:t>
      </w:r>
      <w:r w:rsidR="00043307" w:rsidRPr="00B00562">
        <w:rPr>
          <w:color w:val="050505"/>
          <w:sz w:val="28"/>
          <w:szCs w:val="28"/>
          <w:shd w:val="clear" w:color="auto" w:fill="FFFFFF"/>
        </w:rPr>
        <w:t xml:space="preserve"> в течение </w:t>
      </w:r>
      <w:r w:rsidR="0048697B">
        <w:rPr>
          <w:color w:val="050505"/>
          <w:sz w:val="28"/>
          <w:szCs w:val="28"/>
          <w:shd w:val="clear" w:color="auto" w:fill="FFFFFF"/>
        </w:rPr>
        <w:br/>
        <w:t>3</w:t>
      </w:r>
      <w:r w:rsidR="00043307" w:rsidRPr="00B00562">
        <w:rPr>
          <w:color w:val="050505"/>
          <w:sz w:val="28"/>
          <w:szCs w:val="28"/>
          <w:shd w:val="clear" w:color="auto" w:fill="FFFFFF"/>
        </w:rPr>
        <w:t xml:space="preserve"> дней со дня их проведения. При необходимости делается отметка с подписью заинтересованных лиц, ознакомившихся с протоколом.</w:t>
      </w:r>
    </w:p>
    <w:p w:rsidR="00B74946" w:rsidRPr="00B00562" w:rsidRDefault="00B74946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6B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48697B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B806B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B00562" w:rsidRPr="00B806B9">
        <w:rPr>
          <w:rFonts w:ascii="Times New Roman" w:hAnsi="Times New Roman" w:cs="Times New Roman"/>
          <w:sz w:val="28"/>
          <w:szCs w:val="28"/>
        </w:rPr>
        <w:t>–</w:t>
      </w:r>
      <w:r w:rsidR="0048697B">
        <w:rPr>
          <w:rFonts w:ascii="Times New Roman" w:hAnsi="Times New Roman" w:cs="Times New Roman"/>
          <w:sz w:val="28"/>
          <w:szCs w:val="28"/>
        </w:rPr>
        <w:t xml:space="preserve"> </w:t>
      </w:r>
      <w:r w:rsidR="00B806B9">
        <w:rPr>
          <w:rFonts w:ascii="Times New Roman" w:hAnsi="Times New Roman" w:cs="Times New Roman"/>
          <w:sz w:val="28"/>
          <w:szCs w:val="28"/>
        </w:rPr>
        <w:t>3</w:t>
      </w:r>
      <w:r w:rsidR="00B00562" w:rsidRPr="00B806B9">
        <w:rPr>
          <w:rFonts w:ascii="Times New Roman" w:hAnsi="Times New Roman" w:cs="Times New Roman"/>
          <w:sz w:val="28"/>
          <w:szCs w:val="28"/>
        </w:rPr>
        <w:t xml:space="preserve"> д</w:t>
      </w:r>
      <w:r w:rsidR="00B806B9">
        <w:rPr>
          <w:rFonts w:ascii="Times New Roman" w:hAnsi="Times New Roman" w:cs="Times New Roman"/>
          <w:sz w:val="28"/>
          <w:szCs w:val="28"/>
        </w:rPr>
        <w:t>ня</w:t>
      </w:r>
      <w:r w:rsidR="00B00562" w:rsidRPr="00B806B9">
        <w:rPr>
          <w:rFonts w:ascii="Times New Roman" w:hAnsi="Times New Roman" w:cs="Times New Roman"/>
          <w:sz w:val="28"/>
          <w:szCs w:val="28"/>
        </w:rPr>
        <w:t>.</w:t>
      </w:r>
    </w:p>
    <w:p w:rsidR="009D4A0D" w:rsidRPr="00B00562" w:rsidRDefault="0004330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4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00562">
        <w:rPr>
          <w:rFonts w:ascii="Times New Roman" w:hAnsi="Times New Roman" w:cs="Times New Roman"/>
          <w:sz w:val="28"/>
          <w:szCs w:val="28"/>
        </w:rPr>
        <w:t>Подготовка и подписание заключения, протокола, рекомендаци</w:t>
      </w:r>
      <w:r w:rsidR="00745D63" w:rsidRPr="00B00562">
        <w:rPr>
          <w:rFonts w:ascii="Times New Roman" w:hAnsi="Times New Roman" w:cs="Times New Roman"/>
          <w:sz w:val="28"/>
          <w:szCs w:val="28"/>
        </w:rPr>
        <w:t>й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главе города осуществляются</w:t>
      </w:r>
      <w:r w:rsidR="0048697B">
        <w:rPr>
          <w:rFonts w:ascii="Times New Roman" w:hAnsi="Times New Roman" w:cs="Times New Roman"/>
          <w:sz w:val="28"/>
          <w:szCs w:val="28"/>
        </w:rPr>
        <w:t xml:space="preserve"> секретарем Комиссии в течение 7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3E5D3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дней со дня проведения </w:t>
      </w:r>
      <w:r w:rsidR="0048697B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spellStart"/>
      <w:r w:rsidR="0048697B">
        <w:rPr>
          <w:rFonts w:ascii="Times New Roman" w:hAnsi="Times New Roman" w:cs="Times New Roman"/>
          <w:sz w:val="28"/>
          <w:szCs w:val="28"/>
        </w:rPr>
        <w:t>ислушаний</w:t>
      </w:r>
      <w:proofErr w:type="spellEnd"/>
      <w:r w:rsidR="00D22797" w:rsidRPr="00B00562">
        <w:rPr>
          <w:rFonts w:ascii="Times New Roman" w:hAnsi="Times New Roman" w:cs="Times New Roman"/>
          <w:sz w:val="28"/>
          <w:szCs w:val="28"/>
        </w:rPr>
        <w:t>.</w:t>
      </w:r>
    </w:p>
    <w:p w:rsidR="009D4A0D" w:rsidRPr="00B00562" w:rsidRDefault="009D4A0D" w:rsidP="007B7A17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 xml:space="preserve">Секретарь Комиссии не позднее </w:t>
      </w:r>
      <w:r w:rsidR="003E5D37">
        <w:rPr>
          <w:sz w:val="28"/>
          <w:szCs w:val="28"/>
        </w:rPr>
        <w:t xml:space="preserve">1 </w:t>
      </w:r>
      <w:proofErr w:type="gramStart"/>
      <w:r w:rsidRPr="00B00562">
        <w:rPr>
          <w:sz w:val="28"/>
          <w:szCs w:val="28"/>
        </w:rPr>
        <w:t>дня, следующего за днем по</w:t>
      </w:r>
      <w:r w:rsidR="007B7A17">
        <w:rPr>
          <w:sz w:val="28"/>
          <w:szCs w:val="28"/>
        </w:rPr>
        <w:t>дписания заключения и протокола</w:t>
      </w:r>
      <w:r w:rsidRPr="00B00562">
        <w:rPr>
          <w:sz w:val="28"/>
          <w:szCs w:val="28"/>
        </w:rPr>
        <w:t xml:space="preserve"> передает</w:t>
      </w:r>
      <w:proofErr w:type="gramEnd"/>
      <w:r w:rsidRPr="00B00562">
        <w:rPr>
          <w:sz w:val="28"/>
          <w:szCs w:val="28"/>
        </w:rPr>
        <w:t xml:space="preserve"> документы, необходимые для предоставления муниципальной услуги, копии заключения, протокол</w:t>
      </w:r>
      <w:r w:rsidR="00705776">
        <w:rPr>
          <w:sz w:val="28"/>
          <w:szCs w:val="28"/>
        </w:rPr>
        <w:t>а</w:t>
      </w:r>
      <w:r w:rsidRPr="00B00562">
        <w:rPr>
          <w:sz w:val="28"/>
          <w:szCs w:val="28"/>
        </w:rPr>
        <w:t xml:space="preserve"> и рекомендаци</w:t>
      </w:r>
      <w:r w:rsidR="00705776">
        <w:rPr>
          <w:sz w:val="28"/>
          <w:szCs w:val="28"/>
        </w:rPr>
        <w:t>и</w:t>
      </w:r>
      <w:r w:rsidRPr="00B00562">
        <w:rPr>
          <w:sz w:val="28"/>
          <w:szCs w:val="28"/>
        </w:rPr>
        <w:t xml:space="preserve"> главе </w:t>
      </w:r>
      <w:r w:rsidR="004B2A44" w:rsidRPr="00B00562">
        <w:rPr>
          <w:sz w:val="28"/>
          <w:szCs w:val="28"/>
        </w:rPr>
        <w:t>города</w:t>
      </w:r>
      <w:r w:rsidRPr="00B00562">
        <w:rPr>
          <w:sz w:val="28"/>
          <w:szCs w:val="28"/>
        </w:rPr>
        <w:t xml:space="preserve"> в Комитет для подготовки проекта постановления администрации города </w:t>
      </w:r>
      <w:r w:rsidR="003241BC" w:rsidRPr="00B00562">
        <w:rPr>
          <w:sz w:val="28"/>
          <w:szCs w:val="28"/>
        </w:rPr>
        <w:t>о</w:t>
      </w:r>
      <w:r w:rsidR="007B7A17">
        <w:rPr>
          <w:sz w:val="28"/>
          <w:szCs w:val="28"/>
        </w:rPr>
        <w:t>б утверждении документации по планировке территории</w:t>
      </w:r>
      <w:r w:rsidR="0034214C" w:rsidRPr="00B00562">
        <w:rPr>
          <w:iCs/>
          <w:color w:val="000000"/>
          <w:sz w:val="28"/>
          <w:szCs w:val="28"/>
        </w:rPr>
        <w:t xml:space="preserve"> </w:t>
      </w:r>
      <w:r w:rsidR="0034214C" w:rsidRPr="00B00562">
        <w:rPr>
          <w:sz w:val="28"/>
          <w:szCs w:val="28"/>
        </w:rPr>
        <w:t>(далее - проект постановления</w:t>
      </w:r>
      <w:r w:rsidR="00705776">
        <w:rPr>
          <w:sz w:val="28"/>
          <w:szCs w:val="28"/>
        </w:rPr>
        <w:t xml:space="preserve"> об утверждении</w:t>
      </w:r>
      <w:r w:rsidR="0034214C" w:rsidRPr="00B00562">
        <w:rPr>
          <w:sz w:val="28"/>
          <w:szCs w:val="28"/>
        </w:rPr>
        <w:t>)</w:t>
      </w:r>
      <w:r w:rsidRPr="00B00562">
        <w:rPr>
          <w:sz w:val="28"/>
          <w:szCs w:val="28"/>
        </w:rPr>
        <w:t>.</w:t>
      </w:r>
    </w:p>
    <w:p w:rsidR="00043307" w:rsidRPr="00B00562" w:rsidRDefault="0004330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FF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70577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574FF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– </w:t>
      </w:r>
      <w:r w:rsidR="003E5D37">
        <w:rPr>
          <w:rFonts w:ascii="Times New Roman" w:hAnsi="Times New Roman" w:cs="Times New Roman"/>
          <w:sz w:val="28"/>
          <w:szCs w:val="28"/>
        </w:rPr>
        <w:t>40 календарных</w:t>
      </w:r>
      <w:r w:rsidRPr="00574FF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E5C5B" w:rsidRPr="00B00562" w:rsidRDefault="00B74946" w:rsidP="000E5C5B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</w:t>
      </w:r>
      <w:r w:rsidR="0070577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00562">
        <w:rPr>
          <w:rFonts w:ascii="Times New Roman" w:hAnsi="Times New Roman" w:cs="Times New Roman"/>
          <w:sz w:val="28"/>
          <w:szCs w:val="28"/>
        </w:rPr>
        <w:t>, подписание протокола и заключения несет секретарь Комиссии.</w:t>
      </w:r>
    </w:p>
    <w:p w:rsidR="00DC779A" w:rsidRPr="008736DE" w:rsidRDefault="00DC779A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5C5B" w:rsidRDefault="00962D5B" w:rsidP="00BA22DF">
      <w:pPr>
        <w:pStyle w:val="ConsPlusNormal"/>
        <w:ind w:firstLine="709"/>
        <w:contextualSpacing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</w:p>
    <w:p w:rsidR="00962D5B" w:rsidRPr="007D1166" w:rsidRDefault="00962D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D4A0D" w:rsidRPr="00B00562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>5</w:t>
      </w:r>
      <w:r w:rsidR="00173E5C" w:rsidRPr="00FE5830">
        <w:rPr>
          <w:rFonts w:ascii="Times New Roman" w:hAnsi="Times New Roman" w:cs="Times New Roman"/>
          <w:sz w:val="28"/>
          <w:szCs w:val="28"/>
        </w:rPr>
        <w:t>5</w:t>
      </w:r>
      <w:r w:rsidRPr="00FE5830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FE583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3E5D37" w:rsidRPr="00FE5830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D4A0D" w:rsidRPr="00FE583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</w:t>
      </w:r>
      <w:r w:rsidR="00962D5B" w:rsidRPr="00FE5830">
        <w:rPr>
          <w:rFonts w:ascii="Times New Roman" w:hAnsi="Times New Roman" w:cs="Times New Roman"/>
          <w:sz w:val="28"/>
          <w:szCs w:val="28"/>
        </w:rPr>
        <w:t xml:space="preserve">копии заключения, протокола и рекомендации главе </w:t>
      </w:r>
      <w:r w:rsidR="00962D5B" w:rsidRPr="00FE5830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="009D4A0D" w:rsidRPr="00FE5830">
        <w:rPr>
          <w:rFonts w:ascii="Times New Roman" w:hAnsi="Times New Roman" w:cs="Times New Roman"/>
          <w:sz w:val="28"/>
          <w:szCs w:val="28"/>
        </w:rPr>
        <w:t>в Комитет.</w:t>
      </w:r>
    </w:p>
    <w:p w:rsidR="00D22797" w:rsidRPr="00B00562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6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22797" w:rsidRPr="00B0056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D22797" w:rsidRPr="00B0056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D22797" w:rsidRPr="00B00562">
        <w:rPr>
          <w:rFonts w:ascii="Times New Roman" w:hAnsi="Times New Roman" w:cs="Times New Roman"/>
          <w:sz w:val="28"/>
          <w:szCs w:val="28"/>
        </w:rPr>
        <w:t>»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317BC">
        <w:rPr>
          <w:rFonts w:ascii="Times New Roman" w:hAnsi="Times New Roman" w:cs="Times New Roman"/>
          <w:sz w:val="28"/>
          <w:szCs w:val="28"/>
        </w:rPr>
        <w:t>1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3F4CD0">
        <w:rPr>
          <w:rFonts w:ascii="Times New Roman" w:hAnsi="Times New Roman" w:cs="Times New Roman"/>
          <w:sz w:val="28"/>
          <w:szCs w:val="28"/>
        </w:rPr>
        <w:t>рабоч</w:t>
      </w:r>
      <w:r w:rsidR="00B317BC">
        <w:rPr>
          <w:rFonts w:ascii="Times New Roman" w:hAnsi="Times New Roman" w:cs="Times New Roman"/>
          <w:sz w:val="28"/>
          <w:szCs w:val="28"/>
        </w:rPr>
        <w:t>его</w:t>
      </w:r>
      <w:r w:rsidR="003F4CD0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B00562">
        <w:rPr>
          <w:rFonts w:ascii="Times New Roman" w:hAnsi="Times New Roman" w:cs="Times New Roman"/>
          <w:sz w:val="28"/>
          <w:szCs w:val="28"/>
        </w:rPr>
        <w:t>дн</w:t>
      </w:r>
      <w:r w:rsidR="00B317BC">
        <w:rPr>
          <w:rFonts w:ascii="Times New Roman" w:hAnsi="Times New Roman" w:cs="Times New Roman"/>
          <w:sz w:val="28"/>
          <w:szCs w:val="28"/>
        </w:rPr>
        <w:t>я</w:t>
      </w:r>
      <w:r w:rsidR="00D22797" w:rsidRPr="00B00562">
        <w:rPr>
          <w:rFonts w:ascii="Times New Roman" w:hAnsi="Times New Roman" w:cs="Times New Roman"/>
          <w:sz w:val="28"/>
          <w:szCs w:val="28"/>
        </w:rPr>
        <w:t>: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1)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B00562">
        <w:rPr>
          <w:rFonts w:ascii="Times New Roman" w:hAnsi="Times New Roman" w:cs="Times New Roman"/>
          <w:sz w:val="28"/>
          <w:szCs w:val="28"/>
        </w:rPr>
        <w:t>осуществляет подготовку проект</w:t>
      </w:r>
      <w:r w:rsidR="0034214C" w:rsidRPr="00B00562">
        <w:rPr>
          <w:rFonts w:ascii="Times New Roman" w:hAnsi="Times New Roman" w:cs="Times New Roman"/>
          <w:sz w:val="28"/>
          <w:szCs w:val="28"/>
        </w:rPr>
        <w:t>а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962D5B">
        <w:rPr>
          <w:rFonts w:ascii="Times New Roman" w:hAnsi="Times New Roman" w:cs="Times New Roman"/>
          <w:sz w:val="28"/>
          <w:szCs w:val="28"/>
        </w:rPr>
        <w:t>об у</w:t>
      </w:r>
      <w:r w:rsidR="00962D5B" w:rsidRPr="00962D5B">
        <w:rPr>
          <w:rFonts w:ascii="Times New Roman" w:hAnsi="Times New Roman" w:cs="Times New Roman"/>
          <w:sz w:val="28"/>
          <w:szCs w:val="28"/>
        </w:rPr>
        <w:t>тверждени</w:t>
      </w:r>
      <w:r w:rsidR="00962D5B">
        <w:rPr>
          <w:rFonts w:ascii="Times New Roman" w:hAnsi="Times New Roman" w:cs="Times New Roman"/>
          <w:sz w:val="28"/>
          <w:szCs w:val="28"/>
        </w:rPr>
        <w:t>и</w:t>
      </w:r>
      <w:r w:rsidR="00705776">
        <w:rPr>
          <w:rFonts w:ascii="Times New Roman" w:hAnsi="Times New Roman" w:cs="Times New Roman"/>
          <w:sz w:val="28"/>
          <w:szCs w:val="28"/>
        </w:rPr>
        <w:t>;</w:t>
      </w:r>
    </w:p>
    <w:p w:rsidR="00D22797" w:rsidRPr="00B00562" w:rsidRDefault="00D22797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 xml:space="preserve">2) направляет </w:t>
      </w:r>
      <w:r w:rsidR="00705776" w:rsidRPr="00B00562">
        <w:rPr>
          <w:sz w:val="28"/>
          <w:szCs w:val="28"/>
        </w:rPr>
        <w:t xml:space="preserve">проект постановления </w:t>
      </w:r>
      <w:r w:rsidR="00705776">
        <w:rPr>
          <w:sz w:val="28"/>
          <w:szCs w:val="28"/>
        </w:rPr>
        <w:t>об у</w:t>
      </w:r>
      <w:r w:rsidR="00705776" w:rsidRPr="00962D5B">
        <w:rPr>
          <w:sz w:val="28"/>
          <w:szCs w:val="28"/>
        </w:rPr>
        <w:t>тверждени</w:t>
      </w:r>
      <w:r w:rsidR="00705776">
        <w:rPr>
          <w:sz w:val="28"/>
          <w:szCs w:val="28"/>
        </w:rPr>
        <w:t>и</w:t>
      </w:r>
      <w:r w:rsidRPr="00B00562">
        <w:rPr>
          <w:sz w:val="28"/>
          <w:szCs w:val="28"/>
        </w:rPr>
        <w:t xml:space="preserve"> на соглас</w:t>
      </w:r>
      <w:r w:rsidR="00705776">
        <w:rPr>
          <w:sz w:val="28"/>
          <w:szCs w:val="28"/>
        </w:rPr>
        <w:t>ование директору МКУ «</w:t>
      </w:r>
      <w:proofErr w:type="spellStart"/>
      <w:r w:rsidR="00705776">
        <w:rPr>
          <w:sz w:val="28"/>
          <w:szCs w:val="28"/>
        </w:rPr>
        <w:t>ИнфоГрад</w:t>
      </w:r>
      <w:proofErr w:type="spellEnd"/>
      <w:r w:rsidR="00705776">
        <w:rPr>
          <w:sz w:val="28"/>
          <w:szCs w:val="28"/>
        </w:rPr>
        <w:t>».</w:t>
      </w:r>
    </w:p>
    <w:p w:rsidR="00D22797" w:rsidRPr="00B00562" w:rsidRDefault="00D22797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Директор МКУ «</w:t>
      </w:r>
      <w:proofErr w:type="spellStart"/>
      <w:r w:rsidRPr="00B00562">
        <w:rPr>
          <w:sz w:val="28"/>
          <w:szCs w:val="28"/>
        </w:rPr>
        <w:t>ИнфоГрад</w:t>
      </w:r>
      <w:proofErr w:type="spellEnd"/>
      <w:r w:rsidRPr="00B00562">
        <w:rPr>
          <w:sz w:val="28"/>
          <w:szCs w:val="28"/>
        </w:rPr>
        <w:t>»</w:t>
      </w:r>
      <w:r w:rsidR="00962D5B">
        <w:rPr>
          <w:sz w:val="28"/>
          <w:szCs w:val="28"/>
        </w:rPr>
        <w:t xml:space="preserve"> </w:t>
      </w:r>
      <w:r w:rsidRPr="00B00562">
        <w:rPr>
          <w:sz w:val="28"/>
          <w:szCs w:val="28"/>
        </w:rPr>
        <w:t>визирует проект</w:t>
      </w:r>
      <w:r w:rsidR="00962D5B">
        <w:rPr>
          <w:sz w:val="28"/>
          <w:szCs w:val="28"/>
        </w:rPr>
        <w:t xml:space="preserve"> постановления об утверждении</w:t>
      </w:r>
      <w:r w:rsidR="007075F6" w:rsidRPr="00B00562">
        <w:rPr>
          <w:sz w:val="28"/>
          <w:szCs w:val="28"/>
        </w:rPr>
        <w:t>,</w:t>
      </w:r>
      <w:r w:rsidRPr="00B00562">
        <w:rPr>
          <w:sz w:val="28"/>
          <w:szCs w:val="28"/>
        </w:rPr>
        <w:t xml:space="preserve"> направляет его на визирование заместителю председателя Комитета</w:t>
      </w:r>
      <w:r w:rsidR="00980F4A">
        <w:rPr>
          <w:sz w:val="28"/>
          <w:szCs w:val="28"/>
        </w:rPr>
        <w:t xml:space="preserve">, </w:t>
      </w:r>
      <w:r w:rsidR="00980F4A" w:rsidRPr="00AC6DAB">
        <w:rPr>
          <w:sz w:val="28"/>
          <w:szCs w:val="28"/>
        </w:rPr>
        <w:t>курирующ</w:t>
      </w:r>
      <w:r w:rsidR="00980F4A">
        <w:rPr>
          <w:sz w:val="28"/>
          <w:szCs w:val="28"/>
        </w:rPr>
        <w:t>ему</w:t>
      </w:r>
      <w:r w:rsidR="00980F4A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705776">
        <w:rPr>
          <w:sz w:val="28"/>
          <w:szCs w:val="28"/>
        </w:rPr>
        <w:t>у</w:t>
      </w:r>
      <w:r w:rsidR="00980F4A" w:rsidRPr="00AC6DAB">
        <w:rPr>
          <w:sz w:val="28"/>
          <w:szCs w:val="28"/>
        </w:rPr>
        <w:t>, исполняющ</w:t>
      </w:r>
      <w:r w:rsidR="00980F4A">
        <w:rPr>
          <w:sz w:val="28"/>
          <w:szCs w:val="28"/>
        </w:rPr>
        <w:t>е</w:t>
      </w:r>
      <w:r w:rsidR="00980F4A" w:rsidRPr="00AC6DAB">
        <w:rPr>
          <w:sz w:val="28"/>
          <w:szCs w:val="28"/>
        </w:rPr>
        <w:t>м</w:t>
      </w:r>
      <w:r w:rsidR="00980F4A">
        <w:rPr>
          <w:sz w:val="28"/>
          <w:szCs w:val="28"/>
        </w:rPr>
        <w:t>у</w:t>
      </w:r>
      <w:r w:rsidR="00980F4A" w:rsidRPr="00AC6DAB">
        <w:rPr>
          <w:sz w:val="28"/>
          <w:szCs w:val="28"/>
        </w:rPr>
        <w:t xml:space="preserve"> его </w:t>
      </w:r>
      <w:r w:rsidR="00980F4A">
        <w:rPr>
          <w:sz w:val="28"/>
          <w:szCs w:val="28"/>
        </w:rPr>
        <w:t>обязанности</w:t>
      </w:r>
      <w:r w:rsidRPr="00B00562">
        <w:rPr>
          <w:sz w:val="28"/>
          <w:szCs w:val="28"/>
        </w:rPr>
        <w:t>.</w:t>
      </w:r>
    </w:p>
    <w:p w:rsidR="00962D5B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980F4A">
        <w:rPr>
          <w:rFonts w:ascii="Times New Roman" w:hAnsi="Times New Roman" w:cs="Times New Roman"/>
          <w:sz w:val="28"/>
          <w:szCs w:val="28"/>
        </w:rPr>
        <w:t xml:space="preserve">, </w:t>
      </w:r>
      <w:r w:rsidR="00980F4A" w:rsidRPr="00980F4A">
        <w:rPr>
          <w:rFonts w:ascii="Times New Roman" w:hAnsi="Times New Roman" w:cs="Times New Roman"/>
          <w:sz w:val="28"/>
          <w:szCs w:val="28"/>
        </w:rPr>
        <w:t>курирующий соответствующее направление деятельности, а в случае его отсутствия лицо, исполняющ</w:t>
      </w:r>
      <w:r w:rsidR="00705776">
        <w:rPr>
          <w:rFonts w:ascii="Times New Roman" w:hAnsi="Times New Roman" w:cs="Times New Roman"/>
          <w:sz w:val="28"/>
          <w:szCs w:val="28"/>
        </w:rPr>
        <w:t>ее</w:t>
      </w:r>
      <w:r w:rsidR="00980F4A" w:rsidRPr="00980F4A">
        <w:rPr>
          <w:rFonts w:ascii="Times New Roman" w:hAnsi="Times New Roman" w:cs="Times New Roman"/>
          <w:sz w:val="28"/>
          <w:szCs w:val="28"/>
        </w:rPr>
        <w:t xml:space="preserve"> его обязанности, </w:t>
      </w:r>
      <w:r w:rsidR="00962D5B" w:rsidRPr="00962D5B">
        <w:rPr>
          <w:rFonts w:ascii="Times New Roman" w:hAnsi="Times New Roman" w:cs="Times New Roman"/>
          <w:sz w:val="28"/>
          <w:szCs w:val="28"/>
        </w:rPr>
        <w:t>визирует проект постановления об утверждении</w:t>
      </w:r>
      <w:r w:rsidR="007075F6" w:rsidRPr="00B00562">
        <w:rPr>
          <w:rFonts w:ascii="Times New Roman" w:hAnsi="Times New Roman" w:cs="Times New Roman"/>
          <w:sz w:val="28"/>
          <w:szCs w:val="28"/>
        </w:rPr>
        <w:t>,</w:t>
      </w:r>
      <w:r w:rsidRPr="00B00562">
        <w:rPr>
          <w:rFonts w:ascii="Times New Roman" w:hAnsi="Times New Roman" w:cs="Times New Roman"/>
          <w:sz w:val="28"/>
          <w:szCs w:val="28"/>
        </w:rPr>
        <w:t xml:space="preserve"> направляет его </w:t>
      </w:r>
      <w:r w:rsidR="00962D5B" w:rsidRPr="00B00562">
        <w:rPr>
          <w:rFonts w:ascii="Times New Roman" w:hAnsi="Times New Roman" w:cs="Times New Roman"/>
          <w:sz w:val="28"/>
          <w:szCs w:val="28"/>
        </w:rPr>
        <w:t>на визирование в отдел правового и кадрового обеспечения Комитета</w:t>
      </w:r>
      <w:r w:rsidR="00962D5B">
        <w:rPr>
          <w:rFonts w:ascii="Times New Roman" w:hAnsi="Times New Roman" w:cs="Times New Roman"/>
          <w:sz w:val="28"/>
          <w:szCs w:val="28"/>
        </w:rPr>
        <w:t>.</w:t>
      </w:r>
    </w:p>
    <w:p w:rsidR="00D22797" w:rsidRPr="00173E5C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5C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="00F62877" w:rsidRPr="00173E5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73E5C">
        <w:rPr>
          <w:rFonts w:ascii="Times New Roman" w:hAnsi="Times New Roman" w:cs="Times New Roman"/>
          <w:sz w:val="28"/>
          <w:szCs w:val="28"/>
        </w:rPr>
        <w:t xml:space="preserve">, либо лицо его замещающее, </w:t>
      </w:r>
      <w:r w:rsidR="00962D5B" w:rsidRPr="00962D5B">
        <w:rPr>
          <w:rFonts w:ascii="Times New Roman" w:hAnsi="Times New Roman" w:cs="Times New Roman"/>
          <w:sz w:val="28"/>
          <w:szCs w:val="28"/>
        </w:rPr>
        <w:t>визирует проект постановления об утверждении</w:t>
      </w:r>
      <w:r w:rsidR="007075F6" w:rsidRPr="00173E5C">
        <w:rPr>
          <w:rFonts w:ascii="Times New Roman" w:hAnsi="Times New Roman" w:cs="Times New Roman"/>
          <w:sz w:val="28"/>
          <w:szCs w:val="28"/>
        </w:rPr>
        <w:t>,</w:t>
      </w:r>
      <w:r w:rsidRPr="00173E5C">
        <w:rPr>
          <w:rFonts w:ascii="Times New Roman" w:hAnsi="Times New Roman" w:cs="Times New Roman"/>
          <w:sz w:val="28"/>
          <w:szCs w:val="28"/>
        </w:rPr>
        <w:t xml:space="preserve"> направляет его на визирова</w:t>
      </w:r>
      <w:r w:rsidR="00705776">
        <w:rPr>
          <w:rFonts w:ascii="Times New Roman" w:hAnsi="Times New Roman" w:cs="Times New Roman"/>
          <w:sz w:val="28"/>
          <w:szCs w:val="28"/>
        </w:rPr>
        <w:t xml:space="preserve">ние председателю Комитета, а в случае его отсутствия лицу, </w:t>
      </w:r>
      <w:r w:rsidR="00705776" w:rsidRPr="00705776">
        <w:rPr>
          <w:rFonts w:ascii="Times New Roman" w:hAnsi="Times New Roman" w:cs="Times New Roman"/>
          <w:sz w:val="28"/>
          <w:szCs w:val="28"/>
        </w:rPr>
        <w:t>исполняющему его обязанности</w:t>
      </w:r>
      <w:r w:rsidR="00705776">
        <w:rPr>
          <w:rFonts w:ascii="Times New Roman" w:hAnsi="Times New Roman" w:cs="Times New Roman"/>
          <w:sz w:val="28"/>
          <w:szCs w:val="28"/>
        </w:rPr>
        <w:t>.</w:t>
      </w:r>
    </w:p>
    <w:p w:rsidR="00173E5C" w:rsidRDefault="00173E5C" w:rsidP="00173E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173E5C" w:rsidRDefault="00173E5C" w:rsidP="00173E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Председатель Комитета </w:t>
      </w:r>
      <w:r w:rsidR="00962D5B" w:rsidRPr="00B00562">
        <w:rPr>
          <w:sz w:val="28"/>
          <w:szCs w:val="28"/>
        </w:rPr>
        <w:t>визирует проект</w:t>
      </w:r>
      <w:r w:rsidR="00962D5B">
        <w:rPr>
          <w:sz w:val="28"/>
          <w:szCs w:val="28"/>
        </w:rPr>
        <w:t xml:space="preserve"> постановления об утверждении и передает его специалисту МКУ «</w:t>
      </w:r>
      <w:proofErr w:type="spellStart"/>
      <w:r w:rsidR="00962D5B">
        <w:rPr>
          <w:sz w:val="28"/>
          <w:szCs w:val="28"/>
        </w:rPr>
        <w:t>ИнфоГрад</w:t>
      </w:r>
      <w:proofErr w:type="spellEnd"/>
      <w:r w:rsidR="00962D5B">
        <w:rPr>
          <w:sz w:val="28"/>
          <w:szCs w:val="28"/>
        </w:rPr>
        <w:t>»</w:t>
      </w:r>
      <w:r w:rsidRPr="00FC68E5">
        <w:rPr>
          <w:sz w:val="28"/>
          <w:szCs w:val="28"/>
        </w:rPr>
        <w:t>.</w:t>
      </w:r>
    </w:p>
    <w:p w:rsidR="00173E5C" w:rsidRPr="00BC5FF9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62D5B" w:rsidRPr="00962D5B">
        <w:rPr>
          <w:rFonts w:ascii="Times New Roman" w:hAnsi="Times New Roman" w:cs="Times New Roman"/>
          <w:sz w:val="28"/>
          <w:szCs w:val="28"/>
        </w:rPr>
        <w:t>проект</w:t>
      </w:r>
      <w:r w:rsidR="00705776">
        <w:rPr>
          <w:rFonts w:ascii="Times New Roman" w:hAnsi="Times New Roman" w:cs="Times New Roman"/>
          <w:sz w:val="28"/>
          <w:szCs w:val="28"/>
        </w:rPr>
        <w:t>а</w:t>
      </w:r>
      <w:r w:rsidR="00962D5B" w:rsidRPr="00962D5B">
        <w:rPr>
          <w:rFonts w:ascii="Times New Roman" w:hAnsi="Times New Roman" w:cs="Times New Roman"/>
          <w:sz w:val="28"/>
          <w:szCs w:val="28"/>
        </w:rPr>
        <w:t xml:space="preserve"> постановления об утверждении</w:t>
      </w:r>
      <w:r w:rsidRPr="00BC5FF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62D5B">
        <w:rPr>
          <w:rFonts w:ascii="Times New Roman" w:hAnsi="Times New Roman" w:cs="Times New Roman"/>
          <w:sz w:val="28"/>
          <w:szCs w:val="28"/>
        </w:rPr>
        <w:br/>
      </w:r>
      <w:r w:rsidRPr="00BC5FF9">
        <w:rPr>
          <w:rFonts w:ascii="Times New Roman" w:hAnsi="Times New Roman" w:cs="Times New Roman"/>
          <w:sz w:val="28"/>
          <w:szCs w:val="28"/>
        </w:rPr>
        <w:t xml:space="preserve">в </w:t>
      </w:r>
      <w:r w:rsidR="00962D5B">
        <w:rPr>
          <w:rFonts w:ascii="Times New Roman" w:hAnsi="Times New Roman" w:cs="Times New Roman"/>
          <w:sz w:val="28"/>
          <w:szCs w:val="28"/>
        </w:rPr>
        <w:t>1</w:t>
      </w:r>
      <w:r w:rsidRPr="00BC5FF9">
        <w:rPr>
          <w:rFonts w:ascii="Times New Roman" w:hAnsi="Times New Roman" w:cs="Times New Roman"/>
          <w:sz w:val="28"/>
          <w:szCs w:val="28"/>
        </w:rPr>
        <w:t xml:space="preserve"> экземпляре.</w:t>
      </w:r>
    </w:p>
    <w:p w:rsidR="00653408" w:rsidRPr="00B806B9" w:rsidRDefault="00653408" w:rsidP="006534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 xml:space="preserve">Общий срок подготовки </w:t>
      </w:r>
      <w:r w:rsidR="00962D5B" w:rsidRPr="00962D5B">
        <w:rPr>
          <w:rFonts w:ascii="Times New Roman" w:hAnsi="Times New Roman" w:cs="Times New Roman"/>
          <w:sz w:val="28"/>
          <w:szCs w:val="28"/>
        </w:rPr>
        <w:t>проект</w:t>
      </w:r>
      <w:r w:rsidR="00705776">
        <w:rPr>
          <w:rFonts w:ascii="Times New Roman" w:hAnsi="Times New Roman" w:cs="Times New Roman"/>
          <w:sz w:val="28"/>
          <w:szCs w:val="28"/>
        </w:rPr>
        <w:t>а</w:t>
      </w:r>
      <w:r w:rsidR="00962D5B" w:rsidRPr="00962D5B">
        <w:rPr>
          <w:rFonts w:ascii="Times New Roman" w:hAnsi="Times New Roman" w:cs="Times New Roman"/>
          <w:sz w:val="28"/>
          <w:szCs w:val="28"/>
        </w:rPr>
        <w:t xml:space="preserve"> постановления об утверждении</w:t>
      </w:r>
      <w:r w:rsidR="00962D5B" w:rsidRPr="00653408">
        <w:rPr>
          <w:rFonts w:ascii="Times New Roman" w:hAnsi="Times New Roman" w:cs="Times New Roman"/>
          <w:sz w:val="28"/>
          <w:szCs w:val="28"/>
        </w:rPr>
        <w:t xml:space="preserve"> </w:t>
      </w:r>
      <w:r w:rsidRPr="00653408">
        <w:rPr>
          <w:rFonts w:ascii="Times New Roman" w:hAnsi="Times New Roman" w:cs="Times New Roman"/>
          <w:sz w:val="28"/>
          <w:szCs w:val="28"/>
        </w:rPr>
        <w:t xml:space="preserve">в Комитете не должен превышать </w:t>
      </w:r>
      <w:r w:rsidR="00B317BC">
        <w:rPr>
          <w:rFonts w:ascii="Times New Roman" w:hAnsi="Times New Roman" w:cs="Times New Roman"/>
          <w:sz w:val="28"/>
          <w:szCs w:val="28"/>
        </w:rPr>
        <w:t>2</w:t>
      </w:r>
      <w:r w:rsidRPr="00653408">
        <w:rPr>
          <w:rFonts w:ascii="Times New Roman" w:hAnsi="Times New Roman" w:cs="Times New Roman"/>
          <w:sz w:val="28"/>
          <w:szCs w:val="28"/>
        </w:rPr>
        <w:t xml:space="preserve"> </w:t>
      </w:r>
      <w:r w:rsidR="00962D5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53408">
        <w:rPr>
          <w:rFonts w:ascii="Times New Roman" w:hAnsi="Times New Roman" w:cs="Times New Roman"/>
          <w:sz w:val="28"/>
          <w:szCs w:val="28"/>
        </w:rPr>
        <w:t>дн</w:t>
      </w:r>
      <w:r w:rsidR="003F4CD0">
        <w:rPr>
          <w:rFonts w:ascii="Times New Roman" w:hAnsi="Times New Roman" w:cs="Times New Roman"/>
          <w:sz w:val="28"/>
          <w:szCs w:val="28"/>
        </w:rPr>
        <w:t>я</w:t>
      </w:r>
      <w:r w:rsidRPr="00653408">
        <w:rPr>
          <w:rFonts w:ascii="Times New Roman" w:hAnsi="Times New Roman" w:cs="Times New Roman"/>
          <w:sz w:val="28"/>
          <w:szCs w:val="28"/>
        </w:rPr>
        <w:t>.</w:t>
      </w:r>
    </w:p>
    <w:p w:rsidR="00173E5C" w:rsidRPr="00BC5FF9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</w:t>
      </w:r>
      <w:r w:rsidR="00962D5B" w:rsidRPr="00962D5B">
        <w:rPr>
          <w:rFonts w:ascii="Times New Roman" w:hAnsi="Times New Roman" w:cs="Times New Roman"/>
          <w:sz w:val="28"/>
          <w:szCs w:val="28"/>
        </w:rPr>
        <w:t>проект</w:t>
      </w:r>
      <w:r w:rsidR="00705776">
        <w:rPr>
          <w:rFonts w:ascii="Times New Roman" w:hAnsi="Times New Roman" w:cs="Times New Roman"/>
          <w:sz w:val="28"/>
          <w:szCs w:val="28"/>
        </w:rPr>
        <w:t>а</w:t>
      </w:r>
      <w:r w:rsidR="00962D5B" w:rsidRPr="00962D5B">
        <w:rPr>
          <w:rFonts w:ascii="Times New Roman" w:hAnsi="Times New Roman" w:cs="Times New Roman"/>
          <w:sz w:val="28"/>
          <w:szCs w:val="28"/>
        </w:rPr>
        <w:t xml:space="preserve"> постановления об утверждении</w:t>
      </w:r>
      <w:r w:rsidR="00962D5B" w:rsidRPr="00BC5FF9">
        <w:rPr>
          <w:rFonts w:ascii="Times New Roman" w:hAnsi="Times New Roman" w:cs="Times New Roman"/>
          <w:sz w:val="28"/>
          <w:szCs w:val="28"/>
        </w:rPr>
        <w:t xml:space="preserve"> </w:t>
      </w:r>
      <w:r w:rsidRPr="00BC5FF9">
        <w:rPr>
          <w:rFonts w:ascii="Times New Roman" w:hAnsi="Times New Roman" w:cs="Times New Roman"/>
          <w:sz w:val="28"/>
          <w:szCs w:val="28"/>
        </w:rPr>
        <w:t>несет специалист МКУ «</w:t>
      </w:r>
      <w:proofErr w:type="spellStart"/>
      <w:r w:rsidRPr="00BC5FF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C5FF9">
        <w:rPr>
          <w:rFonts w:ascii="Times New Roman" w:hAnsi="Times New Roman" w:cs="Times New Roman"/>
          <w:sz w:val="28"/>
          <w:szCs w:val="28"/>
        </w:rPr>
        <w:t>», ответственный за подготовку документов.</w:t>
      </w:r>
    </w:p>
    <w:p w:rsidR="00D22797" w:rsidRPr="00B806B9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6B9">
        <w:rPr>
          <w:rFonts w:ascii="Times New Roman" w:hAnsi="Times New Roman" w:cs="Times New Roman"/>
          <w:sz w:val="28"/>
          <w:szCs w:val="28"/>
        </w:rPr>
        <w:t xml:space="preserve">После визирования в Комитете </w:t>
      </w:r>
      <w:r w:rsidR="00962D5B" w:rsidRPr="00962D5B">
        <w:rPr>
          <w:rFonts w:ascii="Times New Roman" w:hAnsi="Times New Roman" w:cs="Times New Roman"/>
          <w:sz w:val="28"/>
          <w:szCs w:val="28"/>
        </w:rPr>
        <w:t>проект постановления об утверждении</w:t>
      </w:r>
      <w:r w:rsidR="00962D5B" w:rsidRPr="00B806B9">
        <w:rPr>
          <w:rFonts w:ascii="Times New Roman" w:hAnsi="Times New Roman" w:cs="Times New Roman"/>
          <w:sz w:val="28"/>
          <w:szCs w:val="28"/>
        </w:rPr>
        <w:t xml:space="preserve"> </w:t>
      </w:r>
      <w:r w:rsidRPr="00B806B9">
        <w:rPr>
          <w:rFonts w:ascii="Times New Roman" w:hAnsi="Times New Roman" w:cs="Times New Roman"/>
          <w:sz w:val="28"/>
          <w:szCs w:val="28"/>
        </w:rPr>
        <w:t xml:space="preserve">направляется с соответствующим реестром в </w:t>
      </w:r>
      <w:r w:rsidR="00907EDA" w:rsidRPr="00B806B9">
        <w:rPr>
          <w:rFonts w:ascii="Times New Roman" w:hAnsi="Times New Roman" w:cs="Times New Roman"/>
          <w:sz w:val="28"/>
          <w:szCs w:val="28"/>
        </w:rPr>
        <w:t>а</w:t>
      </w:r>
      <w:r w:rsidRPr="00B806B9">
        <w:rPr>
          <w:rFonts w:ascii="Times New Roman" w:hAnsi="Times New Roman" w:cs="Times New Roman"/>
          <w:sz w:val="28"/>
          <w:szCs w:val="28"/>
        </w:rPr>
        <w:t>дминистрацию</w:t>
      </w:r>
      <w:r w:rsidR="00907EDA" w:rsidRPr="00B806B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06B9">
        <w:rPr>
          <w:rFonts w:ascii="Times New Roman" w:hAnsi="Times New Roman" w:cs="Times New Roman"/>
          <w:sz w:val="28"/>
          <w:szCs w:val="28"/>
        </w:rPr>
        <w:t>.</w:t>
      </w:r>
    </w:p>
    <w:p w:rsidR="00B806B9" w:rsidRPr="009A3198" w:rsidRDefault="001655B5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6B9">
        <w:rPr>
          <w:sz w:val="28"/>
          <w:szCs w:val="28"/>
        </w:rPr>
        <w:t>5</w:t>
      </w:r>
      <w:r w:rsidR="004F6F41">
        <w:rPr>
          <w:sz w:val="28"/>
          <w:szCs w:val="28"/>
        </w:rPr>
        <w:t>7</w:t>
      </w:r>
      <w:r w:rsidRPr="00B806B9">
        <w:rPr>
          <w:sz w:val="28"/>
          <w:szCs w:val="28"/>
        </w:rPr>
        <w:t xml:space="preserve">. </w:t>
      </w:r>
      <w:r w:rsidR="00B806B9" w:rsidRPr="009A3198">
        <w:rPr>
          <w:sz w:val="28"/>
          <w:szCs w:val="28"/>
        </w:rPr>
        <w:t xml:space="preserve">Поступивший </w:t>
      </w:r>
      <w:r w:rsidR="00962D5B" w:rsidRPr="00962D5B">
        <w:rPr>
          <w:sz w:val="28"/>
          <w:szCs w:val="28"/>
        </w:rPr>
        <w:t>проект постановления об утверждении</w:t>
      </w:r>
      <w:r w:rsidR="00B806B9" w:rsidRPr="009A3198">
        <w:rPr>
          <w:sz w:val="28"/>
          <w:szCs w:val="28"/>
        </w:rPr>
        <w:t xml:space="preserve"> в правовое управление подлежит экспертизе на предмет соответствия федеральным законам, законам Ставропольского края, муниципальным правовым актам города.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проведения правовой экспертизы </w:t>
      </w:r>
      <w:r w:rsidR="00962D5B" w:rsidRPr="00962D5B">
        <w:rPr>
          <w:sz w:val="28"/>
          <w:szCs w:val="28"/>
        </w:rPr>
        <w:t>проект постановления об утверждении</w:t>
      </w:r>
      <w:r w:rsidR="00962D5B" w:rsidRPr="00B00562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визируется начальником правового управления и направляется на визирование в общий отдел либо возвращается с заключением в Комитет на доработку.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Возвращенный </w:t>
      </w:r>
      <w:r w:rsidR="00962D5B" w:rsidRPr="00962D5B">
        <w:rPr>
          <w:sz w:val="28"/>
          <w:szCs w:val="28"/>
        </w:rPr>
        <w:t>проект постановления об утверждении</w:t>
      </w:r>
      <w:r w:rsidRPr="009A3198">
        <w:rPr>
          <w:sz w:val="28"/>
          <w:szCs w:val="28"/>
        </w:rPr>
        <w:t xml:space="preserve"> на доработку исполнителю проекта должен быть доработан исполнителем </w:t>
      </w:r>
      <w:r w:rsidR="00653408">
        <w:rPr>
          <w:sz w:val="28"/>
          <w:szCs w:val="28"/>
        </w:rPr>
        <w:t xml:space="preserve">в день его </w:t>
      </w:r>
      <w:r w:rsidRPr="009A3198">
        <w:rPr>
          <w:sz w:val="28"/>
          <w:szCs w:val="28"/>
        </w:rPr>
        <w:t>поступления в Комитет.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Поступивший </w:t>
      </w:r>
      <w:r w:rsidR="00962D5B" w:rsidRPr="00962D5B">
        <w:rPr>
          <w:sz w:val="28"/>
          <w:szCs w:val="28"/>
        </w:rPr>
        <w:t>проект постановления об утверждении</w:t>
      </w:r>
      <w:r w:rsidR="00962D5B" w:rsidRPr="00B00562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в общий отдел проходит лингвистическую экспертизу на соответствие правилам русского языка и правилам оформления визируется начальником общего отдела. 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lastRenderedPageBreak/>
        <w:t xml:space="preserve">После визирования </w:t>
      </w:r>
      <w:r w:rsidR="00705776" w:rsidRPr="009A3198">
        <w:rPr>
          <w:sz w:val="28"/>
          <w:szCs w:val="28"/>
        </w:rPr>
        <w:t xml:space="preserve">начальником общего отдела </w:t>
      </w:r>
      <w:r w:rsidR="00962D5B" w:rsidRPr="00962D5B">
        <w:rPr>
          <w:sz w:val="28"/>
          <w:szCs w:val="28"/>
        </w:rPr>
        <w:t>проект постановления об утверждении</w:t>
      </w:r>
      <w:r w:rsidRPr="009A3198">
        <w:rPr>
          <w:sz w:val="28"/>
          <w:szCs w:val="28"/>
        </w:rPr>
        <w:t xml:space="preserve"> направляется на визирование первому заместителю главы администрации города </w:t>
      </w:r>
      <w:r w:rsidR="00A00962">
        <w:rPr>
          <w:sz w:val="28"/>
          <w:szCs w:val="28"/>
        </w:rPr>
        <w:t xml:space="preserve">в соответствии с распределением </w:t>
      </w:r>
      <w:r w:rsidR="003E5D37">
        <w:rPr>
          <w:sz w:val="28"/>
          <w:szCs w:val="28"/>
        </w:rPr>
        <w:t>обязанностей</w:t>
      </w:r>
      <w:r w:rsidR="00A00962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либо возвращается с заключением в Комитет на доработку.</w:t>
      </w:r>
    </w:p>
    <w:p w:rsidR="00B806B9" w:rsidRPr="009A3198" w:rsidRDefault="00B806B9" w:rsidP="00B806B9">
      <w:pPr>
        <w:suppressAutoHyphens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Первый заместитель главы администрации города </w:t>
      </w:r>
      <w:r w:rsidR="00A00962">
        <w:rPr>
          <w:sz w:val="28"/>
          <w:szCs w:val="28"/>
        </w:rPr>
        <w:t xml:space="preserve">в соответствии с распределением </w:t>
      </w:r>
      <w:r w:rsidR="003E5D37">
        <w:rPr>
          <w:sz w:val="28"/>
          <w:szCs w:val="28"/>
        </w:rPr>
        <w:t>обязанностей</w:t>
      </w:r>
      <w:r w:rsidR="00A00962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визирует </w:t>
      </w:r>
      <w:r w:rsidR="003F4CD0">
        <w:rPr>
          <w:sz w:val="28"/>
          <w:szCs w:val="28"/>
        </w:rPr>
        <w:t xml:space="preserve">проект </w:t>
      </w:r>
      <w:r w:rsidR="003F4CD0" w:rsidRPr="00962D5B">
        <w:rPr>
          <w:sz w:val="28"/>
          <w:szCs w:val="28"/>
        </w:rPr>
        <w:t>постановления об утверждении</w:t>
      </w:r>
      <w:r w:rsidRPr="009A3198">
        <w:rPr>
          <w:sz w:val="28"/>
          <w:szCs w:val="28"/>
        </w:rPr>
        <w:t>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</w:t>
      </w:r>
      <w:r w:rsidR="003F4CD0" w:rsidRPr="00962D5B">
        <w:rPr>
          <w:sz w:val="28"/>
          <w:szCs w:val="28"/>
        </w:rPr>
        <w:t>постановления об утверждении</w:t>
      </w:r>
      <w:r w:rsidRPr="009A3198">
        <w:rPr>
          <w:sz w:val="28"/>
          <w:szCs w:val="28"/>
        </w:rPr>
        <w:t xml:space="preserve"> первым заместителем главы администрации города </w:t>
      </w:r>
      <w:r w:rsidR="00A00962">
        <w:rPr>
          <w:sz w:val="28"/>
          <w:szCs w:val="28"/>
        </w:rPr>
        <w:t xml:space="preserve">в соответствии с распределением </w:t>
      </w:r>
      <w:r w:rsidR="003E5D37">
        <w:rPr>
          <w:sz w:val="28"/>
          <w:szCs w:val="28"/>
        </w:rPr>
        <w:t>обязанностей</w:t>
      </w:r>
      <w:r w:rsidR="00A00962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проект направляется на подписание заместителю главы администрации города </w:t>
      </w:r>
      <w:r w:rsidR="00A00962">
        <w:rPr>
          <w:sz w:val="28"/>
          <w:szCs w:val="28"/>
        </w:rPr>
        <w:t xml:space="preserve">в соответствии с распределением </w:t>
      </w:r>
      <w:r w:rsidR="00705776">
        <w:rPr>
          <w:sz w:val="28"/>
          <w:szCs w:val="28"/>
        </w:rPr>
        <w:t>обязанностей</w:t>
      </w:r>
      <w:r w:rsidRPr="009A3198">
        <w:rPr>
          <w:sz w:val="28"/>
          <w:szCs w:val="28"/>
        </w:rPr>
        <w:t>.</w:t>
      </w:r>
    </w:p>
    <w:p w:rsidR="00D22797" w:rsidRPr="00B00562" w:rsidRDefault="00B806B9" w:rsidP="004F6F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Заместитель главы администрации города </w:t>
      </w:r>
      <w:r w:rsidR="00A00962">
        <w:rPr>
          <w:sz w:val="28"/>
          <w:szCs w:val="28"/>
        </w:rPr>
        <w:t xml:space="preserve">в соответствии с распределением </w:t>
      </w:r>
      <w:r w:rsidR="003E5D37">
        <w:rPr>
          <w:sz w:val="28"/>
          <w:szCs w:val="28"/>
        </w:rPr>
        <w:t>обязанностей</w:t>
      </w:r>
      <w:r w:rsidR="00A00962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подписывает проект </w:t>
      </w:r>
      <w:r w:rsidR="003F4CD0" w:rsidRPr="00962D5B">
        <w:rPr>
          <w:sz w:val="28"/>
          <w:szCs w:val="28"/>
        </w:rPr>
        <w:t>постановления об утверждении</w:t>
      </w:r>
      <w:r w:rsidRPr="009A3198">
        <w:rPr>
          <w:sz w:val="28"/>
          <w:szCs w:val="28"/>
        </w:rPr>
        <w:t xml:space="preserve">. </w:t>
      </w:r>
    </w:p>
    <w:p w:rsidR="00D22797" w:rsidRPr="00B00562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4F6F41">
        <w:rPr>
          <w:rFonts w:ascii="Times New Roman" w:hAnsi="Times New Roman" w:cs="Times New Roman"/>
          <w:sz w:val="28"/>
          <w:szCs w:val="28"/>
        </w:rPr>
        <w:t>8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. Специалист общего отдела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7ED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2797" w:rsidRPr="00B00562">
        <w:rPr>
          <w:rFonts w:ascii="Times New Roman" w:hAnsi="Times New Roman" w:cs="Times New Roman"/>
          <w:sz w:val="28"/>
          <w:szCs w:val="28"/>
        </w:rPr>
        <w:t>в д</w:t>
      </w:r>
      <w:r w:rsidR="003F4CD0">
        <w:rPr>
          <w:rFonts w:ascii="Times New Roman" w:hAnsi="Times New Roman" w:cs="Times New Roman"/>
          <w:sz w:val="28"/>
          <w:szCs w:val="28"/>
        </w:rPr>
        <w:t>ень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70577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постановления об </w:t>
      </w:r>
      <w:r w:rsidR="003F4CD0">
        <w:rPr>
          <w:rFonts w:ascii="Times New Roman" w:hAnsi="Times New Roman" w:cs="Times New Roman"/>
          <w:sz w:val="28"/>
          <w:szCs w:val="28"/>
        </w:rPr>
        <w:t>утверждении</w:t>
      </w:r>
      <w:r w:rsidR="00D22797" w:rsidRPr="00B00562">
        <w:rPr>
          <w:rFonts w:ascii="Times New Roman" w:hAnsi="Times New Roman" w:cs="Times New Roman"/>
          <w:sz w:val="28"/>
          <w:szCs w:val="28"/>
        </w:rPr>
        <w:t>: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1) регистрирует постановление</w:t>
      </w:r>
      <w:r w:rsidR="00705776">
        <w:rPr>
          <w:rFonts w:ascii="Times New Roman" w:hAnsi="Times New Roman" w:cs="Times New Roman"/>
          <w:sz w:val="28"/>
          <w:szCs w:val="28"/>
        </w:rPr>
        <w:t xml:space="preserve"> администрации города об утверждении документации по планировке территории </w:t>
      </w:r>
      <w:r w:rsidR="00705776" w:rsidRPr="00B005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05776">
        <w:rPr>
          <w:rFonts w:ascii="Times New Roman" w:hAnsi="Times New Roman" w:cs="Times New Roman"/>
          <w:sz w:val="28"/>
          <w:szCs w:val="28"/>
        </w:rPr>
        <w:t>–</w:t>
      </w:r>
      <w:r w:rsidR="00705776" w:rsidRPr="00B0056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05776">
        <w:rPr>
          <w:rFonts w:ascii="Times New Roman" w:hAnsi="Times New Roman" w:cs="Times New Roman"/>
          <w:sz w:val="28"/>
          <w:szCs w:val="28"/>
        </w:rPr>
        <w:t>)</w:t>
      </w:r>
      <w:r w:rsidRPr="00B00562">
        <w:rPr>
          <w:rFonts w:ascii="Times New Roman" w:hAnsi="Times New Roman" w:cs="Times New Roman"/>
          <w:sz w:val="28"/>
          <w:szCs w:val="28"/>
        </w:rPr>
        <w:t xml:space="preserve">, изготавливает копии постановления в количестве, указанном в </w:t>
      </w:r>
      <w:r w:rsidR="00F468CF">
        <w:rPr>
          <w:rFonts w:ascii="Times New Roman" w:hAnsi="Times New Roman" w:cs="Times New Roman"/>
          <w:sz w:val="28"/>
          <w:szCs w:val="28"/>
        </w:rPr>
        <w:t xml:space="preserve">указателе </w:t>
      </w:r>
      <w:r w:rsidRPr="00B00562">
        <w:rPr>
          <w:rFonts w:ascii="Times New Roman" w:hAnsi="Times New Roman" w:cs="Times New Roman"/>
          <w:sz w:val="28"/>
          <w:szCs w:val="28"/>
        </w:rPr>
        <w:t>рассылк</w:t>
      </w:r>
      <w:r w:rsidR="00F468CF">
        <w:rPr>
          <w:rFonts w:ascii="Times New Roman" w:hAnsi="Times New Roman" w:cs="Times New Roman"/>
          <w:sz w:val="28"/>
          <w:szCs w:val="28"/>
        </w:rPr>
        <w:t>и</w:t>
      </w:r>
      <w:r w:rsidRPr="00B00562">
        <w:rPr>
          <w:rFonts w:ascii="Times New Roman" w:hAnsi="Times New Roman" w:cs="Times New Roman"/>
          <w:sz w:val="28"/>
          <w:szCs w:val="28"/>
        </w:rPr>
        <w:t>;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2) направляет копии постановления по реестру передачи в </w:t>
      </w:r>
      <w:r w:rsidR="00705776">
        <w:rPr>
          <w:rFonts w:ascii="Times New Roman" w:hAnsi="Times New Roman" w:cs="Times New Roman"/>
          <w:sz w:val="28"/>
          <w:szCs w:val="28"/>
        </w:rPr>
        <w:t>Комитет.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Подлинник постановления хран</w:t>
      </w:r>
      <w:r w:rsidR="003F4CD0">
        <w:rPr>
          <w:rFonts w:ascii="Times New Roman" w:hAnsi="Times New Roman" w:cs="Times New Roman"/>
          <w:sz w:val="28"/>
          <w:szCs w:val="28"/>
        </w:rPr>
        <w:t>и</w:t>
      </w:r>
      <w:r w:rsidRPr="00B0056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3F4CD0">
        <w:rPr>
          <w:rFonts w:ascii="Times New Roman" w:hAnsi="Times New Roman" w:cs="Times New Roman"/>
          <w:sz w:val="28"/>
          <w:szCs w:val="28"/>
        </w:rPr>
        <w:t>а</w:t>
      </w:r>
      <w:r w:rsidRPr="00B00562">
        <w:rPr>
          <w:rFonts w:ascii="Times New Roman" w:hAnsi="Times New Roman" w:cs="Times New Roman"/>
          <w:sz w:val="28"/>
          <w:szCs w:val="28"/>
        </w:rPr>
        <w:t>дминистрации</w:t>
      </w:r>
      <w:r w:rsidR="003F4CD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00562">
        <w:rPr>
          <w:rFonts w:ascii="Times New Roman" w:hAnsi="Times New Roman" w:cs="Times New Roman"/>
          <w:sz w:val="28"/>
          <w:szCs w:val="28"/>
        </w:rPr>
        <w:t>.</w:t>
      </w:r>
    </w:p>
    <w:p w:rsidR="007C7B33" w:rsidRPr="00653408" w:rsidRDefault="00F20EAA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>С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рок подписания </w:t>
      </w:r>
      <w:r w:rsidR="0070577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F4CD0" w:rsidRPr="00962D5B">
        <w:rPr>
          <w:rFonts w:ascii="Times New Roman" w:hAnsi="Times New Roman" w:cs="Times New Roman"/>
          <w:sz w:val="28"/>
          <w:szCs w:val="28"/>
        </w:rPr>
        <w:t>постановления об утверждении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 в </w:t>
      </w:r>
      <w:r w:rsidR="00907EDA" w:rsidRPr="00653408">
        <w:rPr>
          <w:rFonts w:ascii="Times New Roman" w:hAnsi="Times New Roman" w:cs="Times New Roman"/>
          <w:sz w:val="28"/>
          <w:szCs w:val="28"/>
        </w:rPr>
        <w:t>а</w:t>
      </w:r>
      <w:r w:rsidR="007C7B33" w:rsidRPr="00653408">
        <w:rPr>
          <w:rFonts w:ascii="Times New Roman" w:hAnsi="Times New Roman" w:cs="Times New Roman"/>
          <w:sz w:val="28"/>
          <w:szCs w:val="28"/>
        </w:rPr>
        <w:t>дминистрации</w:t>
      </w:r>
      <w:r w:rsidR="00907EDA" w:rsidRPr="0065340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3E5D37">
        <w:rPr>
          <w:rFonts w:ascii="Times New Roman" w:hAnsi="Times New Roman" w:cs="Times New Roman"/>
          <w:sz w:val="28"/>
          <w:szCs w:val="28"/>
        </w:rPr>
        <w:t>6</w:t>
      </w:r>
      <w:r w:rsidR="00653408" w:rsidRPr="00653408">
        <w:rPr>
          <w:rFonts w:ascii="Times New Roman" w:hAnsi="Times New Roman" w:cs="Times New Roman"/>
          <w:sz w:val="28"/>
          <w:szCs w:val="28"/>
        </w:rPr>
        <w:t xml:space="preserve"> </w:t>
      </w:r>
      <w:r w:rsidR="003F4CD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C7B33" w:rsidRPr="00653408">
        <w:rPr>
          <w:rFonts w:ascii="Times New Roman" w:hAnsi="Times New Roman" w:cs="Times New Roman"/>
          <w:sz w:val="28"/>
          <w:szCs w:val="28"/>
        </w:rPr>
        <w:t>дн</w:t>
      </w:r>
      <w:r w:rsidR="003F4CD0">
        <w:rPr>
          <w:rFonts w:ascii="Times New Roman" w:hAnsi="Times New Roman" w:cs="Times New Roman"/>
          <w:sz w:val="28"/>
          <w:szCs w:val="28"/>
        </w:rPr>
        <w:t>ей</w:t>
      </w:r>
      <w:r w:rsidR="007C7B33" w:rsidRPr="00653408">
        <w:rPr>
          <w:rFonts w:ascii="Times New Roman" w:hAnsi="Times New Roman" w:cs="Times New Roman"/>
          <w:sz w:val="28"/>
          <w:szCs w:val="28"/>
        </w:rPr>
        <w:t>.</w:t>
      </w:r>
    </w:p>
    <w:p w:rsidR="00B317BC" w:rsidRDefault="00B317BC" w:rsidP="00B749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максимальный срок </w:t>
      </w:r>
      <w:r w:rsidR="003E5D37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не должен превышать - </w:t>
      </w:r>
      <w:r w:rsidR="003E5D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74946" w:rsidRPr="003E5D37" w:rsidRDefault="00B74946" w:rsidP="00B749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37">
        <w:rPr>
          <w:rFonts w:ascii="Times New Roman" w:hAnsi="Times New Roman" w:cs="Times New Roman"/>
          <w:sz w:val="28"/>
          <w:szCs w:val="28"/>
        </w:rPr>
        <w:t xml:space="preserve">Ответственность за регистрацию проекта постановления </w:t>
      </w:r>
      <w:r w:rsidR="0070577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E5D37">
        <w:rPr>
          <w:rFonts w:ascii="Times New Roman" w:hAnsi="Times New Roman" w:cs="Times New Roman"/>
          <w:sz w:val="28"/>
          <w:szCs w:val="28"/>
        </w:rPr>
        <w:t>несет начальник общего отдела.</w:t>
      </w:r>
    </w:p>
    <w:p w:rsidR="00D22797" w:rsidRPr="00B00562" w:rsidRDefault="003E5D3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а</w:t>
      </w:r>
      <w:r w:rsidR="00D22797" w:rsidRPr="003E5D37">
        <w:rPr>
          <w:rFonts w:ascii="Times New Roman" w:hAnsi="Times New Roman" w:cs="Times New Roman"/>
          <w:sz w:val="28"/>
          <w:szCs w:val="28"/>
        </w:rPr>
        <w:t>дминистративная процедура завершается передачей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 копий постановления из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7ED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2797" w:rsidRPr="00B00562">
        <w:rPr>
          <w:rFonts w:ascii="Times New Roman" w:hAnsi="Times New Roman" w:cs="Times New Roman"/>
          <w:sz w:val="28"/>
          <w:szCs w:val="28"/>
        </w:rPr>
        <w:t>в Комитет.</w:t>
      </w:r>
    </w:p>
    <w:p w:rsidR="00B74946" w:rsidRPr="00B00562" w:rsidRDefault="00B74946" w:rsidP="00B7494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562">
        <w:rPr>
          <w:sz w:val="28"/>
          <w:szCs w:val="28"/>
        </w:rPr>
        <w:t>Способом фиксации является регистрация постановления.</w:t>
      </w:r>
    </w:p>
    <w:p w:rsidR="00705776" w:rsidRDefault="00705776" w:rsidP="00B317BC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5C5B" w:rsidRDefault="00B317BC" w:rsidP="00B317BC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17BC">
        <w:rPr>
          <w:rFonts w:ascii="Times New Roman" w:hAnsi="Times New Roman" w:cs="Times New Roman"/>
          <w:sz w:val="28"/>
          <w:szCs w:val="28"/>
        </w:rPr>
        <w:t>ыдача заявителю результата предоставления муниципальной услуги</w:t>
      </w:r>
    </w:p>
    <w:p w:rsidR="00B317BC" w:rsidRPr="008736DE" w:rsidRDefault="00B317BC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562" w:rsidRPr="00D47332" w:rsidRDefault="000E5C5B" w:rsidP="00B0056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562">
        <w:rPr>
          <w:sz w:val="28"/>
          <w:szCs w:val="28"/>
        </w:rPr>
        <w:t>5</w:t>
      </w:r>
      <w:r w:rsidR="004F6F41">
        <w:rPr>
          <w:sz w:val="28"/>
          <w:szCs w:val="28"/>
        </w:rPr>
        <w:t>9</w:t>
      </w:r>
      <w:r w:rsidRPr="00B00562">
        <w:rPr>
          <w:sz w:val="28"/>
          <w:szCs w:val="28"/>
        </w:rPr>
        <w:t xml:space="preserve">. </w:t>
      </w:r>
      <w:r w:rsidR="009D4A0D" w:rsidRPr="00B00562">
        <w:rPr>
          <w:sz w:val="28"/>
          <w:szCs w:val="28"/>
        </w:rPr>
        <w:t xml:space="preserve">Основанием для начала </w:t>
      </w:r>
      <w:r w:rsidR="00705776">
        <w:rPr>
          <w:sz w:val="28"/>
          <w:szCs w:val="28"/>
        </w:rPr>
        <w:t xml:space="preserve">настоящей </w:t>
      </w:r>
      <w:r w:rsidR="009D4A0D" w:rsidRPr="00B00562">
        <w:rPr>
          <w:sz w:val="28"/>
          <w:szCs w:val="28"/>
        </w:rPr>
        <w:t>административной процедуры является поступление копи</w:t>
      </w:r>
      <w:r w:rsidR="00705776">
        <w:rPr>
          <w:sz w:val="28"/>
          <w:szCs w:val="28"/>
        </w:rPr>
        <w:t>й</w:t>
      </w:r>
      <w:r w:rsidR="009D4A0D" w:rsidRPr="00B00562">
        <w:rPr>
          <w:sz w:val="28"/>
          <w:szCs w:val="28"/>
        </w:rPr>
        <w:t xml:space="preserve"> постановления </w:t>
      </w:r>
      <w:r w:rsidR="00B00562">
        <w:rPr>
          <w:sz w:val="28"/>
          <w:szCs w:val="28"/>
        </w:rPr>
        <w:t>специалисту МКУ «</w:t>
      </w:r>
      <w:proofErr w:type="spellStart"/>
      <w:r w:rsidR="00B00562">
        <w:rPr>
          <w:sz w:val="28"/>
          <w:szCs w:val="28"/>
        </w:rPr>
        <w:t>ИнфоГрад</w:t>
      </w:r>
      <w:proofErr w:type="spellEnd"/>
      <w:r w:rsidR="00B00562">
        <w:rPr>
          <w:sz w:val="28"/>
          <w:szCs w:val="28"/>
        </w:rPr>
        <w:t>».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Pr="00EF0714">
        <w:rPr>
          <w:sz w:val="28"/>
          <w:szCs w:val="28"/>
        </w:rPr>
        <w:t xml:space="preserve"> </w:t>
      </w:r>
      <w:r w:rsidR="00267FC8">
        <w:rPr>
          <w:sz w:val="28"/>
          <w:szCs w:val="28"/>
        </w:rPr>
        <w:t xml:space="preserve">получение </w:t>
      </w:r>
      <w:r w:rsidR="00267FC8" w:rsidRPr="00B00562">
        <w:rPr>
          <w:sz w:val="28"/>
          <w:szCs w:val="28"/>
        </w:rPr>
        <w:t>копи</w:t>
      </w:r>
      <w:r w:rsidR="00267FC8">
        <w:rPr>
          <w:sz w:val="28"/>
          <w:szCs w:val="28"/>
        </w:rPr>
        <w:t>и</w:t>
      </w:r>
      <w:r w:rsidR="00267FC8" w:rsidRPr="00B00562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.</w:t>
      </w:r>
    </w:p>
    <w:p w:rsidR="00B00562" w:rsidRDefault="004F6F41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B00562" w:rsidRPr="001E5F8D">
        <w:rPr>
          <w:sz w:val="28"/>
          <w:szCs w:val="28"/>
        </w:rPr>
        <w:t>Специалист</w:t>
      </w:r>
      <w:r w:rsidR="00B00562">
        <w:rPr>
          <w:sz w:val="28"/>
          <w:szCs w:val="28"/>
        </w:rPr>
        <w:t xml:space="preserve"> МКУ «</w:t>
      </w:r>
      <w:proofErr w:type="spellStart"/>
      <w:r w:rsidR="00B00562">
        <w:rPr>
          <w:sz w:val="28"/>
          <w:szCs w:val="28"/>
        </w:rPr>
        <w:t>ИнфоГрад</w:t>
      </w:r>
      <w:proofErr w:type="spellEnd"/>
      <w:r w:rsidR="00B00562">
        <w:rPr>
          <w:sz w:val="28"/>
          <w:szCs w:val="28"/>
        </w:rPr>
        <w:t>»: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сведения в </w:t>
      </w:r>
      <w:r w:rsidR="00373AA2">
        <w:rPr>
          <w:sz w:val="28"/>
          <w:szCs w:val="28"/>
        </w:rPr>
        <w:t>ИСОГД</w:t>
      </w:r>
      <w:r>
        <w:rPr>
          <w:sz w:val="28"/>
          <w:szCs w:val="28"/>
        </w:rPr>
        <w:t>;</w:t>
      </w:r>
    </w:p>
    <w:p w:rsidR="003F4CD0" w:rsidRDefault="00B00562" w:rsidP="00B00562">
      <w:pPr>
        <w:tabs>
          <w:tab w:val="left" w:pos="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передает </w:t>
      </w:r>
      <w:r w:rsidRPr="00B00562">
        <w:rPr>
          <w:sz w:val="28"/>
          <w:szCs w:val="28"/>
        </w:rPr>
        <w:t>копи</w:t>
      </w:r>
      <w:r w:rsidR="00267FC8">
        <w:rPr>
          <w:sz w:val="28"/>
          <w:szCs w:val="28"/>
        </w:rPr>
        <w:t>и</w:t>
      </w:r>
      <w:r w:rsidRPr="00B00562">
        <w:rPr>
          <w:sz w:val="28"/>
          <w:szCs w:val="28"/>
        </w:rPr>
        <w:t xml:space="preserve"> постановлени</w:t>
      </w:r>
      <w:r w:rsidR="00267FC8">
        <w:rPr>
          <w:sz w:val="28"/>
          <w:szCs w:val="28"/>
        </w:rPr>
        <w:t>й</w:t>
      </w:r>
      <w:r w:rsidRPr="00B00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выдачи заявителю </w:t>
      </w:r>
      <w:r w:rsidR="00705776">
        <w:rPr>
          <w:sz w:val="28"/>
          <w:szCs w:val="28"/>
        </w:rPr>
        <w:t xml:space="preserve">(представителю заявителя) специалисту, </w:t>
      </w:r>
      <w:r w:rsidR="00705776" w:rsidRPr="008D404C">
        <w:rPr>
          <w:color w:val="000000"/>
          <w:sz w:val="28"/>
          <w:szCs w:val="28"/>
        </w:rPr>
        <w:t>ответственн</w:t>
      </w:r>
      <w:r w:rsidR="00705776">
        <w:rPr>
          <w:color w:val="000000"/>
          <w:sz w:val="28"/>
          <w:szCs w:val="28"/>
        </w:rPr>
        <w:t>ому</w:t>
      </w:r>
      <w:r w:rsidR="00705776" w:rsidRPr="008D404C">
        <w:rPr>
          <w:color w:val="000000"/>
          <w:sz w:val="28"/>
          <w:szCs w:val="28"/>
        </w:rPr>
        <w:t xml:space="preserve"> за делопроизводство и техническое обеспечение Комитета</w:t>
      </w:r>
      <w:r w:rsidR="00373AA2">
        <w:rPr>
          <w:color w:val="000000"/>
          <w:sz w:val="28"/>
          <w:szCs w:val="28"/>
        </w:rPr>
        <w:t>;</w:t>
      </w:r>
    </w:p>
    <w:p w:rsidR="003F4CD0" w:rsidRDefault="003F4CD0" w:rsidP="00B00562">
      <w:pPr>
        <w:tabs>
          <w:tab w:val="left" w:pos="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обеспечивает размещение утвержденной документации по планировке территории на официальном сайте администрации города в информационно-телекоммуникационной сети «Интернет»;</w:t>
      </w:r>
    </w:p>
    <w:p w:rsidR="00B00562" w:rsidRDefault="003F4CD0" w:rsidP="003F4CD0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направляет утвержденную документацию по планировке территории в </w:t>
      </w:r>
      <w:r w:rsidRPr="003F4CD0">
        <w:rPr>
          <w:bCs/>
          <w:sz w:val="28"/>
          <w:szCs w:val="28"/>
        </w:rPr>
        <w:t>информационно-аналитическ</w:t>
      </w:r>
      <w:r>
        <w:rPr>
          <w:bCs/>
          <w:sz w:val="28"/>
          <w:szCs w:val="28"/>
        </w:rPr>
        <w:t>ий</w:t>
      </w:r>
      <w:r w:rsidRPr="003F4CD0">
        <w:rPr>
          <w:bCs/>
          <w:sz w:val="28"/>
          <w:szCs w:val="28"/>
        </w:rPr>
        <w:t xml:space="preserve"> отдел</w:t>
      </w:r>
      <w:r>
        <w:rPr>
          <w:bCs/>
          <w:sz w:val="28"/>
          <w:szCs w:val="28"/>
        </w:rPr>
        <w:t xml:space="preserve"> </w:t>
      </w:r>
      <w:r w:rsidRPr="003F4CD0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 xml:space="preserve"> для его размещения в </w:t>
      </w:r>
      <w:r w:rsidRPr="003F4CD0">
        <w:rPr>
          <w:bCs/>
          <w:sz w:val="28"/>
          <w:szCs w:val="28"/>
        </w:rPr>
        <w:t>сетевом издании «Редакция газеты «Невинномысский рабочий»</w:t>
      </w:r>
      <w:r w:rsidR="00B00562">
        <w:rPr>
          <w:bCs/>
          <w:sz w:val="28"/>
          <w:szCs w:val="28"/>
        </w:rPr>
        <w:t>.</w:t>
      </w:r>
    </w:p>
    <w:p w:rsidR="00B00562" w:rsidRPr="00EF0714" w:rsidRDefault="004F6F41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373AA2">
        <w:rPr>
          <w:bCs/>
          <w:sz w:val="28"/>
          <w:szCs w:val="28"/>
        </w:rPr>
        <w:t>С</w:t>
      </w:r>
      <w:r w:rsidR="003E5D37" w:rsidRPr="006831C5">
        <w:rPr>
          <w:bCs/>
          <w:sz w:val="28"/>
          <w:szCs w:val="28"/>
        </w:rPr>
        <w:t>пециалист</w:t>
      </w:r>
      <w:r w:rsidR="003E5D37">
        <w:rPr>
          <w:bCs/>
          <w:sz w:val="28"/>
          <w:szCs w:val="28"/>
        </w:rPr>
        <w:t>,</w:t>
      </w:r>
      <w:r w:rsidR="003E5D37" w:rsidRPr="006831C5">
        <w:rPr>
          <w:bCs/>
          <w:sz w:val="28"/>
          <w:szCs w:val="28"/>
        </w:rPr>
        <w:t xml:space="preserve"> </w:t>
      </w:r>
      <w:r w:rsidR="003E5D37" w:rsidRPr="008D404C">
        <w:rPr>
          <w:color w:val="000000"/>
          <w:sz w:val="28"/>
          <w:szCs w:val="28"/>
        </w:rPr>
        <w:t>ответственный за делопроизводство и техническое обеспечение Комитета</w:t>
      </w:r>
      <w:r w:rsidR="003E5D37">
        <w:rPr>
          <w:color w:val="000000"/>
          <w:sz w:val="28"/>
          <w:szCs w:val="28"/>
        </w:rPr>
        <w:t>,</w:t>
      </w:r>
      <w:r w:rsidR="00B00562" w:rsidRPr="003E5D37">
        <w:rPr>
          <w:sz w:val="28"/>
          <w:szCs w:val="28"/>
        </w:rPr>
        <w:t xml:space="preserve"> </w:t>
      </w:r>
      <w:r w:rsidR="00B00562" w:rsidRPr="003E5D37">
        <w:rPr>
          <w:bCs/>
          <w:sz w:val="28"/>
          <w:szCs w:val="28"/>
        </w:rPr>
        <w:t xml:space="preserve">предоставляет </w:t>
      </w:r>
      <w:r w:rsidR="00267FC8" w:rsidRPr="003E5D37">
        <w:rPr>
          <w:sz w:val="28"/>
          <w:szCs w:val="28"/>
        </w:rPr>
        <w:t xml:space="preserve">копии постановлений </w:t>
      </w:r>
      <w:r w:rsidR="00B00562" w:rsidRPr="003E5D37">
        <w:rPr>
          <w:sz w:val="28"/>
          <w:szCs w:val="28"/>
        </w:rPr>
        <w:t>заявителю</w:t>
      </w:r>
      <w:r w:rsidR="00B00562" w:rsidRPr="00EF0714">
        <w:rPr>
          <w:sz w:val="28"/>
          <w:szCs w:val="28"/>
        </w:rPr>
        <w:t xml:space="preserve"> (представителю заявителя) одним из способов, указанным в заявлении:</w:t>
      </w:r>
    </w:p>
    <w:p w:rsidR="00B00562" w:rsidRPr="00EF0714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</w:t>
      </w:r>
      <w:r>
        <w:rPr>
          <w:sz w:val="28"/>
          <w:szCs w:val="28"/>
        </w:rPr>
        <w:t>исле Е</w:t>
      </w:r>
      <w:r w:rsidRPr="00EF0714">
        <w:rPr>
          <w:sz w:val="28"/>
          <w:szCs w:val="28"/>
        </w:rPr>
        <w:t xml:space="preserve">диного и регионального порталов,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администрации</w:t>
      </w:r>
      <w:r w:rsidRPr="00EF0714">
        <w:rPr>
          <w:sz w:val="28"/>
          <w:szCs w:val="28"/>
        </w:rPr>
        <w:t>;</w:t>
      </w:r>
    </w:p>
    <w:p w:rsidR="00B00562" w:rsidRPr="00EF0714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либо направления документа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подписания, </w:t>
      </w:r>
      <w:r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9D4A0D" w:rsidRPr="00267FC8" w:rsidRDefault="004F6F41" w:rsidP="00B005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0C7EE7" w:rsidRPr="00267FC8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267FC8">
        <w:rPr>
          <w:rFonts w:ascii="Times New Roman" w:hAnsi="Times New Roman" w:cs="Times New Roman"/>
          <w:sz w:val="28"/>
          <w:szCs w:val="28"/>
        </w:rPr>
        <w:t xml:space="preserve">Заявителю, обратившемуся за предоставлением муниципальной услуги в Комитет, выдача копий постановления в количестве </w:t>
      </w:r>
      <w:r w:rsidR="00735752" w:rsidRPr="00267FC8">
        <w:rPr>
          <w:rFonts w:ascii="Times New Roman" w:hAnsi="Times New Roman" w:cs="Times New Roman"/>
          <w:sz w:val="28"/>
          <w:szCs w:val="28"/>
        </w:rPr>
        <w:t>двух</w:t>
      </w:r>
      <w:r w:rsidR="009D4A0D" w:rsidRPr="00267FC8">
        <w:rPr>
          <w:rFonts w:ascii="Times New Roman" w:hAnsi="Times New Roman" w:cs="Times New Roman"/>
          <w:sz w:val="28"/>
          <w:szCs w:val="28"/>
        </w:rPr>
        <w:t xml:space="preserve"> экземпляров осуществляется </w:t>
      </w:r>
      <w:r w:rsidR="00F56609" w:rsidRPr="00F56609">
        <w:rPr>
          <w:rFonts w:ascii="Times New Roman" w:hAnsi="Times New Roman" w:cs="Times New Roman"/>
          <w:sz w:val="28"/>
          <w:szCs w:val="28"/>
        </w:rPr>
        <w:t>специалист</w:t>
      </w:r>
      <w:r w:rsidR="00F56609">
        <w:rPr>
          <w:rFonts w:ascii="Times New Roman" w:hAnsi="Times New Roman" w:cs="Times New Roman"/>
          <w:sz w:val="28"/>
          <w:szCs w:val="28"/>
        </w:rPr>
        <w:t>ом</w:t>
      </w:r>
      <w:r w:rsidR="00F56609" w:rsidRPr="00F56609">
        <w:rPr>
          <w:rFonts w:ascii="Times New Roman" w:hAnsi="Times New Roman" w:cs="Times New Roman"/>
          <w:sz w:val="28"/>
          <w:szCs w:val="28"/>
        </w:rPr>
        <w:t>, ответственны</w:t>
      </w:r>
      <w:r w:rsidR="00F56609">
        <w:rPr>
          <w:rFonts w:ascii="Times New Roman" w:hAnsi="Times New Roman" w:cs="Times New Roman"/>
          <w:sz w:val="28"/>
          <w:szCs w:val="28"/>
        </w:rPr>
        <w:t>м</w:t>
      </w:r>
      <w:r w:rsidR="00F56609" w:rsidRPr="00F56609">
        <w:rPr>
          <w:rFonts w:ascii="Times New Roman" w:hAnsi="Times New Roman" w:cs="Times New Roman"/>
          <w:sz w:val="28"/>
          <w:szCs w:val="28"/>
        </w:rPr>
        <w:t xml:space="preserve"> за делопроизводство и техническое обеспечение Комитета</w:t>
      </w:r>
      <w:r w:rsidR="009D4A0D" w:rsidRPr="00267FC8">
        <w:rPr>
          <w:rFonts w:ascii="Times New Roman" w:hAnsi="Times New Roman" w:cs="Times New Roman"/>
          <w:sz w:val="28"/>
          <w:szCs w:val="28"/>
        </w:rPr>
        <w:t>.</w:t>
      </w:r>
    </w:p>
    <w:p w:rsidR="008C6DCE" w:rsidRPr="00267FC8" w:rsidRDefault="008C6DCE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267FC8">
        <w:rPr>
          <w:sz w:val="28"/>
          <w:szCs w:val="28"/>
        </w:rPr>
        <w:t xml:space="preserve">При наличии в заявлении условия о </w:t>
      </w:r>
      <w:r w:rsidR="0034214C" w:rsidRPr="00267FC8">
        <w:rPr>
          <w:sz w:val="28"/>
          <w:szCs w:val="28"/>
        </w:rPr>
        <w:t xml:space="preserve">предоставлении </w:t>
      </w:r>
      <w:r w:rsidR="0034214C" w:rsidRPr="00267FC8">
        <w:rPr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34214C" w:rsidRPr="00267FC8">
        <w:rPr>
          <w:sz w:val="28"/>
          <w:szCs w:val="28"/>
        </w:rPr>
        <w:t xml:space="preserve"> либо об отказе в </w:t>
      </w:r>
      <w:r w:rsidR="0034214C" w:rsidRPr="00267FC8">
        <w:rPr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267FC8">
        <w:rPr>
          <w:sz w:val="28"/>
          <w:szCs w:val="28"/>
        </w:rPr>
        <w:t xml:space="preserve"> через МФЦ по месту представления заявления, специалист Комитета ответственный за </w:t>
      </w:r>
      <w:r w:rsidRPr="00267FC8">
        <w:rPr>
          <w:bCs/>
          <w:sz w:val="28"/>
          <w:szCs w:val="28"/>
        </w:rPr>
        <w:t>прием документов,</w:t>
      </w:r>
      <w:r w:rsidRPr="00267FC8">
        <w:rPr>
          <w:sz w:val="28"/>
          <w:szCs w:val="28"/>
        </w:rPr>
        <w:t xml:space="preserve"> производит комплектование документов и по реестру передает в МФЦ для</w:t>
      </w:r>
      <w:proofErr w:type="gramEnd"/>
      <w:r w:rsidRPr="00267FC8">
        <w:rPr>
          <w:sz w:val="28"/>
          <w:szCs w:val="28"/>
        </w:rPr>
        <w:t xml:space="preserve"> </w:t>
      </w:r>
      <w:r w:rsidRPr="00267FC8">
        <w:rPr>
          <w:bCs/>
          <w:sz w:val="28"/>
          <w:szCs w:val="28"/>
        </w:rPr>
        <w:t>предоставления</w:t>
      </w:r>
      <w:r w:rsidRPr="00267FC8">
        <w:rPr>
          <w:sz w:val="28"/>
          <w:szCs w:val="28"/>
        </w:rPr>
        <w:t xml:space="preserve"> заявителю (представителю заявителя) не позднее 1 рабочего дня, следующего за днем его подписания должностным лицом Комитета.</w:t>
      </w:r>
    </w:p>
    <w:p w:rsidR="005373FA" w:rsidRPr="00267FC8" w:rsidRDefault="005373FA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Способом фиксации результата </w:t>
      </w:r>
      <w:r w:rsidR="00F56609">
        <w:rPr>
          <w:sz w:val="28"/>
          <w:szCs w:val="28"/>
        </w:rPr>
        <w:t xml:space="preserve">настоящей </w:t>
      </w:r>
      <w:r w:rsidRPr="00267FC8">
        <w:rPr>
          <w:sz w:val="28"/>
          <w:szCs w:val="28"/>
        </w:rPr>
        <w:t xml:space="preserve">административной процедуры является подпись заявителя </w:t>
      </w:r>
      <w:r w:rsidR="00373AA2">
        <w:rPr>
          <w:sz w:val="28"/>
          <w:szCs w:val="28"/>
        </w:rPr>
        <w:t xml:space="preserve">(представителя заявителя) </w:t>
      </w:r>
      <w:r w:rsidR="00735752" w:rsidRPr="00267FC8">
        <w:rPr>
          <w:sz w:val="28"/>
          <w:szCs w:val="28"/>
        </w:rPr>
        <w:t xml:space="preserve">в </w:t>
      </w:r>
      <w:r w:rsidRPr="00267FC8">
        <w:rPr>
          <w:sz w:val="28"/>
          <w:szCs w:val="28"/>
        </w:rPr>
        <w:t>получении копий постановления в журнале выдачи.</w:t>
      </w:r>
    </w:p>
    <w:p w:rsidR="008C6DCE" w:rsidRPr="00267FC8" w:rsidRDefault="008C6DCE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Максимальный срок выполнения </w:t>
      </w:r>
      <w:r w:rsidR="00F56609">
        <w:rPr>
          <w:sz w:val="28"/>
          <w:szCs w:val="28"/>
        </w:rPr>
        <w:t xml:space="preserve">настоящей </w:t>
      </w:r>
      <w:r w:rsidRPr="00267FC8">
        <w:rPr>
          <w:sz w:val="28"/>
          <w:szCs w:val="28"/>
        </w:rPr>
        <w:t>административной процедур</w:t>
      </w:r>
      <w:r w:rsidR="0034214C" w:rsidRPr="00267FC8">
        <w:rPr>
          <w:sz w:val="28"/>
          <w:szCs w:val="28"/>
        </w:rPr>
        <w:t>ы -</w:t>
      </w:r>
      <w:r w:rsidRPr="00267FC8">
        <w:rPr>
          <w:sz w:val="28"/>
          <w:szCs w:val="28"/>
        </w:rPr>
        <w:t xml:space="preserve"> 1 рабочий день.</w:t>
      </w:r>
    </w:p>
    <w:p w:rsidR="008C6DCE" w:rsidRPr="00267FC8" w:rsidRDefault="004F6F41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8C6DCE" w:rsidRPr="00267FC8">
        <w:rPr>
          <w:sz w:val="28"/>
          <w:szCs w:val="28"/>
        </w:rPr>
        <w:t>. Определение условий и сроков хранения результата предоставления му</w:t>
      </w:r>
      <w:r w:rsidR="00735752" w:rsidRPr="00267FC8">
        <w:rPr>
          <w:sz w:val="28"/>
          <w:szCs w:val="28"/>
        </w:rPr>
        <w:t>ниципальной услуги в МФЦ, а так</w:t>
      </w:r>
      <w:r w:rsidR="008C6DCE" w:rsidRPr="00267FC8">
        <w:rPr>
          <w:sz w:val="28"/>
          <w:szCs w:val="28"/>
        </w:rPr>
        <w:t xml:space="preserve">же порядка возврата такого результата в орган, предоставляющий </w:t>
      </w:r>
      <w:r w:rsidR="00373AA2">
        <w:rPr>
          <w:sz w:val="28"/>
          <w:szCs w:val="28"/>
        </w:rPr>
        <w:t xml:space="preserve">муниципальную </w:t>
      </w:r>
      <w:r w:rsidR="008C6DCE" w:rsidRPr="00267FC8">
        <w:rPr>
          <w:sz w:val="28"/>
          <w:szCs w:val="28"/>
        </w:rPr>
        <w:t xml:space="preserve"> услугу в случае, если заявитель по какой-либо причине не явился за получением результата </w:t>
      </w:r>
      <w:r w:rsidR="00A57274" w:rsidRPr="00FE5830">
        <w:rPr>
          <w:sz w:val="28"/>
          <w:szCs w:val="28"/>
        </w:rPr>
        <w:t>муниципальной</w:t>
      </w:r>
      <w:r w:rsidR="00A57274">
        <w:rPr>
          <w:sz w:val="28"/>
          <w:szCs w:val="28"/>
        </w:rPr>
        <w:t xml:space="preserve"> </w:t>
      </w:r>
      <w:r w:rsidR="008C6DCE" w:rsidRPr="00267FC8">
        <w:rPr>
          <w:sz w:val="28"/>
          <w:szCs w:val="28"/>
        </w:rPr>
        <w:t>услуги.</w:t>
      </w:r>
    </w:p>
    <w:p w:rsidR="00B74946" w:rsidRPr="00267FC8" w:rsidRDefault="00B74946" w:rsidP="00B7494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Невостребованные заявителем результаты предоставления муниципальной услуги возвращаются специалистом МФЦ с </w:t>
      </w:r>
      <w:r w:rsidRPr="00267FC8">
        <w:rPr>
          <w:sz w:val="28"/>
          <w:szCs w:val="28"/>
        </w:rPr>
        <w:lastRenderedPageBreak/>
        <w:t xml:space="preserve">сопроводительным реестром в Комитет по истечении 30 </w:t>
      </w:r>
      <w:r w:rsidR="00373AA2">
        <w:rPr>
          <w:sz w:val="28"/>
          <w:szCs w:val="28"/>
        </w:rPr>
        <w:t xml:space="preserve">календарных </w:t>
      </w:r>
      <w:r w:rsidRPr="00267FC8">
        <w:rPr>
          <w:sz w:val="28"/>
          <w:szCs w:val="28"/>
        </w:rPr>
        <w:t>дней со дня поступления результата предоставления муниципальной услуги в МФЦ.</w:t>
      </w:r>
    </w:p>
    <w:p w:rsidR="009D4A0D" w:rsidRPr="00267FC8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FC8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копий постановления в Комитете несет </w:t>
      </w:r>
      <w:r w:rsidR="00F56609" w:rsidRPr="00F56609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 и техническое обеспечение Комитета</w:t>
      </w:r>
      <w:r w:rsidRPr="00267FC8">
        <w:rPr>
          <w:rFonts w:ascii="Times New Roman" w:hAnsi="Times New Roman" w:cs="Times New Roman"/>
          <w:sz w:val="28"/>
          <w:szCs w:val="28"/>
        </w:rPr>
        <w:t xml:space="preserve">, в </w:t>
      </w:r>
      <w:r w:rsidR="005431FD" w:rsidRPr="00267FC8">
        <w:rPr>
          <w:rFonts w:ascii="Times New Roman" w:hAnsi="Times New Roman" w:cs="Times New Roman"/>
          <w:sz w:val="28"/>
          <w:szCs w:val="28"/>
        </w:rPr>
        <w:t>МФЦ</w:t>
      </w:r>
      <w:r w:rsidRPr="00267FC8">
        <w:rPr>
          <w:rFonts w:ascii="Times New Roman" w:hAnsi="Times New Roman" w:cs="Times New Roman"/>
          <w:sz w:val="28"/>
          <w:szCs w:val="28"/>
        </w:rPr>
        <w:t xml:space="preserve"> - </w:t>
      </w:r>
      <w:r w:rsidR="00373AA2">
        <w:rPr>
          <w:rFonts w:ascii="Times New Roman" w:hAnsi="Times New Roman" w:cs="Times New Roman"/>
          <w:sz w:val="28"/>
          <w:szCs w:val="28"/>
        </w:rPr>
        <w:t>специалист</w:t>
      </w:r>
      <w:r w:rsidRPr="00267FC8">
        <w:rPr>
          <w:rFonts w:ascii="Times New Roman" w:hAnsi="Times New Roman" w:cs="Times New Roman"/>
          <w:sz w:val="28"/>
          <w:szCs w:val="28"/>
        </w:rPr>
        <w:t xml:space="preserve"> отдела по работе с заявителями </w:t>
      </w:r>
      <w:r w:rsidR="005431FD" w:rsidRPr="00267FC8">
        <w:rPr>
          <w:rFonts w:ascii="Times New Roman" w:hAnsi="Times New Roman" w:cs="Times New Roman"/>
          <w:sz w:val="28"/>
          <w:szCs w:val="28"/>
        </w:rPr>
        <w:t>МФЦ</w:t>
      </w:r>
      <w:r w:rsidRPr="00267FC8">
        <w:rPr>
          <w:rFonts w:ascii="Times New Roman" w:hAnsi="Times New Roman" w:cs="Times New Roman"/>
          <w:sz w:val="28"/>
          <w:szCs w:val="28"/>
        </w:rPr>
        <w:t>.</w:t>
      </w:r>
    </w:p>
    <w:p w:rsidR="009D4A0D" w:rsidRPr="008736DE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1FD" w:rsidRPr="00907EDA" w:rsidRDefault="005431FD" w:rsidP="00BA22DF">
      <w:pPr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907EDA">
        <w:rPr>
          <w:rFonts w:eastAsia="Arial"/>
          <w:kern w:val="1"/>
          <w:sz w:val="28"/>
          <w:szCs w:val="28"/>
          <w:lang w:val="en-US" w:eastAsia="ar-SA"/>
        </w:rPr>
        <w:t>IV</w:t>
      </w:r>
      <w:r w:rsidRPr="00907EDA">
        <w:rPr>
          <w:rFonts w:eastAsia="Arial"/>
          <w:kern w:val="1"/>
          <w:sz w:val="28"/>
          <w:szCs w:val="28"/>
          <w:lang w:eastAsia="ar-SA"/>
        </w:rPr>
        <w:t xml:space="preserve">. Формы контроля за исполнением </w:t>
      </w:r>
      <w:r w:rsidR="00DC32BC" w:rsidRPr="00907EDA">
        <w:rPr>
          <w:rFonts w:eastAsia="Arial"/>
          <w:kern w:val="1"/>
          <w:sz w:val="28"/>
          <w:szCs w:val="28"/>
          <w:lang w:eastAsia="ar-SA"/>
        </w:rPr>
        <w:t>а</w:t>
      </w:r>
      <w:r w:rsidRPr="00907EDA">
        <w:rPr>
          <w:rFonts w:eastAsia="Arial"/>
          <w:kern w:val="1"/>
          <w:sz w:val="28"/>
          <w:szCs w:val="28"/>
          <w:lang w:eastAsia="ar-SA"/>
        </w:rPr>
        <w:t>дминистративного регламента</w:t>
      </w:r>
    </w:p>
    <w:p w:rsidR="005431FD" w:rsidRPr="008736DE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highlight w:val="yellow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64</w:t>
      </w:r>
      <w:r w:rsidR="00267FC8" w:rsidRPr="00EC2BBE">
        <w:rPr>
          <w:kern w:val="1"/>
          <w:sz w:val="28"/>
          <w:szCs w:val="28"/>
          <w:lang w:eastAsia="ar-SA"/>
        </w:rPr>
        <w:t xml:space="preserve">. Текущий </w:t>
      </w:r>
      <w:proofErr w:type="gramStart"/>
      <w:r w:rsidR="00267FC8" w:rsidRPr="00EC2BBE">
        <w:rPr>
          <w:kern w:val="1"/>
          <w:sz w:val="28"/>
          <w:szCs w:val="28"/>
          <w:lang w:eastAsia="ar-SA"/>
        </w:rPr>
        <w:t>контроль за</w:t>
      </w:r>
      <w:proofErr w:type="gramEnd"/>
      <w:r w:rsidR="00267FC8" w:rsidRPr="00EC2BBE">
        <w:rPr>
          <w:kern w:val="1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</w:t>
      </w:r>
      <w:proofErr w:type="spellStart"/>
      <w:r w:rsidR="00267FC8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267FC8" w:rsidRPr="00EC2BBE">
        <w:rPr>
          <w:kern w:val="1"/>
          <w:sz w:val="28"/>
          <w:szCs w:val="28"/>
          <w:lang w:eastAsia="ar-SA"/>
        </w:rPr>
        <w:t>» в процессе исполнения административных процедур.</w:t>
      </w: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65</w:t>
      </w:r>
      <w:r w:rsidR="00267FC8" w:rsidRPr="00EC2BBE">
        <w:rPr>
          <w:kern w:val="1"/>
          <w:sz w:val="28"/>
          <w:szCs w:val="28"/>
          <w:lang w:eastAsia="ar-SA"/>
        </w:rPr>
        <w:t xml:space="preserve">. </w:t>
      </w:r>
      <w:proofErr w:type="gramStart"/>
      <w:r w:rsidR="00267FC8" w:rsidRPr="00EC2BBE">
        <w:rPr>
          <w:kern w:val="1"/>
          <w:sz w:val="28"/>
          <w:szCs w:val="28"/>
          <w:lang w:eastAsia="ar-SA"/>
        </w:rPr>
        <w:t>Контроль за</w:t>
      </w:r>
      <w:proofErr w:type="gramEnd"/>
      <w:r w:rsidR="00267FC8" w:rsidRPr="00EC2BBE">
        <w:rPr>
          <w:kern w:val="1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267FC8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653408" w:rsidRDefault="00653408" w:rsidP="0065340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</w:t>
      </w:r>
      <w:r w:rsidRPr="00B53294">
        <w:rPr>
          <w:sz w:val="28"/>
          <w:szCs w:val="28"/>
        </w:rPr>
        <w:t>должностны</w:t>
      </w:r>
      <w:r>
        <w:rPr>
          <w:sz w:val="28"/>
          <w:szCs w:val="28"/>
        </w:rPr>
        <w:t xml:space="preserve">х </w:t>
      </w:r>
      <w:r w:rsidRPr="00B53294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специалистов администрации города, МФЦ, </w:t>
      </w:r>
      <w:r w:rsidRPr="004E1E1C">
        <w:rPr>
          <w:sz w:val="28"/>
          <w:szCs w:val="28"/>
        </w:rPr>
        <w:t>МКУ «</w:t>
      </w:r>
      <w:proofErr w:type="spellStart"/>
      <w:r w:rsidRPr="004E1E1C">
        <w:rPr>
          <w:sz w:val="28"/>
          <w:szCs w:val="28"/>
        </w:rPr>
        <w:t>Инфо</w:t>
      </w:r>
      <w:r>
        <w:rPr>
          <w:sz w:val="28"/>
          <w:szCs w:val="28"/>
        </w:rPr>
        <w:t>Г</w:t>
      </w:r>
      <w:r w:rsidRPr="004E1E1C"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услуги.</w:t>
      </w:r>
      <w:proofErr w:type="gramEnd"/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66</w:t>
      </w:r>
      <w:r w:rsidR="00267FC8" w:rsidRPr="00EC2BBE">
        <w:rPr>
          <w:kern w:val="1"/>
          <w:sz w:val="28"/>
          <w:szCs w:val="28"/>
          <w:lang w:eastAsia="ar-SA"/>
        </w:rPr>
        <w:t>. Должностные лица администрации города,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V. </w:t>
      </w:r>
      <w:proofErr w:type="gramStart"/>
      <w:r w:rsidRPr="00EC2BBE">
        <w:rPr>
          <w:kern w:val="1"/>
          <w:sz w:val="28"/>
          <w:szCs w:val="28"/>
          <w:lang w:eastAsia="ar-SA"/>
        </w:rPr>
        <w:t>Досудебный (внесудебный) порядок обжалования решений и (или) действий (бездействия)</w:t>
      </w:r>
      <w:r>
        <w:rPr>
          <w:kern w:val="1"/>
          <w:sz w:val="28"/>
          <w:szCs w:val="28"/>
          <w:lang w:eastAsia="ar-SA"/>
        </w:rPr>
        <w:t xml:space="preserve"> администрации города, Комитета,</w:t>
      </w:r>
      <w:r w:rsidRPr="00267FC8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Комиссии</w:t>
      </w:r>
      <w:r w:rsidRPr="00EC2BBE">
        <w:rPr>
          <w:kern w:val="1"/>
          <w:sz w:val="28"/>
          <w:szCs w:val="28"/>
          <w:lang w:eastAsia="ar-SA"/>
        </w:rPr>
        <w:t xml:space="preserve">, а также их должностных лиц, муниципальных служащих, специалистов МФЦ,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</w:t>
      </w:r>
      <w:r>
        <w:rPr>
          <w:kern w:val="1"/>
          <w:sz w:val="28"/>
          <w:szCs w:val="28"/>
          <w:lang w:eastAsia="ar-SA"/>
        </w:rPr>
        <w:t>Г</w:t>
      </w:r>
      <w:r w:rsidRPr="00EC2BBE">
        <w:rPr>
          <w:kern w:val="1"/>
          <w:sz w:val="28"/>
          <w:szCs w:val="28"/>
          <w:lang w:eastAsia="ar-SA"/>
        </w:rPr>
        <w:t>рад</w:t>
      </w:r>
      <w:proofErr w:type="spellEnd"/>
      <w:r>
        <w:rPr>
          <w:kern w:val="1"/>
          <w:sz w:val="28"/>
          <w:szCs w:val="28"/>
          <w:lang w:eastAsia="ar-SA"/>
        </w:rPr>
        <w:t>»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Информация для заявителя о его праве подать жалобу на решение и (или) действия (бездействия) администрации города, Комитета</w:t>
      </w:r>
      <w:r>
        <w:rPr>
          <w:kern w:val="1"/>
          <w:sz w:val="28"/>
          <w:szCs w:val="28"/>
          <w:lang w:eastAsia="ar-SA"/>
        </w:rPr>
        <w:t>, Комиссии</w:t>
      </w:r>
      <w:r w:rsidRPr="00EC2BBE">
        <w:rPr>
          <w:kern w:val="1"/>
          <w:sz w:val="28"/>
          <w:szCs w:val="28"/>
          <w:lang w:eastAsia="ar-SA"/>
        </w:rPr>
        <w:t>, их должностных лиц, муниципальн</w:t>
      </w:r>
      <w:r>
        <w:rPr>
          <w:kern w:val="1"/>
          <w:sz w:val="28"/>
          <w:szCs w:val="28"/>
          <w:lang w:eastAsia="ar-SA"/>
        </w:rPr>
        <w:t xml:space="preserve">ых служащих, специалистов МФЦ, </w:t>
      </w:r>
      <w:r w:rsidRPr="00EC2BBE">
        <w:rPr>
          <w:kern w:val="1"/>
          <w:sz w:val="28"/>
          <w:szCs w:val="28"/>
          <w:lang w:eastAsia="ar-SA"/>
        </w:rPr>
        <w:t>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67</w:t>
      </w:r>
      <w:r w:rsidR="00267FC8" w:rsidRPr="00EC2BBE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</w:t>
      </w:r>
      <w:r w:rsidR="00267FC8">
        <w:rPr>
          <w:kern w:val="1"/>
          <w:sz w:val="28"/>
          <w:szCs w:val="28"/>
          <w:lang w:eastAsia="ar-SA"/>
        </w:rPr>
        <w:t xml:space="preserve"> Комиссии,</w:t>
      </w:r>
      <w:r w:rsidR="00267FC8" w:rsidRPr="00EC2BBE">
        <w:rPr>
          <w:kern w:val="1"/>
          <w:sz w:val="28"/>
          <w:szCs w:val="28"/>
          <w:lang w:eastAsia="ar-SA"/>
        </w:rPr>
        <w:t xml:space="preserve"> МКУ «</w:t>
      </w:r>
      <w:proofErr w:type="spellStart"/>
      <w:r w:rsidR="00267FC8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267FC8" w:rsidRPr="00EC2BBE">
        <w:rPr>
          <w:kern w:val="1"/>
          <w:sz w:val="28"/>
          <w:szCs w:val="28"/>
          <w:lang w:eastAsia="ar-SA"/>
        </w:rPr>
        <w:t>», МФЦ, должностного лица, муниципального служащего администрации города, Комитета или специалиста МКУ «</w:t>
      </w:r>
      <w:proofErr w:type="spellStart"/>
      <w:r w:rsidR="00267FC8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267FC8" w:rsidRPr="00EC2BBE">
        <w:rPr>
          <w:kern w:val="1"/>
          <w:sz w:val="28"/>
          <w:szCs w:val="28"/>
          <w:lang w:eastAsia="ar-SA"/>
        </w:rPr>
        <w:t>», МФЦ в досудебном (внесудебном) порядке.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Предмет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68</w:t>
      </w:r>
      <w:r w:rsidR="00267FC8" w:rsidRPr="00EC2BBE">
        <w:rPr>
          <w:kern w:val="1"/>
          <w:sz w:val="28"/>
          <w:szCs w:val="28"/>
          <w:lang w:eastAsia="ar-SA"/>
        </w:rPr>
        <w:t>. Заявитель может обратиться с жалобой, в том числе в следующих случаях: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у заявителя;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lastRenderedPageBreak/>
        <w:t>отказ Комитета, должностного лица Комитета или специалиста                 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Органы местного самоуправления города и уполномоченные на рассмотрение жалобы должностные лица, которым может быть направлена жалоба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69</w:t>
      </w:r>
      <w:r w:rsidR="00267FC8" w:rsidRPr="00EC2BBE">
        <w:rPr>
          <w:kern w:val="1"/>
          <w:sz w:val="28"/>
          <w:szCs w:val="28"/>
          <w:lang w:eastAsia="ar-SA"/>
        </w:rPr>
        <w:t xml:space="preserve">. Жалоба на действия (бездействие) </w:t>
      </w:r>
      <w:r w:rsidR="00267FC8">
        <w:rPr>
          <w:kern w:val="1"/>
          <w:sz w:val="28"/>
          <w:szCs w:val="28"/>
          <w:lang w:eastAsia="ar-SA"/>
        </w:rPr>
        <w:t>членов Комиссии</w:t>
      </w:r>
      <w:r w:rsidR="00267FC8" w:rsidRPr="00EC2BBE">
        <w:rPr>
          <w:kern w:val="1"/>
          <w:sz w:val="28"/>
          <w:szCs w:val="28"/>
          <w:lang w:eastAsia="ar-SA"/>
        </w:rPr>
        <w:t xml:space="preserve"> подается в Ко</w:t>
      </w:r>
      <w:r w:rsidR="00267FC8">
        <w:rPr>
          <w:kern w:val="1"/>
          <w:sz w:val="28"/>
          <w:szCs w:val="28"/>
          <w:lang w:eastAsia="ar-SA"/>
        </w:rPr>
        <w:t>миссию</w:t>
      </w:r>
      <w:r w:rsidR="00267FC8" w:rsidRPr="00EC2BBE">
        <w:rPr>
          <w:kern w:val="1"/>
          <w:sz w:val="28"/>
          <w:szCs w:val="28"/>
          <w:lang w:eastAsia="ar-SA"/>
        </w:rPr>
        <w:t xml:space="preserve"> и рассматривается е</w:t>
      </w:r>
      <w:r w:rsidR="00373AA2">
        <w:rPr>
          <w:kern w:val="1"/>
          <w:sz w:val="28"/>
          <w:szCs w:val="28"/>
          <w:lang w:eastAsia="ar-SA"/>
        </w:rPr>
        <w:t>е</w:t>
      </w:r>
      <w:r w:rsidR="00267FC8" w:rsidRPr="00EC2BBE">
        <w:rPr>
          <w:kern w:val="1"/>
          <w:sz w:val="28"/>
          <w:szCs w:val="28"/>
          <w:lang w:eastAsia="ar-SA"/>
        </w:rPr>
        <w:t xml:space="preserve"> председателем.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специалистов Комитета,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», а также директора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 xml:space="preserve">» подается в Комитет и рассматривается </w:t>
      </w:r>
      <w:proofErr w:type="spellStart"/>
      <w:r w:rsidRPr="00EC2BBE">
        <w:rPr>
          <w:kern w:val="1"/>
          <w:sz w:val="28"/>
          <w:szCs w:val="28"/>
          <w:lang w:eastAsia="ar-SA"/>
        </w:rPr>
        <w:t>е</w:t>
      </w:r>
      <w:r w:rsidR="00373AA2">
        <w:rPr>
          <w:kern w:val="1"/>
          <w:sz w:val="28"/>
          <w:szCs w:val="28"/>
          <w:lang w:eastAsia="ar-SA"/>
        </w:rPr>
        <w:t>ге</w:t>
      </w:r>
      <w:proofErr w:type="spellEnd"/>
      <w:r w:rsidRPr="00EC2BBE">
        <w:rPr>
          <w:kern w:val="1"/>
          <w:sz w:val="28"/>
          <w:szCs w:val="28"/>
          <w:lang w:eastAsia="ar-SA"/>
        </w:rPr>
        <w:t xml:space="preserve"> председателем.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267FC8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города.</w:t>
      </w:r>
    </w:p>
    <w:p w:rsidR="004852F2" w:rsidRPr="00EC2BBE" w:rsidRDefault="004852F2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Порядок подачи и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70</w:t>
      </w:r>
      <w:r w:rsidR="00267FC8" w:rsidRPr="00EC2BBE">
        <w:rPr>
          <w:kern w:val="1"/>
          <w:sz w:val="28"/>
          <w:szCs w:val="28"/>
          <w:lang w:eastAsia="ar-SA"/>
        </w:rPr>
        <w:t xml:space="preserve">. Жалоба подается в письменной форме на бумажном носителе или электронной форме в </w:t>
      </w:r>
      <w:proofErr w:type="gramStart"/>
      <w:r w:rsidR="00267FC8" w:rsidRPr="00EC2BBE">
        <w:rPr>
          <w:kern w:val="1"/>
          <w:sz w:val="28"/>
          <w:szCs w:val="28"/>
          <w:lang w:eastAsia="ar-SA"/>
        </w:rPr>
        <w:t>орган</w:t>
      </w:r>
      <w:proofErr w:type="gramEnd"/>
      <w:r w:rsidR="00267FC8" w:rsidRPr="00EC2BBE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администрацию города, Комитет жалоба может быть направлена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 xml:space="preserve">по почте, в электронной форме с использованием информационно-телекоммуникационной сети «Интернет», официального сайта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 xml:space="preserve">органа, предоставляющего муниципальную услугу, Единого и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регионального порталов, а также может быть принята при личном приеме заявителя.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МФЦ</w:t>
      </w:r>
      <w:r>
        <w:rPr>
          <w:kern w:val="1"/>
          <w:sz w:val="28"/>
          <w:szCs w:val="28"/>
          <w:lang w:eastAsia="ar-SA"/>
        </w:rPr>
        <w:t xml:space="preserve"> и Комиссию</w:t>
      </w:r>
      <w:r w:rsidRPr="00EC2BBE">
        <w:rPr>
          <w:kern w:val="1"/>
          <w:sz w:val="28"/>
          <w:szCs w:val="28"/>
          <w:lang w:eastAsia="ar-SA"/>
        </w:rPr>
        <w:t xml:space="preserve"> жалоба может быть направлена по почте в письменной форме либо принята при личном приеме заявителя</w:t>
      </w:r>
      <w:r w:rsidR="00373AA2">
        <w:rPr>
          <w:kern w:val="1"/>
          <w:sz w:val="28"/>
          <w:szCs w:val="28"/>
          <w:lang w:eastAsia="ar-SA"/>
        </w:rPr>
        <w:t xml:space="preserve"> (представителя заявителя)</w:t>
      </w:r>
      <w:r w:rsidRPr="00EC2BBE">
        <w:rPr>
          <w:kern w:val="1"/>
          <w:sz w:val="28"/>
          <w:szCs w:val="28"/>
          <w:lang w:eastAsia="ar-SA"/>
        </w:rPr>
        <w:t>.</w:t>
      </w: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71</w:t>
      </w:r>
      <w:r w:rsidR="00267FC8" w:rsidRPr="00EC2BBE">
        <w:rPr>
          <w:kern w:val="1"/>
          <w:sz w:val="28"/>
          <w:szCs w:val="28"/>
          <w:lang w:eastAsia="ar-SA"/>
        </w:rPr>
        <w:t>. Жалоба должна содержать: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 xml:space="preserve">наименование органа, наименование должности, фамилию, имя, отчество </w:t>
      </w:r>
      <w:r w:rsidR="007D1166">
        <w:rPr>
          <w:kern w:val="1"/>
          <w:sz w:val="28"/>
          <w:szCs w:val="28"/>
          <w:lang w:eastAsia="ar-SA"/>
        </w:rPr>
        <w:t>(</w:t>
      </w:r>
      <w:r w:rsidRPr="00EC2BBE">
        <w:rPr>
          <w:kern w:val="1"/>
          <w:sz w:val="28"/>
          <w:szCs w:val="28"/>
          <w:lang w:eastAsia="ar-SA"/>
        </w:rPr>
        <w:t>при наличии) должностного лица, муниципального служащего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 xml:space="preserve">фамилию, имя, отчество (при наличии), сведения о месте жительства заявителя </w:t>
      </w:r>
      <w:r w:rsidR="00373AA2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EC2BBE">
        <w:rPr>
          <w:kern w:val="1"/>
          <w:sz w:val="28"/>
          <w:szCs w:val="28"/>
          <w:lang w:eastAsia="ar-SA"/>
        </w:rPr>
        <w:t xml:space="preserve">- физического лица либо наименование, сведения о месте нахождения заявителя </w:t>
      </w:r>
      <w:r w:rsidR="00373AA2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EC2BBE">
        <w:rPr>
          <w:kern w:val="1"/>
          <w:sz w:val="28"/>
          <w:szCs w:val="28"/>
          <w:lang w:eastAsia="ar-SA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>
        <w:rPr>
          <w:kern w:val="1"/>
          <w:sz w:val="28"/>
          <w:szCs w:val="28"/>
          <w:lang w:eastAsia="ar-SA"/>
        </w:rPr>
        <w:t xml:space="preserve">администрации города, </w:t>
      </w:r>
      <w:r w:rsidRPr="00EC2BBE">
        <w:rPr>
          <w:kern w:val="1"/>
          <w:sz w:val="28"/>
          <w:szCs w:val="28"/>
          <w:lang w:eastAsia="ar-SA"/>
        </w:rPr>
        <w:t>Комитета</w:t>
      </w:r>
      <w:r>
        <w:rPr>
          <w:kern w:val="1"/>
          <w:sz w:val="28"/>
          <w:szCs w:val="28"/>
          <w:lang w:eastAsia="ar-SA"/>
        </w:rPr>
        <w:t>, Комиссии</w:t>
      </w:r>
      <w:r w:rsidRPr="00EC2BBE">
        <w:rPr>
          <w:kern w:val="1"/>
          <w:sz w:val="28"/>
          <w:szCs w:val="28"/>
          <w:lang w:eastAsia="ar-SA"/>
        </w:rPr>
        <w:t xml:space="preserve">,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», МФЦ, должностного лица, специ</w:t>
      </w:r>
      <w:r>
        <w:rPr>
          <w:kern w:val="1"/>
          <w:sz w:val="28"/>
          <w:szCs w:val="28"/>
          <w:lang w:eastAsia="ar-SA"/>
        </w:rPr>
        <w:t>алиста Комитета или специалиста</w:t>
      </w:r>
      <w:r w:rsidRPr="00EC2BBE">
        <w:rPr>
          <w:kern w:val="1"/>
          <w:sz w:val="28"/>
          <w:szCs w:val="28"/>
          <w:lang w:eastAsia="ar-SA"/>
        </w:rPr>
        <w:t xml:space="preserve">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», МФЦ, организац</w:t>
      </w:r>
      <w:r>
        <w:rPr>
          <w:kern w:val="1"/>
          <w:sz w:val="28"/>
          <w:szCs w:val="28"/>
          <w:lang w:eastAsia="ar-SA"/>
        </w:rPr>
        <w:t xml:space="preserve">ий, предусмотренных частью 1.1 </w:t>
      </w:r>
      <w:r w:rsidRPr="00EC2BBE">
        <w:rPr>
          <w:kern w:val="1"/>
          <w:sz w:val="28"/>
          <w:szCs w:val="28"/>
          <w:lang w:eastAsia="ar-SA"/>
        </w:rPr>
        <w:t xml:space="preserve">статьи 16 Федерального закона № 210-ФЗ, их работников. Заявителем </w:t>
      </w:r>
      <w:r w:rsidR="00373AA2">
        <w:rPr>
          <w:kern w:val="1"/>
          <w:sz w:val="28"/>
          <w:szCs w:val="28"/>
          <w:lang w:eastAsia="ar-SA"/>
        </w:rPr>
        <w:t xml:space="preserve">(представителем заявителя) </w:t>
      </w:r>
      <w:r w:rsidRPr="00EC2BBE">
        <w:rPr>
          <w:kern w:val="1"/>
          <w:sz w:val="28"/>
          <w:szCs w:val="28"/>
          <w:lang w:eastAsia="ar-SA"/>
        </w:rPr>
        <w:t>могут быть представлены документы (при наличии), подтверждающие доводы заявителя</w:t>
      </w:r>
      <w:r w:rsidR="00373AA2">
        <w:rPr>
          <w:kern w:val="1"/>
          <w:sz w:val="28"/>
          <w:szCs w:val="28"/>
          <w:lang w:eastAsia="ar-SA"/>
        </w:rPr>
        <w:t xml:space="preserve"> (представителя заявителя)</w:t>
      </w:r>
      <w:r w:rsidRPr="00EC2BBE">
        <w:rPr>
          <w:kern w:val="1"/>
          <w:sz w:val="28"/>
          <w:szCs w:val="28"/>
          <w:lang w:eastAsia="ar-SA"/>
        </w:rPr>
        <w:t>, либо их копии.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Сроки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72</w:t>
      </w:r>
      <w:r w:rsidR="00267FC8" w:rsidRPr="00EC2BBE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</w:t>
      </w:r>
      <w:r w:rsidR="00267FC8">
        <w:rPr>
          <w:kern w:val="1"/>
          <w:sz w:val="28"/>
          <w:szCs w:val="28"/>
          <w:lang w:eastAsia="ar-SA"/>
        </w:rPr>
        <w:t xml:space="preserve"> Комиссию,</w:t>
      </w:r>
      <w:r w:rsidR="00267FC8" w:rsidRPr="00EC2BBE">
        <w:rPr>
          <w:kern w:val="1"/>
          <w:sz w:val="28"/>
          <w:szCs w:val="28"/>
          <w:lang w:eastAsia="ar-SA"/>
        </w:rPr>
        <w:t xml:space="preserve"> МФЦ.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Жалоба, поступившая в администрацию города, Комитет,</w:t>
      </w:r>
      <w:r>
        <w:rPr>
          <w:kern w:val="1"/>
          <w:sz w:val="28"/>
          <w:szCs w:val="28"/>
          <w:lang w:eastAsia="ar-SA"/>
        </w:rPr>
        <w:t xml:space="preserve"> Комиссию,</w:t>
      </w:r>
      <w:r w:rsidRPr="00EC2BBE">
        <w:rPr>
          <w:kern w:val="1"/>
          <w:sz w:val="28"/>
          <w:szCs w:val="28"/>
          <w:lang w:eastAsia="ar-SA"/>
        </w:rPr>
        <w:t xml:space="preserve"> МФЦ, либо вышестоящий орган (при его наличии) подлежит рассмотрению в течение 15 рабочих дней со дня ее регистрации, а в случае обжалования </w:t>
      </w:r>
      <w:r w:rsidRPr="00EC2BBE">
        <w:rPr>
          <w:kern w:val="1"/>
          <w:sz w:val="28"/>
          <w:szCs w:val="28"/>
          <w:lang w:eastAsia="ar-SA"/>
        </w:rPr>
        <w:lastRenderedPageBreak/>
        <w:t>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со дня ее регистрации, если иные сроки рассмотрения жалоб не установлены Правительством Российской Федерации.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73</w:t>
      </w:r>
      <w:r w:rsidR="00267FC8" w:rsidRPr="00EC2BBE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EC2BBE">
        <w:rPr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74</w:t>
      </w:r>
      <w:r w:rsidR="00267FC8" w:rsidRPr="00EC2BBE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</w:t>
      </w:r>
      <w:r>
        <w:rPr>
          <w:kern w:val="1"/>
          <w:sz w:val="28"/>
          <w:szCs w:val="28"/>
          <w:lang w:eastAsia="ar-SA"/>
        </w:rPr>
        <w:t xml:space="preserve">Комиссии, </w:t>
      </w:r>
      <w:r w:rsidRPr="00EC2BBE">
        <w:rPr>
          <w:kern w:val="1"/>
          <w:sz w:val="28"/>
          <w:szCs w:val="28"/>
          <w:lang w:eastAsia="ar-SA"/>
        </w:rPr>
        <w:t>МФЦ, должностных лиц, специалистов Комитета, специалистов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 xml:space="preserve">»,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C2BBE">
        <w:rPr>
          <w:kern w:val="1"/>
          <w:sz w:val="28"/>
          <w:szCs w:val="28"/>
          <w:lang w:eastAsia="ar-SA"/>
        </w:rPr>
        <w:t>неудобства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признания </w:t>
      </w:r>
      <w:proofErr w:type="gramStart"/>
      <w:r w:rsidRPr="00EC2BBE">
        <w:rPr>
          <w:kern w:val="1"/>
          <w:sz w:val="28"/>
          <w:szCs w:val="28"/>
          <w:lang w:eastAsia="ar-SA"/>
        </w:rPr>
        <w:t>жалобы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7FC8" w:rsidRPr="00B02A15" w:rsidRDefault="004F6F41" w:rsidP="00267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75</w:t>
      </w:r>
      <w:r w:rsidR="00267FC8" w:rsidRPr="00EC2BBE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</w:t>
      </w:r>
      <w:r w:rsidR="00267FC8">
        <w:rPr>
          <w:kern w:val="1"/>
          <w:sz w:val="28"/>
          <w:szCs w:val="28"/>
          <w:lang w:eastAsia="ar-SA"/>
        </w:rPr>
        <w:t xml:space="preserve"> Комиссии,</w:t>
      </w:r>
      <w:r w:rsidR="00267FC8" w:rsidRPr="00EC2BBE">
        <w:rPr>
          <w:kern w:val="1"/>
          <w:sz w:val="28"/>
          <w:szCs w:val="28"/>
          <w:lang w:eastAsia="ar-SA"/>
        </w:rPr>
        <w:t xml:space="preserve"> МФЦ, </w:t>
      </w:r>
      <w:r w:rsidR="00267FC8" w:rsidRPr="00EC2BBE">
        <w:rPr>
          <w:kern w:val="1"/>
          <w:sz w:val="28"/>
          <w:szCs w:val="28"/>
          <w:lang w:eastAsia="ar-SA"/>
        </w:rPr>
        <w:lastRenderedPageBreak/>
        <w:t>должностных лиц, специалистов Комитета, специалистов МКУ «</w:t>
      </w:r>
      <w:proofErr w:type="spellStart"/>
      <w:r w:rsidR="00267FC8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267FC8" w:rsidRPr="00EC2BBE">
        <w:rPr>
          <w:kern w:val="1"/>
          <w:sz w:val="28"/>
          <w:szCs w:val="28"/>
          <w:lang w:eastAsia="ar-SA"/>
        </w:rPr>
        <w:t>», 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порталах.</w:t>
      </w: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D56338">
      <w:pPr>
        <w:spacing w:line="240" w:lineRule="exact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 xml:space="preserve">Первый заместитель </w:t>
      </w:r>
      <w:r w:rsidR="00C735CD" w:rsidRPr="00BA22DF">
        <w:rPr>
          <w:rFonts w:eastAsia="Arial"/>
          <w:kern w:val="1"/>
          <w:sz w:val="28"/>
          <w:szCs w:val="28"/>
          <w:lang w:eastAsia="ar-SA"/>
        </w:rPr>
        <w:t>главы</w:t>
      </w:r>
    </w:p>
    <w:p w:rsidR="005431FD" w:rsidRPr="00BA22DF" w:rsidRDefault="005431FD" w:rsidP="00D56338">
      <w:pPr>
        <w:spacing w:line="240" w:lineRule="exact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>администрации города Невинномысска</w:t>
      </w:r>
      <w:r w:rsidRPr="00BA22DF">
        <w:rPr>
          <w:rFonts w:eastAsia="Arial"/>
          <w:kern w:val="1"/>
          <w:sz w:val="28"/>
          <w:szCs w:val="28"/>
          <w:lang w:eastAsia="ar-SA"/>
        </w:rPr>
        <w:tab/>
      </w:r>
      <w:r w:rsidRPr="00BA22DF">
        <w:rPr>
          <w:rFonts w:eastAsia="Arial"/>
          <w:kern w:val="1"/>
          <w:sz w:val="28"/>
          <w:szCs w:val="28"/>
          <w:lang w:eastAsia="ar-SA"/>
        </w:rPr>
        <w:tab/>
        <w:t xml:space="preserve">                </w:t>
      </w:r>
      <w:r w:rsidR="00C735CD">
        <w:rPr>
          <w:rFonts w:eastAsia="Arial"/>
          <w:kern w:val="1"/>
          <w:sz w:val="28"/>
          <w:szCs w:val="28"/>
          <w:lang w:eastAsia="ar-SA"/>
        </w:rPr>
        <w:t xml:space="preserve">          </w:t>
      </w:r>
      <w:r w:rsidRPr="00BA22DF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D56338">
        <w:rPr>
          <w:rFonts w:eastAsia="Arial"/>
          <w:kern w:val="1"/>
          <w:sz w:val="28"/>
          <w:szCs w:val="28"/>
          <w:lang w:eastAsia="ar-SA"/>
        </w:rPr>
        <w:t xml:space="preserve">  </w:t>
      </w:r>
      <w:r w:rsidRPr="00BA22DF">
        <w:rPr>
          <w:rFonts w:eastAsia="Arial"/>
          <w:kern w:val="1"/>
          <w:sz w:val="28"/>
          <w:szCs w:val="28"/>
          <w:lang w:eastAsia="ar-SA"/>
        </w:rPr>
        <w:t xml:space="preserve">В.Э. </w:t>
      </w:r>
      <w:proofErr w:type="spellStart"/>
      <w:r w:rsidRPr="00BA22DF">
        <w:rPr>
          <w:rFonts w:eastAsia="Arial"/>
          <w:kern w:val="1"/>
          <w:sz w:val="28"/>
          <w:szCs w:val="28"/>
          <w:lang w:eastAsia="ar-SA"/>
        </w:rPr>
        <w:t>Соколюк</w:t>
      </w:r>
      <w:proofErr w:type="spellEnd"/>
    </w:p>
    <w:p w:rsidR="005431FD" w:rsidRDefault="005431FD" w:rsidP="00C735CD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Default="005431FD" w:rsidP="00653408">
      <w:pPr>
        <w:pBdr>
          <w:bottom w:val="single" w:sz="4" w:space="1" w:color="auto"/>
        </w:pBdr>
        <w:rPr>
          <w:rFonts w:eastAsia="Arial"/>
          <w:kern w:val="1"/>
          <w:sz w:val="28"/>
          <w:szCs w:val="28"/>
          <w:lang w:eastAsia="ar-SA"/>
        </w:rPr>
      </w:pPr>
    </w:p>
    <w:p w:rsidR="00267FC8" w:rsidRPr="00BA22DF" w:rsidRDefault="00267FC8" w:rsidP="00C735CD">
      <w:pPr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>Приложение визируют:</w:t>
      </w: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D47686" w:rsidRDefault="00D47686" w:rsidP="006534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40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53408">
        <w:rPr>
          <w:sz w:val="28"/>
          <w:szCs w:val="28"/>
        </w:rPr>
        <w:t xml:space="preserve"> комитета по </w:t>
      </w:r>
      <w:r w:rsidR="00F56609">
        <w:rPr>
          <w:sz w:val="28"/>
          <w:szCs w:val="28"/>
        </w:rPr>
        <w:t>управлению</w:t>
      </w:r>
    </w:p>
    <w:p w:rsidR="00653408" w:rsidRDefault="00653408" w:rsidP="006534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="00F56609">
        <w:rPr>
          <w:sz w:val="28"/>
          <w:szCs w:val="28"/>
        </w:rPr>
        <w:t>имуществом</w:t>
      </w:r>
    </w:p>
    <w:p w:rsidR="00653408" w:rsidRDefault="00653408" w:rsidP="006534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47686">
        <w:rPr>
          <w:sz w:val="28"/>
          <w:szCs w:val="28"/>
        </w:rPr>
        <w:t xml:space="preserve">города Невинномысска                                            </w:t>
      </w:r>
      <w:r>
        <w:rPr>
          <w:sz w:val="28"/>
          <w:szCs w:val="28"/>
        </w:rPr>
        <w:t>Д.В. Кияшко</w:t>
      </w:r>
    </w:p>
    <w:p w:rsidR="00653408" w:rsidRDefault="00653408" w:rsidP="00653408">
      <w:pPr>
        <w:spacing w:line="240" w:lineRule="exact"/>
        <w:jc w:val="both"/>
        <w:rPr>
          <w:sz w:val="28"/>
          <w:szCs w:val="28"/>
        </w:rPr>
      </w:pPr>
    </w:p>
    <w:p w:rsidR="00653408" w:rsidRDefault="00653408" w:rsidP="00653408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53408" w:rsidRDefault="00653408" w:rsidP="0065340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города Невинномысска     </w:t>
      </w:r>
      <w:r w:rsidR="00F5660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="00F468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F56609">
        <w:rPr>
          <w:color w:val="000000"/>
          <w:sz w:val="28"/>
          <w:szCs w:val="28"/>
        </w:rPr>
        <w:t>О.А. Бондаренко</w:t>
      </w:r>
    </w:p>
    <w:p w:rsidR="00653408" w:rsidRPr="0007425B" w:rsidRDefault="00653408" w:rsidP="00653408">
      <w:pPr>
        <w:spacing w:line="240" w:lineRule="exact"/>
        <w:jc w:val="both"/>
        <w:rPr>
          <w:sz w:val="28"/>
          <w:szCs w:val="28"/>
        </w:rPr>
      </w:pPr>
    </w:p>
    <w:p w:rsidR="00653408" w:rsidRDefault="00653408" w:rsidP="00653408">
      <w:pPr>
        <w:spacing w:line="240" w:lineRule="exact"/>
        <w:jc w:val="both"/>
        <w:rPr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  <w:r w:rsidR="00373AA2" w:rsidRPr="00373AA2">
        <w:rPr>
          <w:color w:val="000000"/>
          <w:sz w:val="28"/>
          <w:szCs w:val="28"/>
        </w:rPr>
        <w:t xml:space="preserve"> </w:t>
      </w:r>
      <w:r w:rsidR="00373AA2">
        <w:rPr>
          <w:color w:val="000000"/>
          <w:sz w:val="28"/>
          <w:szCs w:val="28"/>
        </w:rPr>
        <w:t>управления</w:t>
      </w:r>
    </w:p>
    <w:p w:rsidR="00653408" w:rsidRDefault="00653408" w:rsidP="00653408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администрации </w:t>
      </w:r>
      <w:r w:rsidR="00373AA2" w:rsidRPr="00A82593">
        <w:rPr>
          <w:color w:val="000000"/>
          <w:sz w:val="28"/>
          <w:szCs w:val="28"/>
        </w:rPr>
        <w:t>города Невинномысска</w:t>
      </w:r>
      <w:r w:rsidR="00373AA2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>Е.Н. Дудченко</w:t>
      </w:r>
    </w:p>
    <w:sectPr w:rsidR="00653408" w:rsidSect="00F468CF">
      <w:headerReference w:type="even" r:id="rId19"/>
      <w:headerReference w:type="defaul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88" w:rsidRDefault="00A24888">
      <w:r>
        <w:separator/>
      </w:r>
    </w:p>
  </w:endnote>
  <w:endnote w:type="continuationSeparator" w:id="0">
    <w:p w:rsidR="00A24888" w:rsidRDefault="00A2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88" w:rsidRDefault="00A24888">
      <w:r>
        <w:separator/>
      </w:r>
    </w:p>
  </w:footnote>
  <w:footnote w:type="continuationSeparator" w:id="0">
    <w:p w:rsidR="00A24888" w:rsidRDefault="00A2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88" w:rsidRDefault="00A24888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4888" w:rsidRDefault="00A24888" w:rsidP="00C01C5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88" w:rsidRPr="00F3437C" w:rsidRDefault="00A24888">
    <w:pPr>
      <w:pStyle w:val="a6"/>
      <w:jc w:val="center"/>
      <w:rPr>
        <w:sz w:val="24"/>
        <w:szCs w:val="24"/>
      </w:rPr>
    </w:pPr>
    <w:r w:rsidRPr="00F3437C">
      <w:rPr>
        <w:sz w:val="24"/>
        <w:szCs w:val="24"/>
      </w:rPr>
      <w:fldChar w:fldCharType="begin"/>
    </w:r>
    <w:r w:rsidRPr="00F3437C">
      <w:rPr>
        <w:sz w:val="24"/>
        <w:szCs w:val="24"/>
      </w:rPr>
      <w:instrText>PAGE   \* MERGEFORMAT</w:instrText>
    </w:r>
    <w:r w:rsidRPr="00F3437C">
      <w:rPr>
        <w:sz w:val="24"/>
        <w:szCs w:val="24"/>
      </w:rPr>
      <w:fldChar w:fldCharType="separate"/>
    </w:r>
    <w:r w:rsidR="002E18A8">
      <w:rPr>
        <w:noProof/>
        <w:sz w:val="24"/>
        <w:szCs w:val="24"/>
      </w:rPr>
      <w:t>29</w:t>
    </w:r>
    <w:r w:rsidRPr="00F3437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6D34D51"/>
    <w:multiLevelType w:val="hybridMultilevel"/>
    <w:tmpl w:val="D62E5334"/>
    <w:lvl w:ilvl="0" w:tplc="F9060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F7E"/>
    <w:rsid w:val="00005AFD"/>
    <w:rsid w:val="0001348F"/>
    <w:rsid w:val="00026A84"/>
    <w:rsid w:val="00030EC0"/>
    <w:rsid w:val="00032D2A"/>
    <w:rsid w:val="0003543B"/>
    <w:rsid w:val="00035E9E"/>
    <w:rsid w:val="0004031C"/>
    <w:rsid w:val="00043307"/>
    <w:rsid w:val="00052A82"/>
    <w:rsid w:val="00052D1E"/>
    <w:rsid w:val="00053C02"/>
    <w:rsid w:val="00056FF5"/>
    <w:rsid w:val="000603D2"/>
    <w:rsid w:val="000620BC"/>
    <w:rsid w:val="00070FB9"/>
    <w:rsid w:val="00073E19"/>
    <w:rsid w:val="0007425B"/>
    <w:rsid w:val="00075FB7"/>
    <w:rsid w:val="00083F77"/>
    <w:rsid w:val="00090668"/>
    <w:rsid w:val="000960A8"/>
    <w:rsid w:val="000A0514"/>
    <w:rsid w:val="000A31D8"/>
    <w:rsid w:val="000A4ED3"/>
    <w:rsid w:val="000B7137"/>
    <w:rsid w:val="000C0178"/>
    <w:rsid w:val="000C1608"/>
    <w:rsid w:val="000C7EE7"/>
    <w:rsid w:val="000D2B28"/>
    <w:rsid w:val="000E320B"/>
    <w:rsid w:val="000E5C5B"/>
    <w:rsid w:val="000E7A2C"/>
    <w:rsid w:val="000F0C80"/>
    <w:rsid w:val="000F21FA"/>
    <w:rsid w:val="0010279A"/>
    <w:rsid w:val="00106FD8"/>
    <w:rsid w:val="0011115E"/>
    <w:rsid w:val="00112CB8"/>
    <w:rsid w:val="001214DA"/>
    <w:rsid w:val="00121E49"/>
    <w:rsid w:val="0012250F"/>
    <w:rsid w:val="00124C69"/>
    <w:rsid w:val="00124DAB"/>
    <w:rsid w:val="00134676"/>
    <w:rsid w:val="001379D2"/>
    <w:rsid w:val="001407DD"/>
    <w:rsid w:val="00140E02"/>
    <w:rsid w:val="00141B8B"/>
    <w:rsid w:val="0014366F"/>
    <w:rsid w:val="00150FA6"/>
    <w:rsid w:val="001655B5"/>
    <w:rsid w:val="001723F3"/>
    <w:rsid w:val="00173957"/>
    <w:rsid w:val="00173E5C"/>
    <w:rsid w:val="00177D6E"/>
    <w:rsid w:val="00186DE3"/>
    <w:rsid w:val="00191C40"/>
    <w:rsid w:val="0019727E"/>
    <w:rsid w:val="001A2FE7"/>
    <w:rsid w:val="001A40FC"/>
    <w:rsid w:val="001B0A58"/>
    <w:rsid w:val="001B7117"/>
    <w:rsid w:val="001B7F8C"/>
    <w:rsid w:val="001C388D"/>
    <w:rsid w:val="001C3C10"/>
    <w:rsid w:val="001C556C"/>
    <w:rsid w:val="001D776A"/>
    <w:rsid w:val="001D7A86"/>
    <w:rsid w:val="001D7C84"/>
    <w:rsid w:val="001E4114"/>
    <w:rsid w:val="001E5F8D"/>
    <w:rsid w:val="001E6B5F"/>
    <w:rsid w:val="001F5322"/>
    <w:rsid w:val="001F5EB7"/>
    <w:rsid w:val="001F63FF"/>
    <w:rsid w:val="001F74AF"/>
    <w:rsid w:val="00200C77"/>
    <w:rsid w:val="00205985"/>
    <w:rsid w:val="00210607"/>
    <w:rsid w:val="0021075E"/>
    <w:rsid w:val="002125DD"/>
    <w:rsid w:val="00213F82"/>
    <w:rsid w:val="00215903"/>
    <w:rsid w:val="00216F2E"/>
    <w:rsid w:val="00222B52"/>
    <w:rsid w:val="0023036E"/>
    <w:rsid w:val="0023063C"/>
    <w:rsid w:val="0023222B"/>
    <w:rsid w:val="002435A8"/>
    <w:rsid w:val="00247ECB"/>
    <w:rsid w:val="00255D74"/>
    <w:rsid w:val="00257294"/>
    <w:rsid w:val="00262F20"/>
    <w:rsid w:val="0026467B"/>
    <w:rsid w:val="0026523B"/>
    <w:rsid w:val="00267A6A"/>
    <w:rsid w:val="00267FC8"/>
    <w:rsid w:val="002709B2"/>
    <w:rsid w:val="00271DFF"/>
    <w:rsid w:val="00273A24"/>
    <w:rsid w:val="00274EA2"/>
    <w:rsid w:val="0027596B"/>
    <w:rsid w:val="00277F1A"/>
    <w:rsid w:val="00280418"/>
    <w:rsid w:val="00280DEB"/>
    <w:rsid w:val="002832FC"/>
    <w:rsid w:val="002845F2"/>
    <w:rsid w:val="00284FB3"/>
    <w:rsid w:val="00287754"/>
    <w:rsid w:val="00287D04"/>
    <w:rsid w:val="002A0617"/>
    <w:rsid w:val="002A12F5"/>
    <w:rsid w:val="002B107B"/>
    <w:rsid w:val="002B3676"/>
    <w:rsid w:val="002C1CD6"/>
    <w:rsid w:val="002C26F8"/>
    <w:rsid w:val="002C3D8F"/>
    <w:rsid w:val="002E18A8"/>
    <w:rsid w:val="002E2739"/>
    <w:rsid w:val="00303919"/>
    <w:rsid w:val="003051A3"/>
    <w:rsid w:val="00314372"/>
    <w:rsid w:val="0031461E"/>
    <w:rsid w:val="003163CE"/>
    <w:rsid w:val="003177CC"/>
    <w:rsid w:val="00320A2C"/>
    <w:rsid w:val="003241BC"/>
    <w:rsid w:val="00327E93"/>
    <w:rsid w:val="003301D0"/>
    <w:rsid w:val="00336F2C"/>
    <w:rsid w:val="0033790B"/>
    <w:rsid w:val="0033797A"/>
    <w:rsid w:val="0034214C"/>
    <w:rsid w:val="00345704"/>
    <w:rsid w:val="00352424"/>
    <w:rsid w:val="00354F3D"/>
    <w:rsid w:val="00360510"/>
    <w:rsid w:val="00364258"/>
    <w:rsid w:val="003703BB"/>
    <w:rsid w:val="00373AA2"/>
    <w:rsid w:val="00375C14"/>
    <w:rsid w:val="00380125"/>
    <w:rsid w:val="0038367D"/>
    <w:rsid w:val="003904F5"/>
    <w:rsid w:val="003A0FBE"/>
    <w:rsid w:val="003C0854"/>
    <w:rsid w:val="003C09B5"/>
    <w:rsid w:val="003C42FD"/>
    <w:rsid w:val="003C4565"/>
    <w:rsid w:val="003C56DB"/>
    <w:rsid w:val="003C70A1"/>
    <w:rsid w:val="003D0B70"/>
    <w:rsid w:val="003D0F3E"/>
    <w:rsid w:val="003D24A8"/>
    <w:rsid w:val="003D4B88"/>
    <w:rsid w:val="003D6FA9"/>
    <w:rsid w:val="003E2E0B"/>
    <w:rsid w:val="003E5370"/>
    <w:rsid w:val="003E584B"/>
    <w:rsid w:val="003E5D37"/>
    <w:rsid w:val="003E6F86"/>
    <w:rsid w:val="003F4CD0"/>
    <w:rsid w:val="003F64F6"/>
    <w:rsid w:val="00402447"/>
    <w:rsid w:val="00402D5C"/>
    <w:rsid w:val="00403298"/>
    <w:rsid w:val="0040461E"/>
    <w:rsid w:val="004069C5"/>
    <w:rsid w:val="0041055D"/>
    <w:rsid w:val="00415E62"/>
    <w:rsid w:val="00423773"/>
    <w:rsid w:val="004308F2"/>
    <w:rsid w:val="00433CAF"/>
    <w:rsid w:val="0043458F"/>
    <w:rsid w:val="004355F7"/>
    <w:rsid w:val="00435B6F"/>
    <w:rsid w:val="00436221"/>
    <w:rsid w:val="00437711"/>
    <w:rsid w:val="004446EB"/>
    <w:rsid w:val="00451D06"/>
    <w:rsid w:val="00452968"/>
    <w:rsid w:val="004561B4"/>
    <w:rsid w:val="00456C72"/>
    <w:rsid w:val="00457597"/>
    <w:rsid w:val="00466B0B"/>
    <w:rsid w:val="0047763E"/>
    <w:rsid w:val="004778A9"/>
    <w:rsid w:val="00481073"/>
    <w:rsid w:val="004852F2"/>
    <w:rsid w:val="0048697B"/>
    <w:rsid w:val="00487BCE"/>
    <w:rsid w:val="00493267"/>
    <w:rsid w:val="00497FAB"/>
    <w:rsid w:val="004A06D2"/>
    <w:rsid w:val="004A1E4C"/>
    <w:rsid w:val="004B0CB0"/>
    <w:rsid w:val="004B2A44"/>
    <w:rsid w:val="004C6349"/>
    <w:rsid w:val="004C65A0"/>
    <w:rsid w:val="004D0A37"/>
    <w:rsid w:val="004D2D33"/>
    <w:rsid w:val="004E306D"/>
    <w:rsid w:val="004F2814"/>
    <w:rsid w:val="004F6EF9"/>
    <w:rsid w:val="004F6F41"/>
    <w:rsid w:val="0050005F"/>
    <w:rsid w:val="00500557"/>
    <w:rsid w:val="005120BE"/>
    <w:rsid w:val="005123F9"/>
    <w:rsid w:val="005327F6"/>
    <w:rsid w:val="0053519F"/>
    <w:rsid w:val="005373FA"/>
    <w:rsid w:val="0054239C"/>
    <w:rsid w:val="0054268F"/>
    <w:rsid w:val="005431FD"/>
    <w:rsid w:val="0054327C"/>
    <w:rsid w:val="00545E80"/>
    <w:rsid w:val="00546E05"/>
    <w:rsid w:val="005537FD"/>
    <w:rsid w:val="00553B0A"/>
    <w:rsid w:val="00554BE3"/>
    <w:rsid w:val="00557414"/>
    <w:rsid w:val="00560EB6"/>
    <w:rsid w:val="005634D4"/>
    <w:rsid w:val="005647E2"/>
    <w:rsid w:val="00565877"/>
    <w:rsid w:val="00567EEF"/>
    <w:rsid w:val="00574FF0"/>
    <w:rsid w:val="005755B6"/>
    <w:rsid w:val="00576170"/>
    <w:rsid w:val="00576D6D"/>
    <w:rsid w:val="005774EA"/>
    <w:rsid w:val="0058088C"/>
    <w:rsid w:val="00581798"/>
    <w:rsid w:val="00581FAA"/>
    <w:rsid w:val="005844DC"/>
    <w:rsid w:val="00586EEC"/>
    <w:rsid w:val="005920B6"/>
    <w:rsid w:val="00596F9D"/>
    <w:rsid w:val="005A268F"/>
    <w:rsid w:val="005A5306"/>
    <w:rsid w:val="005B286A"/>
    <w:rsid w:val="005B4B92"/>
    <w:rsid w:val="005C77A4"/>
    <w:rsid w:val="005F2C16"/>
    <w:rsid w:val="005F3AA1"/>
    <w:rsid w:val="005F6374"/>
    <w:rsid w:val="00600569"/>
    <w:rsid w:val="00601D39"/>
    <w:rsid w:val="00602AB0"/>
    <w:rsid w:val="00604AFD"/>
    <w:rsid w:val="006171C8"/>
    <w:rsid w:val="00617C96"/>
    <w:rsid w:val="00633B41"/>
    <w:rsid w:val="00640D19"/>
    <w:rsid w:val="0064357C"/>
    <w:rsid w:val="00644336"/>
    <w:rsid w:val="0065062D"/>
    <w:rsid w:val="00653408"/>
    <w:rsid w:val="0065409E"/>
    <w:rsid w:val="006661D2"/>
    <w:rsid w:val="006763C6"/>
    <w:rsid w:val="00676B97"/>
    <w:rsid w:val="00680EAA"/>
    <w:rsid w:val="006831C5"/>
    <w:rsid w:val="00683571"/>
    <w:rsid w:val="006944F3"/>
    <w:rsid w:val="00694B24"/>
    <w:rsid w:val="006A30E7"/>
    <w:rsid w:val="006A7F9F"/>
    <w:rsid w:val="006B074C"/>
    <w:rsid w:val="006B183D"/>
    <w:rsid w:val="006B40B7"/>
    <w:rsid w:val="006B4667"/>
    <w:rsid w:val="006B46F6"/>
    <w:rsid w:val="006B6B71"/>
    <w:rsid w:val="006C44A1"/>
    <w:rsid w:val="006C535B"/>
    <w:rsid w:val="006D04C3"/>
    <w:rsid w:val="006D2FA0"/>
    <w:rsid w:val="006D3752"/>
    <w:rsid w:val="006E3D80"/>
    <w:rsid w:val="006E48AD"/>
    <w:rsid w:val="006E5380"/>
    <w:rsid w:val="006E5805"/>
    <w:rsid w:val="006E769F"/>
    <w:rsid w:val="006F23CB"/>
    <w:rsid w:val="00703B0E"/>
    <w:rsid w:val="00705776"/>
    <w:rsid w:val="00706973"/>
    <w:rsid w:val="007075F6"/>
    <w:rsid w:val="00713384"/>
    <w:rsid w:val="00716D6A"/>
    <w:rsid w:val="00721607"/>
    <w:rsid w:val="00724B6F"/>
    <w:rsid w:val="00735752"/>
    <w:rsid w:val="00743A55"/>
    <w:rsid w:val="0074512B"/>
    <w:rsid w:val="007459A8"/>
    <w:rsid w:val="00745D63"/>
    <w:rsid w:val="00766E24"/>
    <w:rsid w:val="00767E2C"/>
    <w:rsid w:val="00772493"/>
    <w:rsid w:val="0077534D"/>
    <w:rsid w:val="007775C2"/>
    <w:rsid w:val="00783A9B"/>
    <w:rsid w:val="007915E4"/>
    <w:rsid w:val="00794B83"/>
    <w:rsid w:val="007A518A"/>
    <w:rsid w:val="007B37D4"/>
    <w:rsid w:val="007B3950"/>
    <w:rsid w:val="007B489B"/>
    <w:rsid w:val="007B5390"/>
    <w:rsid w:val="007B7A17"/>
    <w:rsid w:val="007C3296"/>
    <w:rsid w:val="007C4B42"/>
    <w:rsid w:val="007C5F48"/>
    <w:rsid w:val="007C6B78"/>
    <w:rsid w:val="007C7B33"/>
    <w:rsid w:val="007D0ABC"/>
    <w:rsid w:val="007D1166"/>
    <w:rsid w:val="007D2224"/>
    <w:rsid w:val="007E01EA"/>
    <w:rsid w:val="007E53F7"/>
    <w:rsid w:val="007E7036"/>
    <w:rsid w:val="007E7BED"/>
    <w:rsid w:val="007F05A5"/>
    <w:rsid w:val="007F4D8A"/>
    <w:rsid w:val="00812851"/>
    <w:rsid w:val="0081341D"/>
    <w:rsid w:val="00813E60"/>
    <w:rsid w:val="008202B7"/>
    <w:rsid w:val="00824DDE"/>
    <w:rsid w:val="008300CD"/>
    <w:rsid w:val="008316CB"/>
    <w:rsid w:val="00833522"/>
    <w:rsid w:val="00833A81"/>
    <w:rsid w:val="00834EB6"/>
    <w:rsid w:val="00837316"/>
    <w:rsid w:val="00837A7E"/>
    <w:rsid w:val="00841140"/>
    <w:rsid w:val="00851424"/>
    <w:rsid w:val="0085337A"/>
    <w:rsid w:val="0085448B"/>
    <w:rsid w:val="00855150"/>
    <w:rsid w:val="00856465"/>
    <w:rsid w:val="00856D73"/>
    <w:rsid w:val="00857BE6"/>
    <w:rsid w:val="00861FF1"/>
    <w:rsid w:val="00867684"/>
    <w:rsid w:val="008707B6"/>
    <w:rsid w:val="008736DE"/>
    <w:rsid w:val="00876AAB"/>
    <w:rsid w:val="00877C8B"/>
    <w:rsid w:val="00882F5E"/>
    <w:rsid w:val="008863A5"/>
    <w:rsid w:val="00890CFC"/>
    <w:rsid w:val="00891BF3"/>
    <w:rsid w:val="00895500"/>
    <w:rsid w:val="00895DF3"/>
    <w:rsid w:val="008A6B39"/>
    <w:rsid w:val="008A7B34"/>
    <w:rsid w:val="008A7E2C"/>
    <w:rsid w:val="008B56D2"/>
    <w:rsid w:val="008B5AD9"/>
    <w:rsid w:val="008C6DCE"/>
    <w:rsid w:val="008C6DFB"/>
    <w:rsid w:val="008D01BF"/>
    <w:rsid w:val="008D5074"/>
    <w:rsid w:val="008E29B7"/>
    <w:rsid w:val="008E6989"/>
    <w:rsid w:val="008F13F5"/>
    <w:rsid w:val="008F293F"/>
    <w:rsid w:val="009007BC"/>
    <w:rsid w:val="0090483F"/>
    <w:rsid w:val="00907EDA"/>
    <w:rsid w:val="00910158"/>
    <w:rsid w:val="0091424B"/>
    <w:rsid w:val="009415D4"/>
    <w:rsid w:val="00942C4E"/>
    <w:rsid w:val="00951692"/>
    <w:rsid w:val="00953CCA"/>
    <w:rsid w:val="00954D2F"/>
    <w:rsid w:val="00957E21"/>
    <w:rsid w:val="00962D5B"/>
    <w:rsid w:val="0096521B"/>
    <w:rsid w:val="0096679E"/>
    <w:rsid w:val="009707E2"/>
    <w:rsid w:val="00971C64"/>
    <w:rsid w:val="009743A4"/>
    <w:rsid w:val="00975AB0"/>
    <w:rsid w:val="00980F4A"/>
    <w:rsid w:val="00981E6B"/>
    <w:rsid w:val="00984B93"/>
    <w:rsid w:val="00987163"/>
    <w:rsid w:val="0098717D"/>
    <w:rsid w:val="009A2985"/>
    <w:rsid w:val="009A521A"/>
    <w:rsid w:val="009B0BBE"/>
    <w:rsid w:val="009B3BD8"/>
    <w:rsid w:val="009B4614"/>
    <w:rsid w:val="009C19CE"/>
    <w:rsid w:val="009C2165"/>
    <w:rsid w:val="009C426A"/>
    <w:rsid w:val="009D4A0D"/>
    <w:rsid w:val="009D5026"/>
    <w:rsid w:val="009E065E"/>
    <w:rsid w:val="009E63F0"/>
    <w:rsid w:val="009F2169"/>
    <w:rsid w:val="009F59CB"/>
    <w:rsid w:val="00A00962"/>
    <w:rsid w:val="00A037AA"/>
    <w:rsid w:val="00A121D5"/>
    <w:rsid w:val="00A15111"/>
    <w:rsid w:val="00A24888"/>
    <w:rsid w:val="00A26A85"/>
    <w:rsid w:val="00A30B10"/>
    <w:rsid w:val="00A30CC0"/>
    <w:rsid w:val="00A31ACD"/>
    <w:rsid w:val="00A36F61"/>
    <w:rsid w:val="00A430C3"/>
    <w:rsid w:val="00A4327B"/>
    <w:rsid w:val="00A523CF"/>
    <w:rsid w:val="00A56A6C"/>
    <w:rsid w:val="00A57139"/>
    <w:rsid w:val="00A57274"/>
    <w:rsid w:val="00A62142"/>
    <w:rsid w:val="00A75C35"/>
    <w:rsid w:val="00A81855"/>
    <w:rsid w:val="00A84094"/>
    <w:rsid w:val="00A86739"/>
    <w:rsid w:val="00A86D59"/>
    <w:rsid w:val="00A91164"/>
    <w:rsid w:val="00AA1262"/>
    <w:rsid w:val="00AA1F48"/>
    <w:rsid w:val="00AA64DC"/>
    <w:rsid w:val="00AB6EAD"/>
    <w:rsid w:val="00AC001B"/>
    <w:rsid w:val="00AC10CC"/>
    <w:rsid w:val="00AC2BDE"/>
    <w:rsid w:val="00AC7814"/>
    <w:rsid w:val="00AD13A7"/>
    <w:rsid w:val="00AD3384"/>
    <w:rsid w:val="00AD3411"/>
    <w:rsid w:val="00AD4177"/>
    <w:rsid w:val="00AD61A1"/>
    <w:rsid w:val="00AE6F47"/>
    <w:rsid w:val="00AF753A"/>
    <w:rsid w:val="00B00562"/>
    <w:rsid w:val="00B036E4"/>
    <w:rsid w:val="00B062A0"/>
    <w:rsid w:val="00B2343B"/>
    <w:rsid w:val="00B259C5"/>
    <w:rsid w:val="00B267EC"/>
    <w:rsid w:val="00B26B6B"/>
    <w:rsid w:val="00B27FE3"/>
    <w:rsid w:val="00B317BC"/>
    <w:rsid w:val="00B36C42"/>
    <w:rsid w:val="00B4317A"/>
    <w:rsid w:val="00B443CF"/>
    <w:rsid w:val="00B467AC"/>
    <w:rsid w:val="00B6431A"/>
    <w:rsid w:val="00B70283"/>
    <w:rsid w:val="00B74946"/>
    <w:rsid w:val="00B76271"/>
    <w:rsid w:val="00B805E2"/>
    <w:rsid w:val="00B806B9"/>
    <w:rsid w:val="00B86FDA"/>
    <w:rsid w:val="00B87FBF"/>
    <w:rsid w:val="00B93006"/>
    <w:rsid w:val="00B952B7"/>
    <w:rsid w:val="00BA22DF"/>
    <w:rsid w:val="00BA50CA"/>
    <w:rsid w:val="00BA615A"/>
    <w:rsid w:val="00BC0BB4"/>
    <w:rsid w:val="00BC0F71"/>
    <w:rsid w:val="00BC1C94"/>
    <w:rsid w:val="00BC2103"/>
    <w:rsid w:val="00BC21B3"/>
    <w:rsid w:val="00BC5FF9"/>
    <w:rsid w:val="00BC62CA"/>
    <w:rsid w:val="00BC7074"/>
    <w:rsid w:val="00BD1F2C"/>
    <w:rsid w:val="00BD5154"/>
    <w:rsid w:val="00BE00A1"/>
    <w:rsid w:val="00BE1C8C"/>
    <w:rsid w:val="00BE233D"/>
    <w:rsid w:val="00BE5342"/>
    <w:rsid w:val="00BE7F44"/>
    <w:rsid w:val="00BF0DB4"/>
    <w:rsid w:val="00BF20A3"/>
    <w:rsid w:val="00BF38C0"/>
    <w:rsid w:val="00BF6CEE"/>
    <w:rsid w:val="00C01C51"/>
    <w:rsid w:val="00C033E4"/>
    <w:rsid w:val="00C057E7"/>
    <w:rsid w:val="00C07261"/>
    <w:rsid w:val="00C121B6"/>
    <w:rsid w:val="00C13BE8"/>
    <w:rsid w:val="00C174FD"/>
    <w:rsid w:val="00C30D4E"/>
    <w:rsid w:val="00C31A7E"/>
    <w:rsid w:val="00C34633"/>
    <w:rsid w:val="00C41455"/>
    <w:rsid w:val="00C41470"/>
    <w:rsid w:val="00C41FC3"/>
    <w:rsid w:val="00C4267F"/>
    <w:rsid w:val="00C43DA2"/>
    <w:rsid w:val="00C62235"/>
    <w:rsid w:val="00C644C1"/>
    <w:rsid w:val="00C6496E"/>
    <w:rsid w:val="00C655B5"/>
    <w:rsid w:val="00C65656"/>
    <w:rsid w:val="00C705C9"/>
    <w:rsid w:val="00C715A4"/>
    <w:rsid w:val="00C72D78"/>
    <w:rsid w:val="00C735CD"/>
    <w:rsid w:val="00C746E0"/>
    <w:rsid w:val="00C77D74"/>
    <w:rsid w:val="00C85F7E"/>
    <w:rsid w:val="00C8678B"/>
    <w:rsid w:val="00C86C34"/>
    <w:rsid w:val="00CA039C"/>
    <w:rsid w:val="00CB3F76"/>
    <w:rsid w:val="00CC16B9"/>
    <w:rsid w:val="00CC3823"/>
    <w:rsid w:val="00CC4C11"/>
    <w:rsid w:val="00CC56EF"/>
    <w:rsid w:val="00CC5EBF"/>
    <w:rsid w:val="00CD556E"/>
    <w:rsid w:val="00CE1745"/>
    <w:rsid w:val="00CE2F58"/>
    <w:rsid w:val="00CE688A"/>
    <w:rsid w:val="00CE6CC9"/>
    <w:rsid w:val="00CF3B54"/>
    <w:rsid w:val="00CF7B4F"/>
    <w:rsid w:val="00D02B46"/>
    <w:rsid w:val="00D04610"/>
    <w:rsid w:val="00D07247"/>
    <w:rsid w:val="00D1273E"/>
    <w:rsid w:val="00D12A1A"/>
    <w:rsid w:val="00D175CA"/>
    <w:rsid w:val="00D22797"/>
    <w:rsid w:val="00D232C2"/>
    <w:rsid w:val="00D2589B"/>
    <w:rsid w:val="00D32CBB"/>
    <w:rsid w:val="00D36FF4"/>
    <w:rsid w:val="00D47332"/>
    <w:rsid w:val="00D47686"/>
    <w:rsid w:val="00D50470"/>
    <w:rsid w:val="00D51251"/>
    <w:rsid w:val="00D53C02"/>
    <w:rsid w:val="00D55326"/>
    <w:rsid w:val="00D56338"/>
    <w:rsid w:val="00D65FF4"/>
    <w:rsid w:val="00D73A95"/>
    <w:rsid w:val="00D7470D"/>
    <w:rsid w:val="00D751B0"/>
    <w:rsid w:val="00D8023E"/>
    <w:rsid w:val="00D8333A"/>
    <w:rsid w:val="00D85454"/>
    <w:rsid w:val="00D941B5"/>
    <w:rsid w:val="00DA4C67"/>
    <w:rsid w:val="00DA5098"/>
    <w:rsid w:val="00DA512E"/>
    <w:rsid w:val="00DB1BA7"/>
    <w:rsid w:val="00DB1EEB"/>
    <w:rsid w:val="00DC0FEE"/>
    <w:rsid w:val="00DC1E3A"/>
    <w:rsid w:val="00DC32BC"/>
    <w:rsid w:val="00DC779A"/>
    <w:rsid w:val="00DD0419"/>
    <w:rsid w:val="00DD4E54"/>
    <w:rsid w:val="00DD7180"/>
    <w:rsid w:val="00DE18F4"/>
    <w:rsid w:val="00DE4EDF"/>
    <w:rsid w:val="00DF1B6A"/>
    <w:rsid w:val="00E02D0C"/>
    <w:rsid w:val="00E03BBE"/>
    <w:rsid w:val="00E03EE2"/>
    <w:rsid w:val="00E074F9"/>
    <w:rsid w:val="00E11923"/>
    <w:rsid w:val="00E11960"/>
    <w:rsid w:val="00E20437"/>
    <w:rsid w:val="00E26BE8"/>
    <w:rsid w:val="00E31071"/>
    <w:rsid w:val="00E35E5C"/>
    <w:rsid w:val="00E414D2"/>
    <w:rsid w:val="00E417BF"/>
    <w:rsid w:val="00E417ED"/>
    <w:rsid w:val="00E53F82"/>
    <w:rsid w:val="00E55FBB"/>
    <w:rsid w:val="00E60A86"/>
    <w:rsid w:val="00E705E6"/>
    <w:rsid w:val="00E72EF8"/>
    <w:rsid w:val="00E776F9"/>
    <w:rsid w:val="00E814FA"/>
    <w:rsid w:val="00E92A3E"/>
    <w:rsid w:val="00E96F9A"/>
    <w:rsid w:val="00EA27EC"/>
    <w:rsid w:val="00EA28F6"/>
    <w:rsid w:val="00EA4BF8"/>
    <w:rsid w:val="00EA4F38"/>
    <w:rsid w:val="00EA5012"/>
    <w:rsid w:val="00EB51A4"/>
    <w:rsid w:val="00EE5545"/>
    <w:rsid w:val="00EF0714"/>
    <w:rsid w:val="00EF6515"/>
    <w:rsid w:val="00F00F9D"/>
    <w:rsid w:val="00F04A0A"/>
    <w:rsid w:val="00F0757A"/>
    <w:rsid w:val="00F175C4"/>
    <w:rsid w:val="00F17D8C"/>
    <w:rsid w:val="00F20EAA"/>
    <w:rsid w:val="00F21690"/>
    <w:rsid w:val="00F25FFD"/>
    <w:rsid w:val="00F3141E"/>
    <w:rsid w:val="00F3437C"/>
    <w:rsid w:val="00F351BF"/>
    <w:rsid w:val="00F44606"/>
    <w:rsid w:val="00F468CF"/>
    <w:rsid w:val="00F5082A"/>
    <w:rsid w:val="00F56609"/>
    <w:rsid w:val="00F61A08"/>
    <w:rsid w:val="00F62877"/>
    <w:rsid w:val="00F638A9"/>
    <w:rsid w:val="00F64CAB"/>
    <w:rsid w:val="00F70F40"/>
    <w:rsid w:val="00F711EE"/>
    <w:rsid w:val="00F71FF3"/>
    <w:rsid w:val="00F757C0"/>
    <w:rsid w:val="00F75E00"/>
    <w:rsid w:val="00F766A8"/>
    <w:rsid w:val="00F83BEC"/>
    <w:rsid w:val="00F87633"/>
    <w:rsid w:val="00F93502"/>
    <w:rsid w:val="00F94054"/>
    <w:rsid w:val="00F97EA4"/>
    <w:rsid w:val="00FA14EB"/>
    <w:rsid w:val="00FA4585"/>
    <w:rsid w:val="00FA69F4"/>
    <w:rsid w:val="00FB1280"/>
    <w:rsid w:val="00FB3384"/>
    <w:rsid w:val="00FC30D0"/>
    <w:rsid w:val="00FC42BF"/>
    <w:rsid w:val="00FD3111"/>
    <w:rsid w:val="00FE5830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garantF1://70765886.1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29D7EED53D14705F0475277592280590B97EF6762E26F7E152BA9BE3309F43E29A91615C4D0D8EED4l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7EF6762E26F7E152BA9BE3309F43E29A91617DCl1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2648@m48.r26.nalog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7EED53D14705F0475277592280590B97EF6762E26F7E152BA9BE3309F43E29A91615C4D0D8EED4lAF" TargetMode="External"/><Relationship Id="rId10" Type="http://schemas.openxmlformats.org/officeDocument/2006/relationships/hyperlink" Target="mailto:nevmfc@yandex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mi@nevadm.ru" TargetMode="External"/><Relationship Id="rId14" Type="http://schemas.openxmlformats.org/officeDocument/2006/relationships/hyperlink" Target="consultantplus://offline/ref=429D7EED53D14705F0475277592280590B97EF6762E26F7E152BA9BE3309F43E29A91617DCl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9845D-FB96-4E8F-BF37-A241AA1B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7449</Words>
  <Characters>58226</Characters>
  <Application>Microsoft Office Word</Application>
  <DocSecurity>0</DocSecurity>
  <Lines>485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65544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4</cp:revision>
  <cp:lastPrinted>2020-07-16T15:11:00Z</cp:lastPrinted>
  <dcterms:created xsi:type="dcterms:W3CDTF">2020-07-16T09:58:00Z</dcterms:created>
  <dcterms:modified xsi:type="dcterms:W3CDTF">2020-07-16T15:22:00Z</dcterms:modified>
</cp:coreProperties>
</file>