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8A" w:rsidRPr="00D62802" w:rsidRDefault="00477A8A" w:rsidP="00477A8A">
      <w:pPr>
        <w:suppressAutoHyphens/>
        <w:spacing w:line="240" w:lineRule="exact"/>
        <w:ind w:right="1132"/>
        <w:jc w:val="right"/>
        <w:rPr>
          <w:sz w:val="28"/>
          <w:szCs w:val="28"/>
        </w:rPr>
      </w:pPr>
      <w:r w:rsidRPr="00D62802">
        <w:rPr>
          <w:sz w:val="28"/>
          <w:szCs w:val="28"/>
        </w:rPr>
        <w:t>Приложение 1</w:t>
      </w:r>
    </w:p>
    <w:p w:rsidR="00477A8A" w:rsidRPr="00D62802" w:rsidRDefault="00477A8A" w:rsidP="00477A8A">
      <w:pPr>
        <w:tabs>
          <w:tab w:val="left" w:pos="709"/>
        </w:tabs>
        <w:suppressAutoHyphens/>
        <w:ind w:left="4962"/>
        <w:jc w:val="center"/>
        <w:rPr>
          <w:sz w:val="28"/>
          <w:szCs w:val="28"/>
        </w:rPr>
      </w:pPr>
      <w:r w:rsidRPr="00D62802">
        <w:rPr>
          <w:sz w:val="28"/>
          <w:szCs w:val="28"/>
        </w:rPr>
        <w:t>к постановлению администрации</w:t>
      </w:r>
    </w:p>
    <w:p w:rsidR="00477A8A" w:rsidRPr="00D62802" w:rsidRDefault="00477A8A" w:rsidP="00477A8A">
      <w:pPr>
        <w:tabs>
          <w:tab w:val="left" w:pos="709"/>
        </w:tabs>
        <w:suppressAutoHyphens/>
        <w:ind w:left="4962"/>
        <w:jc w:val="center"/>
        <w:rPr>
          <w:sz w:val="28"/>
          <w:szCs w:val="28"/>
        </w:rPr>
      </w:pPr>
      <w:r w:rsidRPr="00D62802">
        <w:rPr>
          <w:sz w:val="28"/>
          <w:szCs w:val="28"/>
        </w:rPr>
        <w:t>города Невинномысска</w:t>
      </w:r>
    </w:p>
    <w:p w:rsidR="00477A8A" w:rsidRPr="00D62802" w:rsidRDefault="00477A8A" w:rsidP="00477A8A">
      <w:pPr>
        <w:tabs>
          <w:tab w:val="left" w:pos="5970"/>
        </w:tabs>
        <w:suppressAutoHyphens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7A8A" w:rsidRPr="00D62802" w:rsidRDefault="00477A8A" w:rsidP="00477A8A">
      <w:pPr>
        <w:suppressAutoHyphens/>
        <w:jc w:val="center"/>
        <w:outlineLvl w:val="0"/>
        <w:rPr>
          <w:sz w:val="28"/>
          <w:szCs w:val="28"/>
        </w:rPr>
      </w:pPr>
    </w:p>
    <w:p w:rsidR="001D7AC5" w:rsidRDefault="001D7AC5" w:rsidP="001D7AC5">
      <w:pPr>
        <w:suppressAutoHyphens/>
        <w:rPr>
          <w:sz w:val="28"/>
          <w:szCs w:val="28"/>
        </w:rPr>
      </w:pPr>
    </w:p>
    <w:p w:rsidR="00477A8A" w:rsidRPr="00D62802" w:rsidRDefault="00477A8A" w:rsidP="00477A8A">
      <w:pPr>
        <w:suppressAutoHyphens/>
        <w:jc w:val="center"/>
        <w:outlineLvl w:val="0"/>
        <w:rPr>
          <w:sz w:val="28"/>
          <w:szCs w:val="28"/>
        </w:rPr>
      </w:pPr>
      <w:r w:rsidRPr="00D62802">
        <w:rPr>
          <w:sz w:val="28"/>
          <w:szCs w:val="28"/>
        </w:rPr>
        <w:t>ПОЛОЖЕНИЕ</w:t>
      </w:r>
    </w:p>
    <w:p w:rsidR="00477A8A" w:rsidRDefault="00477A8A" w:rsidP="00477A8A">
      <w:pPr>
        <w:suppressAutoHyphens/>
        <w:jc w:val="center"/>
        <w:rPr>
          <w:sz w:val="28"/>
          <w:szCs w:val="28"/>
        </w:rPr>
      </w:pPr>
      <w:r w:rsidRPr="00D62802">
        <w:rPr>
          <w:sz w:val="28"/>
          <w:szCs w:val="28"/>
        </w:rPr>
        <w:t xml:space="preserve">о </w:t>
      </w:r>
      <w:r w:rsidRPr="000B7CB9">
        <w:rPr>
          <w:sz w:val="28"/>
          <w:szCs w:val="28"/>
        </w:rPr>
        <w:t xml:space="preserve">межведомственной комиссии по выявлению </w:t>
      </w:r>
      <w:proofErr w:type="gramStart"/>
      <w:r w:rsidRPr="000B7CB9">
        <w:rPr>
          <w:sz w:val="28"/>
          <w:szCs w:val="28"/>
        </w:rPr>
        <w:t>объектов муниципальной собственности муниципального образования города Невинномысска</w:t>
      </w:r>
      <w:r>
        <w:rPr>
          <w:sz w:val="28"/>
          <w:szCs w:val="28"/>
        </w:rPr>
        <w:t xml:space="preserve"> Ставропольского</w:t>
      </w:r>
      <w:proofErr w:type="gramEnd"/>
      <w:r>
        <w:rPr>
          <w:sz w:val="28"/>
          <w:szCs w:val="28"/>
        </w:rPr>
        <w:t xml:space="preserve"> края</w:t>
      </w:r>
      <w:r w:rsidRPr="000B7CB9">
        <w:rPr>
          <w:sz w:val="28"/>
          <w:szCs w:val="28"/>
        </w:rPr>
        <w:t>,</w:t>
      </w:r>
      <w:r w:rsidRPr="00EC1527">
        <w:rPr>
          <w:rFonts w:eastAsia="Arial Unicode MS"/>
          <w:sz w:val="28"/>
          <w:szCs w:val="28"/>
          <w:bdr w:val="nil"/>
          <w:lang w:eastAsia="en-US"/>
        </w:rPr>
        <w:t xml:space="preserve"> </w:t>
      </w:r>
      <w:r>
        <w:rPr>
          <w:rFonts w:eastAsia="Arial Unicode MS"/>
          <w:sz w:val="28"/>
          <w:szCs w:val="28"/>
          <w:bdr w:val="nil"/>
          <w:lang w:eastAsia="en-US"/>
        </w:rPr>
        <w:t>расположенных в многоквартирных жилых домах,</w:t>
      </w:r>
      <w:r w:rsidRPr="000B7CB9">
        <w:rPr>
          <w:sz w:val="28"/>
          <w:szCs w:val="28"/>
        </w:rPr>
        <w:t xml:space="preserve"> отвечающих признакам общего имущества собственников помещений </w:t>
      </w:r>
    </w:p>
    <w:p w:rsidR="00477A8A" w:rsidRDefault="00477A8A" w:rsidP="00477A8A">
      <w:pPr>
        <w:suppressAutoHyphens/>
        <w:jc w:val="center"/>
        <w:rPr>
          <w:sz w:val="28"/>
          <w:szCs w:val="28"/>
        </w:rPr>
      </w:pPr>
      <w:r w:rsidRPr="000B7CB9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0B7CB9">
        <w:rPr>
          <w:sz w:val="28"/>
          <w:szCs w:val="28"/>
        </w:rPr>
        <w:t xml:space="preserve"> дома</w:t>
      </w:r>
    </w:p>
    <w:p w:rsidR="00477A8A" w:rsidRDefault="00477A8A" w:rsidP="00477A8A">
      <w:pPr>
        <w:suppressAutoHyphens/>
        <w:jc w:val="center"/>
        <w:rPr>
          <w:sz w:val="28"/>
          <w:szCs w:val="28"/>
        </w:rPr>
      </w:pPr>
    </w:p>
    <w:p w:rsidR="00477A8A" w:rsidRDefault="00477A8A" w:rsidP="00477A8A">
      <w:pPr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Общие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положения</w:t>
      </w:r>
      <w:proofErr w:type="spellEnd"/>
    </w:p>
    <w:p w:rsidR="00477A8A" w:rsidRPr="007C6707" w:rsidRDefault="00477A8A" w:rsidP="00477A8A">
      <w:pPr>
        <w:suppressAutoHyphens/>
        <w:ind w:left="1080"/>
        <w:rPr>
          <w:sz w:val="28"/>
          <w:szCs w:val="28"/>
        </w:rPr>
      </w:pPr>
    </w:p>
    <w:p w:rsidR="00477A8A" w:rsidRPr="00BE73E5" w:rsidRDefault="00477A8A" w:rsidP="00477A8A">
      <w:pPr>
        <w:suppressAutoHyphens/>
        <w:ind w:firstLine="709"/>
        <w:jc w:val="both"/>
        <w:rPr>
          <w:rFonts w:eastAsia="Arial"/>
          <w:sz w:val="28"/>
          <w:szCs w:val="28"/>
          <w:bdr w:val="nil"/>
          <w:lang w:eastAsia="en-US"/>
        </w:rPr>
      </w:pPr>
      <w:r>
        <w:rPr>
          <w:sz w:val="28"/>
          <w:szCs w:val="28"/>
        </w:rPr>
        <w:t>1. 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Межведомственная комиссия </w:t>
      </w:r>
      <w:r w:rsidRPr="000B7CB9">
        <w:rPr>
          <w:sz w:val="28"/>
          <w:szCs w:val="28"/>
        </w:rPr>
        <w:t xml:space="preserve">по выявлению объектов </w:t>
      </w:r>
      <w:proofErr w:type="gramStart"/>
      <w:r w:rsidRPr="000B7CB9">
        <w:rPr>
          <w:sz w:val="28"/>
          <w:szCs w:val="28"/>
        </w:rPr>
        <w:t>муниципальной собственности муниципального образования города Невинномысска</w:t>
      </w:r>
      <w:r>
        <w:rPr>
          <w:sz w:val="28"/>
          <w:szCs w:val="28"/>
        </w:rPr>
        <w:t xml:space="preserve"> Ставропольского края</w:t>
      </w:r>
      <w:r w:rsidRPr="000B7CB9">
        <w:rPr>
          <w:sz w:val="28"/>
          <w:szCs w:val="28"/>
        </w:rPr>
        <w:t>,</w:t>
      </w:r>
      <w:r w:rsidRPr="00EC1527">
        <w:rPr>
          <w:rFonts w:eastAsia="Arial Unicode MS"/>
          <w:sz w:val="28"/>
          <w:szCs w:val="28"/>
          <w:bdr w:val="nil"/>
          <w:lang w:eastAsia="en-US"/>
        </w:rPr>
        <w:t xml:space="preserve"> </w:t>
      </w:r>
      <w:r>
        <w:rPr>
          <w:rFonts w:eastAsia="Arial Unicode MS"/>
          <w:sz w:val="28"/>
          <w:szCs w:val="28"/>
          <w:bdr w:val="nil"/>
          <w:lang w:eastAsia="en-US"/>
        </w:rPr>
        <w:t>расположенных в многоквартирных жилых домах,</w:t>
      </w:r>
      <w:r w:rsidRPr="000B7CB9">
        <w:rPr>
          <w:sz w:val="28"/>
          <w:szCs w:val="28"/>
        </w:rPr>
        <w:t xml:space="preserve"> отвечающих признакам общего имущества собственников помещений многоквартирн</w:t>
      </w:r>
      <w:r>
        <w:rPr>
          <w:sz w:val="28"/>
          <w:szCs w:val="28"/>
        </w:rPr>
        <w:t>ого</w:t>
      </w:r>
      <w:r w:rsidRPr="000B7CB9">
        <w:rPr>
          <w:sz w:val="28"/>
          <w:szCs w:val="28"/>
        </w:rPr>
        <w:t xml:space="preserve"> дома</w:t>
      </w:r>
      <w:r>
        <w:rPr>
          <w:sz w:val="28"/>
          <w:szCs w:val="28"/>
        </w:rPr>
        <w:t xml:space="preserve"> 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(далее </w:t>
      </w:r>
      <w:r>
        <w:rPr>
          <w:rFonts w:eastAsia="Arial Unicode MS"/>
          <w:sz w:val="28"/>
          <w:szCs w:val="28"/>
          <w:bdr w:val="nil"/>
          <w:lang w:eastAsia="en-US"/>
        </w:rPr>
        <w:t xml:space="preserve"> соответственно -  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>Комиссия</w:t>
      </w:r>
      <w:r w:rsidR="009A329F">
        <w:rPr>
          <w:rFonts w:eastAsia="Arial Unicode MS"/>
          <w:sz w:val="28"/>
          <w:szCs w:val="28"/>
          <w:bdr w:val="nil"/>
          <w:lang w:eastAsia="en-US"/>
        </w:rPr>
        <w:t>,</w:t>
      </w:r>
      <w:r w:rsidRPr="00214D9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), </w:t>
      </w:r>
      <w:r w:rsidRPr="00D62802">
        <w:rPr>
          <w:sz w:val="28"/>
          <w:szCs w:val="28"/>
        </w:rPr>
        <w:t xml:space="preserve">образована в целях 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>вы</w:t>
      </w:r>
      <w:r>
        <w:rPr>
          <w:rFonts w:eastAsia="Arial Unicode MS"/>
          <w:sz w:val="28"/>
          <w:szCs w:val="28"/>
          <w:bdr w:val="nil"/>
          <w:lang w:eastAsia="en-US"/>
        </w:rPr>
        <w:t>я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вления </w:t>
      </w:r>
      <w:r>
        <w:rPr>
          <w:rFonts w:eastAsia="Arial Unicode MS"/>
          <w:sz w:val="28"/>
          <w:szCs w:val="28"/>
          <w:bdr w:val="nil"/>
          <w:lang w:eastAsia="en-US"/>
        </w:rPr>
        <w:t>объектов</w:t>
      </w:r>
      <w:r w:rsidRPr="00BD2FFB">
        <w:rPr>
          <w:sz w:val="28"/>
          <w:szCs w:val="28"/>
        </w:rPr>
        <w:t xml:space="preserve"> </w:t>
      </w:r>
      <w:r w:rsidRPr="000B7CB9">
        <w:rPr>
          <w:sz w:val="28"/>
          <w:szCs w:val="28"/>
        </w:rPr>
        <w:t>муниципальной собственности</w:t>
      </w:r>
      <w:r>
        <w:rPr>
          <w:sz w:val="28"/>
          <w:szCs w:val="28"/>
        </w:rPr>
        <w:t xml:space="preserve"> города</w:t>
      </w:r>
      <w:r>
        <w:rPr>
          <w:rFonts w:eastAsia="Arial Unicode MS"/>
          <w:sz w:val="28"/>
          <w:szCs w:val="28"/>
          <w:bdr w:val="nil"/>
          <w:lang w:eastAsia="en-US"/>
        </w:rPr>
        <w:t>,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 </w:t>
      </w:r>
      <w:r>
        <w:rPr>
          <w:rFonts w:eastAsia="Arial Unicode MS"/>
          <w:sz w:val="28"/>
          <w:szCs w:val="28"/>
          <w:bdr w:val="nil"/>
          <w:lang w:eastAsia="en-US"/>
        </w:rPr>
        <w:t>расположенных в многоквартирных жилых домах (далее – нежилые помещения), на предмет их соответствия</w:t>
      </w:r>
      <w:r w:rsidRPr="000B7CB9">
        <w:rPr>
          <w:sz w:val="28"/>
          <w:szCs w:val="28"/>
        </w:rPr>
        <w:t xml:space="preserve"> </w:t>
      </w:r>
      <w:r w:rsidRPr="0067363F">
        <w:rPr>
          <w:rFonts w:eastAsia="Arial Unicode MS"/>
          <w:sz w:val="28"/>
          <w:szCs w:val="28"/>
          <w:bdr w:val="nil"/>
          <w:lang w:eastAsia="en-US"/>
        </w:rPr>
        <w:t>критериям, предъявляемым к общему имуществу собственников помещений многоквартирного дома</w:t>
      </w:r>
      <w:r>
        <w:rPr>
          <w:rFonts w:eastAsia="Arial Unicode MS"/>
          <w:sz w:val="28"/>
          <w:szCs w:val="28"/>
          <w:bdr w:val="nil"/>
          <w:lang w:eastAsia="en-US"/>
        </w:rPr>
        <w:t xml:space="preserve"> в соответствии с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 Жилищным </w:t>
      </w:r>
      <w:hyperlink r:id="rId7" w:history="1">
        <w:r w:rsidRPr="00BE73E5">
          <w:rPr>
            <w:rFonts w:eastAsia="Arial Unicode MS"/>
            <w:sz w:val="28"/>
            <w:szCs w:val="28"/>
            <w:bdr w:val="nil"/>
            <w:lang w:eastAsia="en-US"/>
          </w:rPr>
          <w:t>кодексом</w:t>
        </w:r>
      </w:hyperlink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 Российской</w:t>
      </w:r>
      <w:proofErr w:type="gramEnd"/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 Федерации</w:t>
      </w:r>
      <w:r>
        <w:rPr>
          <w:rFonts w:eastAsia="Arial Unicode MS"/>
          <w:sz w:val="28"/>
          <w:szCs w:val="28"/>
          <w:bdr w:val="nil"/>
          <w:lang w:eastAsia="en-US"/>
        </w:rPr>
        <w:t xml:space="preserve">. </w:t>
      </w:r>
    </w:p>
    <w:p w:rsidR="00477A8A" w:rsidRPr="00BE73E5" w:rsidRDefault="00477A8A" w:rsidP="00477A8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"/>
          <w:sz w:val="28"/>
          <w:szCs w:val="28"/>
          <w:bdr w:val="nil"/>
          <w:lang w:eastAsia="en-US"/>
        </w:rPr>
      </w:pPr>
      <w:r w:rsidRPr="00BE73E5">
        <w:rPr>
          <w:rFonts w:eastAsia="Arial Unicode MS"/>
          <w:sz w:val="28"/>
          <w:szCs w:val="28"/>
          <w:bdr w:val="nil"/>
          <w:lang w:eastAsia="en-US"/>
        </w:rPr>
        <w:t>2.</w:t>
      </w:r>
      <w:r>
        <w:rPr>
          <w:rFonts w:eastAsia="Arial Unicode MS"/>
          <w:sz w:val="28"/>
          <w:szCs w:val="28"/>
          <w:bdr w:val="nil"/>
          <w:lang w:eastAsia="en-US"/>
        </w:rPr>
        <w:t xml:space="preserve"> К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омиссия в своей деятельности руководствуется </w:t>
      </w:r>
      <w:r>
        <w:rPr>
          <w:sz w:val="28"/>
          <w:szCs w:val="28"/>
        </w:rPr>
        <w:t xml:space="preserve">Гражданским кодексом Российской Федерации, Жилищным кодексом Российской Федерации, Федеральным законом от 06 октября 2003 года № 131-ФЗ                «Об общих принципах организации местного самоуправления в Российской Федерации», Уставом муниципального образования города Невинномысска Ставропольского края 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>и настоящим Положением.</w:t>
      </w:r>
    </w:p>
    <w:p w:rsidR="00477A8A" w:rsidRDefault="00477A8A" w:rsidP="00477A8A">
      <w:pPr>
        <w:suppressAutoHyphens/>
        <w:ind w:firstLine="709"/>
        <w:jc w:val="center"/>
        <w:rPr>
          <w:sz w:val="28"/>
          <w:szCs w:val="28"/>
        </w:rPr>
      </w:pPr>
    </w:p>
    <w:p w:rsidR="00477A8A" w:rsidRPr="00BE73E5" w:rsidRDefault="00477A8A" w:rsidP="00477A8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/>
          <w:sz w:val="28"/>
          <w:szCs w:val="28"/>
          <w:bdr w:val="nil"/>
          <w:lang w:eastAsia="en-US"/>
        </w:rPr>
      </w:pPr>
      <w:r>
        <w:rPr>
          <w:rFonts w:eastAsia="Arial Unicode MS"/>
          <w:sz w:val="28"/>
          <w:szCs w:val="28"/>
          <w:bdr w:val="nil"/>
          <w:lang w:val="en-US" w:eastAsia="en-US"/>
        </w:rPr>
        <w:t>II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. </w:t>
      </w:r>
      <w:r>
        <w:rPr>
          <w:rFonts w:eastAsia="Arial Unicode MS"/>
          <w:sz w:val="28"/>
          <w:szCs w:val="28"/>
          <w:bdr w:val="nil"/>
          <w:lang w:eastAsia="en-US"/>
        </w:rPr>
        <w:t>Основные задачи, функции, п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>рава и обязанности Комиссии</w:t>
      </w:r>
    </w:p>
    <w:p w:rsidR="00477A8A" w:rsidRPr="00BE73E5" w:rsidRDefault="00477A8A" w:rsidP="00477A8A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rFonts w:eastAsia="Arial"/>
          <w:sz w:val="28"/>
          <w:szCs w:val="28"/>
          <w:bdr w:val="nil"/>
          <w:lang w:eastAsia="en-US"/>
        </w:rPr>
      </w:pPr>
    </w:p>
    <w:p w:rsidR="00477A8A" w:rsidRPr="00BE73E5" w:rsidRDefault="00477A8A" w:rsidP="00477A8A">
      <w:pPr>
        <w:suppressAutoHyphens/>
        <w:ind w:firstLine="709"/>
        <w:jc w:val="both"/>
        <w:rPr>
          <w:rFonts w:eastAsia="Arial"/>
          <w:sz w:val="28"/>
          <w:szCs w:val="28"/>
          <w:bdr w:val="nil"/>
          <w:lang w:eastAsia="en-US"/>
        </w:rPr>
      </w:pPr>
      <w:r>
        <w:rPr>
          <w:rFonts w:eastAsia="Arial Unicode MS"/>
          <w:sz w:val="28"/>
          <w:szCs w:val="28"/>
          <w:bdr w:val="nil"/>
          <w:lang w:eastAsia="en-US"/>
        </w:rPr>
        <w:t xml:space="preserve">3. Комиссия 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является постоянно действующим коллегиальным совещательным органом при </w:t>
      </w:r>
      <w:r>
        <w:rPr>
          <w:rFonts w:eastAsia="Arial Unicode MS"/>
          <w:sz w:val="28"/>
          <w:szCs w:val="28"/>
          <w:bdr w:val="nil"/>
          <w:lang w:eastAsia="en-US"/>
        </w:rPr>
        <w:t>администрации города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>.</w:t>
      </w:r>
    </w:p>
    <w:p w:rsidR="00477A8A" w:rsidRDefault="00477A8A" w:rsidP="00477A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Arial Unicode MS"/>
          <w:sz w:val="28"/>
          <w:szCs w:val="28"/>
          <w:bdr w:val="nil"/>
          <w:lang w:eastAsia="en-US"/>
        </w:rPr>
        <w:t xml:space="preserve">4. </w:t>
      </w:r>
      <w:r w:rsidRPr="00CE102D">
        <w:rPr>
          <w:sz w:val="28"/>
          <w:szCs w:val="28"/>
        </w:rPr>
        <w:t>Основн</w:t>
      </w:r>
      <w:r>
        <w:rPr>
          <w:sz w:val="28"/>
          <w:szCs w:val="28"/>
        </w:rPr>
        <w:t>ыми</w:t>
      </w:r>
      <w:r w:rsidRPr="00CE102D">
        <w:rPr>
          <w:sz w:val="28"/>
          <w:szCs w:val="28"/>
        </w:rPr>
        <w:t xml:space="preserve"> задачами Комисси</w:t>
      </w:r>
      <w:r>
        <w:rPr>
          <w:sz w:val="28"/>
          <w:szCs w:val="28"/>
        </w:rPr>
        <w:t>и</w:t>
      </w:r>
      <w:r w:rsidRPr="00CE102D">
        <w:rPr>
          <w:sz w:val="28"/>
          <w:szCs w:val="28"/>
        </w:rPr>
        <w:t xml:space="preserve"> являются рассмотрение вопросов</w:t>
      </w:r>
      <w:r>
        <w:rPr>
          <w:sz w:val="28"/>
          <w:szCs w:val="28"/>
        </w:rPr>
        <w:t>, связанных с</w:t>
      </w:r>
      <w:r w:rsidRPr="00CE102D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ем и эксплуатацией нежилых помещений и выработка</w:t>
      </w:r>
      <w:r w:rsidRPr="00CE102D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Pr="00CE102D">
        <w:rPr>
          <w:sz w:val="28"/>
          <w:szCs w:val="28"/>
        </w:rPr>
        <w:t xml:space="preserve"> о </w:t>
      </w:r>
      <w:r w:rsidRPr="0067363F">
        <w:rPr>
          <w:rFonts w:eastAsia="Arial Unicode MS"/>
          <w:sz w:val="28"/>
          <w:szCs w:val="28"/>
          <w:bdr w:val="nil"/>
          <w:lang w:eastAsia="en-US"/>
        </w:rPr>
        <w:t>соответстви</w:t>
      </w:r>
      <w:r>
        <w:rPr>
          <w:rFonts w:eastAsia="Arial Unicode MS"/>
          <w:sz w:val="28"/>
          <w:szCs w:val="28"/>
          <w:bdr w:val="nil"/>
          <w:lang w:eastAsia="en-US"/>
        </w:rPr>
        <w:t>и (несоответствии)</w:t>
      </w:r>
      <w:r w:rsidRPr="0067363F">
        <w:rPr>
          <w:rFonts w:eastAsia="Arial Unicode MS"/>
          <w:sz w:val="28"/>
          <w:szCs w:val="28"/>
          <w:bdr w:val="nil"/>
          <w:lang w:eastAsia="en-US"/>
        </w:rPr>
        <w:t xml:space="preserve"> нежилых помещений критериям, предъявляемым к общему имуществу собственников помещений многоквартирного дома</w:t>
      </w:r>
      <w:r w:rsidRPr="00CE102D">
        <w:rPr>
          <w:sz w:val="28"/>
          <w:szCs w:val="28"/>
        </w:rPr>
        <w:t>.</w:t>
      </w:r>
    </w:p>
    <w:p w:rsidR="00477A8A" w:rsidRPr="00DD6F5A" w:rsidRDefault="00477A8A" w:rsidP="00477A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D6F5A">
        <w:rPr>
          <w:sz w:val="28"/>
          <w:szCs w:val="28"/>
        </w:rPr>
        <w:t>5. Комисси</w:t>
      </w:r>
      <w:r>
        <w:rPr>
          <w:sz w:val="28"/>
          <w:szCs w:val="28"/>
        </w:rPr>
        <w:t>я</w:t>
      </w:r>
      <w:r w:rsidRPr="00DD6F5A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ет</w:t>
      </w:r>
      <w:r w:rsidRPr="00DD6F5A">
        <w:rPr>
          <w:sz w:val="28"/>
          <w:szCs w:val="28"/>
        </w:rPr>
        <w:t xml:space="preserve"> следующие функции:</w:t>
      </w:r>
    </w:p>
    <w:p w:rsidR="00477A8A" w:rsidRDefault="00477A8A" w:rsidP="00477A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D6F5A">
        <w:rPr>
          <w:sz w:val="28"/>
          <w:szCs w:val="28"/>
        </w:rPr>
        <w:t>рассматрива</w:t>
      </w:r>
      <w:r>
        <w:rPr>
          <w:sz w:val="28"/>
          <w:szCs w:val="28"/>
        </w:rPr>
        <w:t>е</w:t>
      </w:r>
      <w:r w:rsidRPr="00DD6F5A">
        <w:rPr>
          <w:sz w:val="28"/>
          <w:szCs w:val="28"/>
        </w:rPr>
        <w:t xml:space="preserve">т </w:t>
      </w:r>
      <w:r w:rsidRPr="00CE102D">
        <w:rPr>
          <w:sz w:val="28"/>
          <w:szCs w:val="28"/>
        </w:rPr>
        <w:t>вопрос</w:t>
      </w:r>
      <w:r>
        <w:rPr>
          <w:sz w:val="28"/>
          <w:szCs w:val="28"/>
        </w:rPr>
        <w:t>ы, связанные с</w:t>
      </w:r>
      <w:r w:rsidRPr="00CE102D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ем и эксплуатацией нежилых помещений;</w:t>
      </w:r>
    </w:p>
    <w:p w:rsidR="00477A8A" w:rsidRDefault="00477A8A" w:rsidP="00477A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82333">
        <w:rPr>
          <w:sz w:val="28"/>
          <w:szCs w:val="28"/>
        </w:rPr>
        <w:lastRenderedPageBreak/>
        <w:t>выявляет в многоквартирных домах нежилые помещения,  в отношении которых зарегистрировано право муниципальной собственности города и использование которых городом невозможно в силу объективных причин;</w:t>
      </w:r>
    </w:p>
    <w:p w:rsidR="00477A8A" w:rsidRDefault="00477A8A" w:rsidP="00477A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Arial Unicode MS"/>
          <w:sz w:val="28"/>
          <w:szCs w:val="28"/>
          <w:bdr w:val="nil"/>
          <w:lang w:eastAsia="en-US"/>
        </w:rPr>
      </w:pPr>
      <w:r>
        <w:rPr>
          <w:sz w:val="28"/>
          <w:szCs w:val="28"/>
        </w:rPr>
        <w:t>в</w:t>
      </w:r>
      <w:r w:rsidRPr="00DD6F5A">
        <w:rPr>
          <w:sz w:val="28"/>
          <w:szCs w:val="28"/>
        </w:rPr>
        <w:t xml:space="preserve"> целях минимизации расходов на эксплуатацию объектов </w:t>
      </w:r>
      <w:r>
        <w:rPr>
          <w:sz w:val="28"/>
          <w:szCs w:val="28"/>
        </w:rPr>
        <w:t>муниципальной</w:t>
      </w:r>
      <w:r w:rsidRPr="00DD6F5A">
        <w:rPr>
          <w:sz w:val="28"/>
          <w:szCs w:val="28"/>
        </w:rPr>
        <w:t xml:space="preserve"> собственности и повышения эффективности использования нежилых помещений в</w:t>
      </w:r>
      <w:r>
        <w:rPr>
          <w:sz w:val="28"/>
          <w:szCs w:val="28"/>
        </w:rPr>
        <w:t xml:space="preserve">ыносит </w:t>
      </w:r>
      <w:r w:rsidRPr="00B54119">
        <w:rPr>
          <w:sz w:val="28"/>
          <w:szCs w:val="28"/>
        </w:rPr>
        <w:t xml:space="preserve">решение </w:t>
      </w:r>
      <w:r>
        <w:rPr>
          <w:rFonts w:eastAsia="Arial Unicode MS"/>
          <w:sz w:val="28"/>
          <w:szCs w:val="28"/>
          <w:bdr w:val="nil"/>
          <w:lang w:eastAsia="en-US"/>
        </w:rPr>
        <w:t>с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 заключение</w:t>
      </w:r>
      <w:r>
        <w:rPr>
          <w:rFonts w:eastAsia="Arial Unicode MS"/>
          <w:sz w:val="28"/>
          <w:szCs w:val="28"/>
          <w:bdr w:val="nil"/>
          <w:lang w:eastAsia="en-US"/>
        </w:rPr>
        <w:t>м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 о соответствии </w:t>
      </w:r>
      <w:r>
        <w:rPr>
          <w:rFonts w:eastAsia="Arial Unicode MS"/>
          <w:sz w:val="28"/>
          <w:szCs w:val="28"/>
          <w:bdr w:val="nil"/>
          <w:lang w:eastAsia="en-US"/>
        </w:rPr>
        <w:t xml:space="preserve">(несоответствии) нежилых помещений 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>критериям, предъявляемым к общему имуществу многоквартирного дома.</w:t>
      </w:r>
    </w:p>
    <w:p w:rsidR="00477A8A" w:rsidRPr="00BE73E5" w:rsidRDefault="00477A8A" w:rsidP="00477A8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"/>
          <w:sz w:val="28"/>
          <w:szCs w:val="28"/>
          <w:bdr w:val="nil"/>
          <w:lang w:eastAsia="en-US"/>
        </w:rPr>
      </w:pPr>
      <w:r>
        <w:rPr>
          <w:sz w:val="28"/>
          <w:szCs w:val="28"/>
        </w:rPr>
        <w:t xml:space="preserve">6. 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При осуществлении своих </w:t>
      </w:r>
      <w:r>
        <w:rPr>
          <w:rFonts w:eastAsia="Arial Unicode MS"/>
          <w:sz w:val="28"/>
          <w:szCs w:val="28"/>
          <w:bdr w:val="nil"/>
          <w:lang w:eastAsia="en-US"/>
        </w:rPr>
        <w:t>функций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 Комиссия вправе:</w:t>
      </w:r>
    </w:p>
    <w:p w:rsidR="00477A8A" w:rsidRPr="00BE73E5" w:rsidRDefault="00477A8A" w:rsidP="00477A8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"/>
          <w:sz w:val="28"/>
          <w:szCs w:val="28"/>
          <w:bdr w:val="nil"/>
          <w:lang w:eastAsia="en-US"/>
        </w:rPr>
      </w:pPr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проводить осмотр </w:t>
      </w:r>
      <w:r>
        <w:rPr>
          <w:rFonts w:eastAsia="Arial Unicode MS"/>
          <w:sz w:val="28"/>
          <w:szCs w:val="28"/>
          <w:bdr w:val="nil"/>
          <w:lang w:eastAsia="en-US"/>
        </w:rPr>
        <w:t xml:space="preserve">нежилых помещений 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>на предмет соответствия критериям, предъявляемым к общему имуществу многоквартирного дома;</w:t>
      </w:r>
    </w:p>
    <w:p w:rsidR="00477A8A" w:rsidRDefault="00477A8A" w:rsidP="00477A8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sz w:val="28"/>
          <w:szCs w:val="28"/>
          <w:bdr w:val="nil"/>
          <w:lang w:eastAsia="en-US"/>
        </w:rPr>
      </w:pPr>
      <w:r w:rsidRPr="00BE73E5">
        <w:rPr>
          <w:rFonts w:eastAsia="Arial Unicode MS"/>
          <w:sz w:val="28"/>
          <w:szCs w:val="28"/>
          <w:bdr w:val="nil"/>
          <w:lang w:eastAsia="en-US"/>
        </w:rPr>
        <w:t>запрашивать и получать в установленном порядке от учреждений и организаций, иных лиц информацию и документы, необходимые для выполнения возложенных на Комиссию полномочий;</w:t>
      </w:r>
    </w:p>
    <w:p w:rsidR="00477A8A" w:rsidRPr="00BE73E5" w:rsidRDefault="00477A8A" w:rsidP="00477A8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"/>
          <w:sz w:val="28"/>
          <w:szCs w:val="28"/>
          <w:bdr w:val="nil"/>
          <w:lang w:eastAsia="en-US"/>
        </w:rPr>
      </w:pPr>
      <w:r>
        <w:rPr>
          <w:rFonts w:eastAsia="Arial Unicode MS"/>
          <w:sz w:val="28"/>
          <w:szCs w:val="28"/>
          <w:bdr w:val="nil"/>
          <w:lang w:eastAsia="en-US"/>
        </w:rPr>
        <w:t>рассматривать обращения граждан, организаций, управляющих многоквартирными домами, по вопросам компетенции Комиссии;</w:t>
      </w:r>
    </w:p>
    <w:p w:rsidR="00477A8A" w:rsidRPr="00BE73E5" w:rsidRDefault="00477A8A" w:rsidP="00477A8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"/>
          <w:sz w:val="28"/>
          <w:szCs w:val="28"/>
          <w:bdr w:val="nil"/>
          <w:lang w:eastAsia="en-US"/>
        </w:rPr>
      </w:pPr>
      <w:r w:rsidRPr="00BE73E5">
        <w:rPr>
          <w:rFonts w:eastAsia="Arial Unicode MS"/>
          <w:sz w:val="28"/>
          <w:szCs w:val="28"/>
          <w:bdr w:val="nil"/>
          <w:lang w:eastAsia="en-US"/>
        </w:rPr>
        <w:t>приглашать для участия в заседании Комиссии физических и юридических лиц для дачи пояснений в пределах их компетенции.</w:t>
      </w:r>
    </w:p>
    <w:p w:rsidR="00477A8A" w:rsidRPr="00BE73E5" w:rsidRDefault="00477A8A" w:rsidP="00477A8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"/>
          <w:sz w:val="28"/>
          <w:szCs w:val="28"/>
          <w:bdr w:val="nil"/>
          <w:lang w:eastAsia="en-US"/>
        </w:rPr>
      </w:pPr>
      <w:r>
        <w:rPr>
          <w:rFonts w:eastAsia="Arial Unicode MS"/>
          <w:sz w:val="28"/>
          <w:szCs w:val="28"/>
          <w:bdr w:val="nil"/>
          <w:lang w:eastAsia="en-US"/>
        </w:rPr>
        <w:t xml:space="preserve">7. 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>Обязанностями Комиссии являются:</w:t>
      </w:r>
    </w:p>
    <w:p w:rsidR="00477A8A" w:rsidRPr="00BE73E5" w:rsidRDefault="00477A8A" w:rsidP="00477A8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"/>
          <w:sz w:val="28"/>
          <w:szCs w:val="28"/>
          <w:bdr w:val="nil"/>
          <w:lang w:eastAsia="en-US"/>
        </w:rPr>
      </w:pPr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своевременное и качественное исполнение установленных </w:t>
      </w:r>
      <w:r>
        <w:rPr>
          <w:rFonts w:eastAsia="Arial Unicode MS"/>
          <w:sz w:val="28"/>
          <w:szCs w:val="28"/>
          <w:bdr w:val="nil"/>
          <w:lang w:eastAsia="en-US"/>
        </w:rPr>
        <w:t>функций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>;</w:t>
      </w:r>
    </w:p>
    <w:p w:rsidR="00477A8A" w:rsidRPr="00BE73E5" w:rsidRDefault="00477A8A" w:rsidP="00477A8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"/>
          <w:sz w:val="28"/>
          <w:szCs w:val="28"/>
          <w:bdr w:val="nil"/>
          <w:lang w:eastAsia="en-US"/>
        </w:rPr>
      </w:pPr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принятие решений в соответствии </w:t>
      </w:r>
      <w:r>
        <w:rPr>
          <w:rFonts w:eastAsia="Arial Unicode MS"/>
          <w:sz w:val="28"/>
          <w:szCs w:val="28"/>
          <w:bdr w:val="nil"/>
          <w:lang w:eastAsia="en-US"/>
        </w:rPr>
        <w:t>с действующим законодательством.</w:t>
      </w:r>
    </w:p>
    <w:p w:rsidR="00477A8A" w:rsidRDefault="00477A8A" w:rsidP="00477A8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sz w:val="28"/>
          <w:szCs w:val="28"/>
          <w:bdr w:val="nil"/>
          <w:lang w:eastAsia="en-US"/>
        </w:rPr>
      </w:pPr>
    </w:p>
    <w:p w:rsidR="00477A8A" w:rsidRPr="00BE73E5" w:rsidRDefault="009A3736" w:rsidP="00477A8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/>
          <w:sz w:val="28"/>
          <w:szCs w:val="28"/>
          <w:bdr w:val="nil"/>
          <w:lang w:eastAsia="en-US"/>
        </w:rPr>
      </w:pPr>
      <w:r>
        <w:rPr>
          <w:rFonts w:eastAsia="Arial Unicode MS"/>
          <w:sz w:val="28"/>
          <w:szCs w:val="28"/>
          <w:bdr w:val="nil"/>
          <w:lang w:val="en-US" w:eastAsia="en-US"/>
        </w:rPr>
        <w:t>I</w:t>
      </w:r>
      <w:r w:rsidR="00477A8A">
        <w:rPr>
          <w:rFonts w:eastAsia="Arial Unicode MS"/>
          <w:sz w:val="28"/>
          <w:szCs w:val="28"/>
          <w:bdr w:val="nil"/>
          <w:lang w:val="en-US" w:eastAsia="en-US"/>
        </w:rPr>
        <w:t>II</w:t>
      </w:r>
      <w:r w:rsidR="00477A8A" w:rsidRPr="00BE73E5">
        <w:rPr>
          <w:rFonts w:eastAsia="Arial Unicode MS"/>
          <w:sz w:val="28"/>
          <w:szCs w:val="28"/>
          <w:bdr w:val="nil"/>
          <w:lang w:eastAsia="en-US"/>
        </w:rPr>
        <w:t>. Организация деятельности Комиссии</w:t>
      </w:r>
    </w:p>
    <w:p w:rsidR="00477A8A" w:rsidRPr="00BE73E5" w:rsidRDefault="00477A8A" w:rsidP="00477A8A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rFonts w:eastAsia="Arial"/>
          <w:sz w:val="28"/>
          <w:szCs w:val="28"/>
          <w:bdr w:val="nil"/>
          <w:lang w:eastAsia="en-US"/>
        </w:rPr>
      </w:pPr>
    </w:p>
    <w:p w:rsidR="00477A8A" w:rsidRPr="00883AA7" w:rsidRDefault="00477A8A" w:rsidP="00477A8A">
      <w:pPr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  <w:bdr w:val="nil"/>
          <w:lang w:eastAsia="en-US"/>
        </w:rPr>
        <w:t>8.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 </w:t>
      </w:r>
      <w:r w:rsidRPr="00883AA7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>К</w:t>
      </w:r>
      <w:r w:rsidRPr="00883AA7">
        <w:rPr>
          <w:sz w:val="28"/>
          <w:szCs w:val="28"/>
        </w:rPr>
        <w:t xml:space="preserve">омиссии осуществляется на ее заседаниях. Заседание </w:t>
      </w:r>
      <w:r>
        <w:rPr>
          <w:sz w:val="28"/>
          <w:szCs w:val="28"/>
        </w:rPr>
        <w:t>К</w:t>
      </w:r>
      <w:r w:rsidRPr="00883AA7">
        <w:rPr>
          <w:sz w:val="28"/>
          <w:szCs w:val="28"/>
        </w:rPr>
        <w:t>омиссии считается правомочным, если на нем присутствует не мене</w:t>
      </w:r>
      <w:r>
        <w:rPr>
          <w:sz w:val="28"/>
          <w:szCs w:val="28"/>
        </w:rPr>
        <w:t>е пяти</w:t>
      </w:r>
      <w:r w:rsidRPr="00883AA7">
        <w:rPr>
          <w:sz w:val="28"/>
          <w:szCs w:val="28"/>
        </w:rPr>
        <w:t>десят</w:t>
      </w:r>
      <w:r>
        <w:rPr>
          <w:sz w:val="28"/>
          <w:szCs w:val="28"/>
        </w:rPr>
        <w:t xml:space="preserve">и процентов </w:t>
      </w:r>
      <w:r w:rsidRPr="00883AA7">
        <w:rPr>
          <w:sz w:val="28"/>
          <w:szCs w:val="28"/>
        </w:rPr>
        <w:t>общего числа ее членов.</w:t>
      </w:r>
    </w:p>
    <w:p w:rsidR="00477A8A" w:rsidRPr="00883AA7" w:rsidRDefault="00477A8A" w:rsidP="00477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83AA7">
        <w:rPr>
          <w:sz w:val="28"/>
          <w:szCs w:val="28"/>
        </w:rPr>
        <w:t>. Решени</w:t>
      </w:r>
      <w:r>
        <w:rPr>
          <w:sz w:val="28"/>
          <w:szCs w:val="28"/>
        </w:rPr>
        <w:t>я К</w:t>
      </w:r>
      <w:r w:rsidRPr="00883AA7">
        <w:rPr>
          <w:sz w:val="28"/>
          <w:szCs w:val="28"/>
        </w:rPr>
        <w:t>омиссии принима</w:t>
      </w:r>
      <w:r>
        <w:rPr>
          <w:sz w:val="28"/>
          <w:szCs w:val="28"/>
        </w:rPr>
        <w:t>ю</w:t>
      </w:r>
      <w:r w:rsidRPr="00883AA7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открытым голосованием </w:t>
      </w:r>
      <w:r w:rsidRPr="00883AA7">
        <w:rPr>
          <w:sz w:val="28"/>
          <w:szCs w:val="28"/>
        </w:rPr>
        <w:t xml:space="preserve">простым большинством голосов членов </w:t>
      </w:r>
      <w:r>
        <w:rPr>
          <w:sz w:val="28"/>
          <w:szCs w:val="28"/>
        </w:rPr>
        <w:t>К</w:t>
      </w:r>
      <w:r w:rsidRPr="00883AA7">
        <w:rPr>
          <w:sz w:val="28"/>
          <w:szCs w:val="28"/>
        </w:rPr>
        <w:t>омиссии</w:t>
      </w:r>
      <w:r>
        <w:rPr>
          <w:sz w:val="28"/>
          <w:szCs w:val="28"/>
        </w:rPr>
        <w:t>,</w:t>
      </w:r>
      <w:r w:rsidRPr="00883AA7">
        <w:rPr>
          <w:sz w:val="28"/>
          <w:szCs w:val="28"/>
        </w:rPr>
        <w:t xml:space="preserve"> присутствующих на заседании</w:t>
      </w:r>
      <w:r>
        <w:rPr>
          <w:sz w:val="28"/>
          <w:szCs w:val="28"/>
        </w:rPr>
        <w:t>.</w:t>
      </w:r>
      <w:r w:rsidRPr="00883AA7">
        <w:rPr>
          <w:sz w:val="28"/>
          <w:szCs w:val="28"/>
        </w:rPr>
        <w:t xml:space="preserve"> При равенстве голосов голос председателя </w:t>
      </w:r>
      <w:r>
        <w:rPr>
          <w:sz w:val="28"/>
          <w:szCs w:val="28"/>
        </w:rPr>
        <w:t>К</w:t>
      </w:r>
      <w:r w:rsidRPr="00883AA7">
        <w:rPr>
          <w:sz w:val="28"/>
          <w:szCs w:val="28"/>
        </w:rPr>
        <w:t>омиссии</w:t>
      </w:r>
      <w:r>
        <w:rPr>
          <w:sz w:val="28"/>
          <w:szCs w:val="28"/>
        </w:rPr>
        <w:t>, осуществляющего общее руководство работой Комиссии,</w:t>
      </w:r>
      <w:r w:rsidRPr="00883AA7">
        <w:rPr>
          <w:sz w:val="28"/>
          <w:szCs w:val="28"/>
        </w:rPr>
        <w:t xml:space="preserve"> является решающим.</w:t>
      </w:r>
    </w:p>
    <w:p w:rsidR="00477A8A" w:rsidRPr="00BE73E5" w:rsidRDefault="00477A8A" w:rsidP="00477A8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sz w:val="28"/>
          <w:szCs w:val="28"/>
          <w:bdr w:val="nil"/>
          <w:lang w:eastAsia="en-US"/>
        </w:rPr>
      </w:pPr>
      <w:r>
        <w:rPr>
          <w:rFonts w:eastAsia="Arial Unicode MS"/>
          <w:sz w:val="28"/>
          <w:szCs w:val="28"/>
          <w:bdr w:val="nil"/>
          <w:lang w:eastAsia="en-US"/>
        </w:rPr>
        <w:t xml:space="preserve">10. </w:t>
      </w:r>
      <w:r w:rsidRPr="00682333">
        <w:rPr>
          <w:rFonts w:eastAsia="Arial Unicode MS"/>
          <w:sz w:val="28"/>
          <w:szCs w:val="28"/>
          <w:bdr w:val="nil"/>
          <w:lang w:eastAsia="en-US"/>
        </w:rPr>
        <w:t>Комиссия собирается по мере необходимости.</w:t>
      </w:r>
      <w:r>
        <w:rPr>
          <w:rFonts w:eastAsia="Arial Unicode MS"/>
          <w:sz w:val="28"/>
          <w:szCs w:val="28"/>
          <w:bdr w:val="nil"/>
          <w:lang w:eastAsia="en-US"/>
        </w:rPr>
        <w:t xml:space="preserve"> В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>ремя</w:t>
      </w:r>
      <w:r>
        <w:rPr>
          <w:rFonts w:eastAsia="Arial Unicode MS"/>
          <w:sz w:val="28"/>
          <w:szCs w:val="28"/>
          <w:bdr w:val="nil"/>
          <w:lang w:eastAsia="en-US"/>
        </w:rPr>
        <w:t>, место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 и повестка</w:t>
      </w:r>
      <w:r>
        <w:rPr>
          <w:rFonts w:eastAsia="Arial Unicode MS"/>
          <w:sz w:val="28"/>
          <w:szCs w:val="28"/>
          <w:bdr w:val="nil"/>
          <w:lang w:eastAsia="en-US"/>
        </w:rPr>
        <w:t xml:space="preserve"> дня 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заседания определяются </w:t>
      </w:r>
      <w:r>
        <w:rPr>
          <w:rFonts w:eastAsia="Arial Unicode MS"/>
          <w:sz w:val="28"/>
          <w:szCs w:val="28"/>
          <w:bdr w:val="nil"/>
          <w:lang w:eastAsia="en-US"/>
        </w:rPr>
        <w:t>п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>редседателем Комиссии</w:t>
      </w:r>
      <w:r>
        <w:rPr>
          <w:rFonts w:eastAsia="Arial Unicode MS"/>
          <w:sz w:val="28"/>
          <w:szCs w:val="28"/>
          <w:bdr w:val="nil"/>
          <w:lang w:eastAsia="en-US"/>
        </w:rPr>
        <w:t xml:space="preserve">. 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>Рабочие материалы в электронных копиях рассылаются членам Комиссии</w:t>
      </w:r>
      <w:r>
        <w:rPr>
          <w:rFonts w:eastAsia="Arial Unicode MS"/>
          <w:sz w:val="28"/>
          <w:szCs w:val="28"/>
          <w:bdr w:val="nil"/>
          <w:lang w:eastAsia="en-US"/>
        </w:rPr>
        <w:br/>
      </w:r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за </w:t>
      </w:r>
      <w:r>
        <w:rPr>
          <w:rFonts w:eastAsia="Arial Unicode MS"/>
          <w:sz w:val="28"/>
          <w:szCs w:val="28"/>
          <w:bdr w:val="nil"/>
          <w:lang w:eastAsia="en-US"/>
        </w:rPr>
        <w:t>3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 </w:t>
      </w:r>
      <w:r>
        <w:rPr>
          <w:rFonts w:eastAsia="Arial Unicode MS"/>
          <w:sz w:val="28"/>
          <w:szCs w:val="28"/>
          <w:bdr w:val="nil"/>
          <w:lang w:eastAsia="en-US"/>
        </w:rPr>
        <w:t xml:space="preserve">рабочих 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>дн</w:t>
      </w:r>
      <w:r>
        <w:rPr>
          <w:rFonts w:eastAsia="Arial Unicode MS"/>
          <w:sz w:val="28"/>
          <w:szCs w:val="28"/>
          <w:bdr w:val="nil"/>
          <w:lang w:eastAsia="en-US"/>
        </w:rPr>
        <w:t>я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 до даты </w:t>
      </w:r>
      <w:r>
        <w:rPr>
          <w:rFonts w:eastAsia="Arial Unicode MS"/>
          <w:sz w:val="28"/>
          <w:szCs w:val="28"/>
          <w:bdr w:val="nil"/>
          <w:lang w:eastAsia="en-US"/>
        </w:rPr>
        <w:t>заседания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 Комиссии.</w:t>
      </w:r>
    </w:p>
    <w:p w:rsidR="00477A8A" w:rsidRDefault="00477A8A" w:rsidP="00477A8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sz w:val="28"/>
          <w:szCs w:val="28"/>
          <w:bdr w:val="nil"/>
          <w:lang w:eastAsia="en-US"/>
        </w:rPr>
      </w:pPr>
      <w:r>
        <w:rPr>
          <w:rFonts w:eastAsia="Arial Unicode MS"/>
          <w:sz w:val="28"/>
          <w:szCs w:val="28"/>
          <w:bdr w:val="nil"/>
          <w:lang w:eastAsia="en-US"/>
        </w:rPr>
        <w:t>11. Заседания Комиссии оформляются протоколами Комиссии, подписываемыми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 </w:t>
      </w:r>
      <w:r>
        <w:rPr>
          <w:rFonts w:eastAsia="Arial Unicode MS"/>
          <w:sz w:val="28"/>
          <w:szCs w:val="28"/>
          <w:bdr w:val="nil"/>
          <w:lang w:eastAsia="en-US"/>
        </w:rPr>
        <w:t xml:space="preserve">всеми присутствующими на заседании членами 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>Комиссии</w:t>
      </w:r>
      <w:r>
        <w:rPr>
          <w:rFonts w:eastAsia="Arial Unicode MS"/>
          <w:sz w:val="28"/>
          <w:szCs w:val="28"/>
          <w:bdr w:val="nil"/>
          <w:lang w:eastAsia="en-US"/>
        </w:rPr>
        <w:t xml:space="preserve">. </w:t>
      </w:r>
    </w:p>
    <w:p w:rsidR="00477A8A" w:rsidRDefault="00477A8A" w:rsidP="00477A8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sz w:val="28"/>
          <w:szCs w:val="28"/>
          <w:bdr w:val="nil"/>
          <w:lang w:eastAsia="en-US"/>
        </w:rPr>
      </w:pPr>
      <w:r>
        <w:rPr>
          <w:rFonts w:eastAsia="Arial Unicode MS"/>
          <w:sz w:val="28"/>
          <w:szCs w:val="28"/>
          <w:bdr w:val="nil"/>
          <w:lang w:eastAsia="en-US"/>
        </w:rPr>
        <w:t xml:space="preserve">12. 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>Результа</w:t>
      </w:r>
      <w:r>
        <w:rPr>
          <w:rFonts w:eastAsia="Arial Unicode MS"/>
          <w:sz w:val="28"/>
          <w:szCs w:val="28"/>
          <w:bdr w:val="nil"/>
          <w:lang w:eastAsia="en-US"/>
        </w:rPr>
        <w:t xml:space="preserve">ты работы Комиссии оформляются 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>акт</w:t>
      </w:r>
      <w:r>
        <w:rPr>
          <w:rFonts w:eastAsia="Arial Unicode MS"/>
          <w:sz w:val="28"/>
          <w:szCs w:val="28"/>
          <w:bdr w:val="nil"/>
          <w:lang w:eastAsia="en-US"/>
        </w:rPr>
        <w:t xml:space="preserve">ами </w:t>
      </w:r>
      <w:r w:rsidRPr="0067363F">
        <w:rPr>
          <w:rFonts w:eastAsia="Arial Unicode MS"/>
          <w:sz w:val="28"/>
          <w:szCs w:val="28"/>
          <w:bdr w:val="nil"/>
          <w:lang w:eastAsia="en-US"/>
        </w:rPr>
        <w:t>Комиссии</w:t>
      </w:r>
      <w:r>
        <w:rPr>
          <w:rFonts w:eastAsia="Arial Unicode MS"/>
          <w:sz w:val="28"/>
          <w:szCs w:val="28"/>
          <w:bdr w:val="nil"/>
          <w:lang w:eastAsia="en-US"/>
        </w:rPr>
        <w:t xml:space="preserve"> о</w:t>
      </w:r>
      <w:r w:rsidRPr="0067363F">
        <w:rPr>
          <w:rFonts w:eastAsia="Arial Unicode MS"/>
          <w:sz w:val="28"/>
          <w:szCs w:val="28"/>
          <w:bdr w:val="nil"/>
          <w:lang w:eastAsia="en-US"/>
        </w:rPr>
        <w:t xml:space="preserve"> соответстви</w:t>
      </w:r>
      <w:r>
        <w:rPr>
          <w:rFonts w:eastAsia="Arial Unicode MS"/>
          <w:sz w:val="28"/>
          <w:szCs w:val="28"/>
          <w:bdr w:val="nil"/>
          <w:lang w:eastAsia="en-US"/>
        </w:rPr>
        <w:t>и (несоответствии)</w:t>
      </w:r>
      <w:r w:rsidRPr="0067363F">
        <w:rPr>
          <w:rFonts w:eastAsia="Arial Unicode MS"/>
          <w:sz w:val="28"/>
          <w:szCs w:val="28"/>
          <w:bdr w:val="nil"/>
          <w:lang w:eastAsia="en-US"/>
        </w:rPr>
        <w:t xml:space="preserve"> </w:t>
      </w:r>
      <w:r>
        <w:rPr>
          <w:rFonts w:eastAsia="Arial Unicode MS"/>
          <w:sz w:val="28"/>
          <w:szCs w:val="28"/>
          <w:bdr w:val="nil"/>
          <w:lang w:eastAsia="en-US"/>
        </w:rPr>
        <w:t xml:space="preserve">нежилых помещений </w:t>
      </w:r>
      <w:r w:rsidRPr="0067363F">
        <w:rPr>
          <w:rFonts w:eastAsia="Arial Unicode MS"/>
          <w:sz w:val="28"/>
          <w:szCs w:val="28"/>
          <w:bdr w:val="nil"/>
          <w:lang w:eastAsia="en-US"/>
        </w:rPr>
        <w:t>критериям, предъявляемым к общему имуществу собственников помещений многоквартирного дома</w:t>
      </w:r>
      <w:r>
        <w:rPr>
          <w:rFonts w:eastAsia="Arial Unicode MS"/>
          <w:sz w:val="28"/>
          <w:szCs w:val="28"/>
          <w:bdr w:val="nil"/>
          <w:lang w:eastAsia="en-US"/>
        </w:rPr>
        <w:t xml:space="preserve"> (далее – Акт Комиссии).</w:t>
      </w:r>
    </w:p>
    <w:p w:rsidR="00477A8A" w:rsidRDefault="00477A8A" w:rsidP="00477A8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sz w:val="28"/>
          <w:szCs w:val="28"/>
          <w:bdr w:val="nil"/>
          <w:lang w:eastAsia="en-US"/>
        </w:rPr>
      </w:pPr>
      <w:r>
        <w:rPr>
          <w:rFonts w:eastAsia="Arial Unicode MS"/>
          <w:sz w:val="28"/>
          <w:szCs w:val="28"/>
          <w:bdr w:val="nil"/>
          <w:lang w:eastAsia="en-US"/>
        </w:rPr>
        <w:t>Акт Комиссии оформляется в отношении каждого нежилог</w:t>
      </w:r>
      <w:r w:rsidR="00281E07">
        <w:rPr>
          <w:rFonts w:eastAsia="Arial Unicode MS"/>
          <w:sz w:val="28"/>
          <w:szCs w:val="28"/>
          <w:bdr w:val="nil"/>
          <w:lang w:eastAsia="en-US"/>
        </w:rPr>
        <w:t>о помещения и содержит решение К</w:t>
      </w:r>
      <w:r>
        <w:rPr>
          <w:rFonts w:eastAsia="Arial Unicode MS"/>
          <w:sz w:val="28"/>
          <w:szCs w:val="28"/>
          <w:bdr w:val="nil"/>
          <w:lang w:eastAsia="en-US"/>
        </w:rPr>
        <w:t>омиссии о</w:t>
      </w:r>
      <w:r w:rsidRPr="0067363F">
        <w:rPr>
          <w:rFonts w:eastAsia="Arial Unicode MS"/>
          <w:sz w:val="28"/>
          <w:szCs w:val="28"/>
          <w:bdr w:val="nil"/>
          <w:lang w:eastAsia="en-US"/>
        </w:rPr>
        <w:t xml:space="preserve"> соответстви</w:t>
      </w:r>
      <w:r>
        <w:rPr>
          <w:rFonts w:eastAsia="Arial Unicode MS"/>
          <w:sz w:val="28"/>
          <w:szCs w:val="28"/>
          <w:bdr w:val="nil"/>
          <w:lang w:eastAsia="en-US"/>
        </w:rPr>
        <w:t>и (несоответствии)</w:t>
      </w:r>
      <w:r w:rsidRPr="0067363F">
        <w:rPr>
          <w:rFonts w:eastAsia="Arial Unicode MS"/>
          <w:sz w:val="28"/>
          <w:szCs w:val="28"/>
          <w:bdr w:val="nil"/>
          <w:lang w:eastAsia="en-US"/>
        </w:rPr>
        <w:t xml:space="preserve"> </w:t>
      </w:r>
      <w:r>
        <w:rPr>
          <w:rFonts w:eastAsia="Arial Unicode MS"/>
          <w:sz w:val="28"/>
          <w:szCs w:val="28"/>
          <w:bdr w:val="nil"/>
          <w:lang w:eastAsia="en-US"/>
        </w:rPr>
        <w:lastRenderedPageBreak/>
        <w:t xml:space="preserve">нежилых помещений </w:t>
      </w:r>
      <w:r w:rsidRPr="0067363F">
        <w:rPr>
          <w:rFonts w:eastAsia="Arial Unicode MS"/>
          <w:sz w:val="28"/>
          <w:szCs w:val="28"/>
          <w:bdr w:val="nil"/>
          <w:lang w:eastAsia="en-US"/>
        </w:rPr>
        <w:t>критериям, предъявляемым к общему имуществу собственников помещений многоквартирного дома</w:t>
      </w:r>
      <w:r>
        <w:rPr>
          <w:rFonts w:eastAsia="Arial Unicode MS"/>
          <w:sz w:val="28"/>
          <w:szCs w:val="28"/>
          <w:bdr w:val="nil"/>
          <w:lang w:eastAsia="en-US"/>
        </w:rPr>
        <w:t>.</w:t>
      </w:r>
    </w:p>
    <w:p w:rsidR="00477A8A" w:rsidRDefault="00477A8A" w:rsidP="00477A8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sz w:val="28"/>
          <w:szCs w:val="28"/>
          <w:bdr w:val="nil"/>
          <w:lang w:eastAsia="en-US"/>
        </w:rPr>
      </w:pPr>
      <w:r>
        <w:rPr>
          <w:rFonts w:eastAsia="Arial Unicode MS"/>
          <w:sz w:val="28"/>
          <w:szCs w:val="28"/>
          <w:bdr w:val="nil"/>
          <w:lang w:eastAsia="en-US"/>
        </w:rPr>
        <w:t xml:space="preserve">Акт 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>подписывае</w:t>
      </w:r>
      <w:r>
        <w:rPr>
          <w:rFonts w:eastAsia="Arial Unicode MS"/>
          <w:sz w:val="28"/>
          <w:szCs w:val="28"/>
          <w:bdr w:val="nil"/>
          <w:lang w:eastAsia="en-US"/>
        </w:rPr>
        <w:t>тся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 </w:t>
      </w:r>
      <w:r>
        <w:rPr>
          <w:rFonts w:eastAsia="Arial Unicode MS"/>
          <w:sz w:val="28"/>
          <w:szCs w:val="28"/>
          <w:bdr w:val="nil"/>
          <w:lang w:eastAsia="en-US"/>
        </w:rPr>
        <w:t xml:space="preserve">всеми присутствующими на заседании членами 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>Комиссии</w:t>
      </w:r>
      <w:r>
        <w:rPr>
          <w:rFonts w:eastAsia="Arial Unicode MS"/>
          <w:sz w:val="28"/>
          <w:szCs w:val="28"/>
          <w:bdr w:val="nil"/>
          <w:lang w:eastAsia="en-US"/>
        </w:rPr>
        <w:t xml:space="preserve"> и подлежит </w:t>
      </w:r>
      <w:r w:rsidRPr="00FC010A">
        <w:rPr>
          <w:rFonts w:eastAsia="Arial Unicode MS"/>
          <w:sz w:val="28"/>
          <w:szCs w:val="28"/>
          <w:bdr w:val="nil"/>
          <w:lang w:eastAsia="en-US"/>
        </w:rPr>
        <w:t>утверждению главой города путем издания постановления  администрации города.</w:t>
      </w:r>
    </w:p>
    <w:p w:rsidR="00477A8A" w:rsidRPr="00BE73E5" w:rsidRDefault="00477A8A" w:rsidP="00477A8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"/>
          <w:sz w:val="28"/>
          <w:szCs w:val="28"/>
          <w:bdr w:val="nil"/>
          <w:lang w:eastAsia="en-US"/>
        </w:rPr>
      </w:pPr>
      <w:r>
        <w:rPr>
          <w:rFonts w:eastAsia="Arial Unicode MS"/>
          <w:sz w:val="28"/>
          <w:szCs w:val="28"/>
          <w:bdr w:val="nil"/>
          <w:lang w:eastAsia="en-US"/>
        </w:rPr>
        <w:t xml:space="preserve">13. 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Состав Комиссии утверждается постановлением администрации </w:t>
      </w:r>
      <w:r>
        <w:rPr>
          <w:rFonts w:eastAsia="Arial Unicode MS"/>
          <w:sz w:val="28"/>
          <w:szCs w:val="28"/>
          <w:bdr w:val="nil"/>
          <w:lang w:eastAsia="en-US"/>
        </w:rPr>
        <w:t>города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>.</w:t>
      </w:r>
    </w:p>
    <w:p w:rsidR="00477A8A" w:rsidRPr="00BE73E5" w:rsidRDefault="00477A8A" w:rsidP="00477A8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"/>
          <w:sz w:val="28"/>
          <w:szCs w:val="28"/>
          <w:bdr w:val="nil"/>
          <w:lang w:eastAsia="en-US"/>
        </w:rPr>
      </w:pPr>
      <w:r>
        <w:rPr>
          <w:rFonts w:eastAsia="Arial Unicode MS"/>
          <w:sz w:val="28"/>
          <w:szCs w:val="28"/>
          <w:bdr w:val="nil"/>
          <w:lang w:eastAsia="en-US"/>
        </w:rPr>
        <w:t>14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. В состав Комиссии входят: председатель Комиссии, заместитель председателя Комиссии, секретарь Комиссии, </w:t>
      </w:r>
      <w:r>
        <w:rPr>
          <w:rFonts w:eastAsia="Arial Unicode MS"/>
          <w:sz w:val="28"/>
          <w:szCs w:val="28"/>
          <w:bdr w:val="nil"/>
          <w:lang w:eastAsia="en-US"/>
        </w:rPr>
        <w:t xml:space="preserve"> 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>члены Комиссии.</w:t>
      </w:r>
    </w:p>
    <w:p w:rsidR="00477A8A" w:rsidRPr="00BE73E5" w:rsidRDefault="00477A8A" w:rsidP="00477A8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"/>
          <w:sz w:val="28"/>
          <w:szCs w:val="28"/>
          <w:bdr w:val="nil"/>
          <w:lang w:eastAsia="en-US"/>
        </w:rPr>
      </w:pPr>
      <w:r>
        <w:rPr>
          <w:rFonts w:eastAsia="Arial Unicode MS"/>
          <w:sz w:val="28"/>
          <w:szCs w:val="28"/>
          <w:bdr w:val="nil"/>
          <w:lang w:eastAsia="en-US"/>
        </w:rPr>
        <w:t xml:space="preserve">15. 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>Председатель Комиссии:</w:t>
      </w:r>
    </w:p>
    <w:p w:rsidR="00477A8A" w:rsidRPr="002A0B10" w:rsidRDefault="00477A8A" w:rsidP="00477A8A">
      <w:pPr>
        <w:shd w:val="clear" w:color="auto" w:fill="FFFFFF"/>
        <w:ind w:firstLine="709"/>
        <w:jc w:val="both"/>
        <w:rPr>
          <w:sz w:val="28"/>
          <w:szCs w:val="28"/>
        </w:rPr>
      </w:pPr>
      <w:r w:rsidRPr="002A0B10">
        <w:rPr>
          <w:sz w:val="28"/>
          <w:szCs w:val="28"/>
        </w:rPr>
        <w:t xml:space="preserve">осуществляет общее руководство работой </w:t>
      </w:r>
      <w:r>
        <w:rPr>
          <w:sz w:val="28"/>
          <w:szCs w:val="28"/>
        </w:rPr>
        <w:t>К</w:t>
      </w:r>
      <w:r w:rsidRPr="002A0B10">
        <w:rPr>
          <w:sz w:val="28"/>
          <w:szCs w:val="28"/>
        </w:rPr>
        <w:t>омиссии и обеспечивает исполнение настоящего Положения;</w:t>
      </w:r>
    </w:p>
    <w:p w:rsidR="00477A8A" w:rsidRPr="002A0B10" w:rsidRDefault="00477A8A" w:rsidP="00477A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</w:t>
      </w:r>
      <w:r w:rsidRPr="002A0B10">
        <w:rPr>
          <w:sz w:val="28"/>
          <w:szCs w:val="28"/>
        </w:rPr>
        <w:t xml:space="preserve">повестку дня, определяет </w:t>
      </w:r>
      <w:r w:rsidRPr="002A0B10">
        <w:rPr>
          <w:rFonts w:eastAsia="Arial Unicode MS"/>
          <w:sz w:val="28"/>
          <w:szCs w:val="28"/>
          <w:bdr w:val="nil"/>
          <w:lang w:eastAsia="en-US"/>
        </w:rPr>
        <w:t>время</w:t>
      </w:r>
      <w:r>
        <w:rPr>
          <w:rFonts w:eastAsia="Arial Unicode MS"/>
          <w:sz w:val="28"/>
          <w:szCs w:val="28"/>
          <w:bdr w:val="nil"/>
          <w:lang w:eastAsia="en-US"/>
        </w:rPr>
        <w:t xml:space="preserve"> и место</w:t>
      </w:r>
      <w:r w:rsidRPr="002A0B10">
        <w:rPr>
          <w:rFonts w:eastAsia="Arial Unicode MS"/>
          <w:sz w:val="28"/>
          <w:szCs w:val="28"/>
          <w:bdr w:val="nil"/>
          <w:lang w:eastAsia="en-US"/>
        </w:rPr>
        <w:t xml:space="preserve"> заседания</w:t>
      </w:r>
      <w:r w:rsidRPr="002A0B10">
        <w:rPr>
          <w:sz w:val="28"/>
          <w:szCs w:val="28"/>
        </w:rPr>
        <w:t xml:space="preserve"> Комиссии;</w:t>
      </w:r>
    </w:p>
    <w:p w:rsidR="00477A8A" w:rsidRPr="002A0B10" w:rsidRDefault="00477A8A" w:rsidP="00477A8A">
      <w:pPr>
        <w:shd w:val="clear" w:color="auto" w:fill="FFFFFF"/>
        <w:ind w:firstLine="709"/>
        <w:jc w:val="both"/>
        <w:rPr>
          <w:sz w:val="28"/>
          <w:szCs w:val="28"/>
        </w:rPr>
      </w:pPr>
      <w:r w:rsidRPr="002A0B10">
        <w:rPr>
          <w:sz w:val="28"/>
          <w:szCs w:val="28"/>
        </w:rPr>
        <w:t>объявляет заседание</w:t>
      </w:r>
      <w:r>
        <w:rPr>
          <w:sz w:val="28"/>
          <w:szCs w:val="28"/>
        </w:rPr>
        <w:t xml:space="preserve"> Комиссии</w:t>
      </w:r>
      <w:r w:rsidRPr="002A0B10">
        <w:rPr>
          <w:sz w:val="28"/>
          <w:szCs w:val="28"/>
        </w:rPr>
        <w:t xml:space="preserve"> правомочным или выносит решение о его переносе из-за отсутствия  необходимого количества членов Комиссии;</w:t>
      </w:r>
    </w:p>
    <w:p w:rsidR="00477A8A" w:rsidRPr="002A0B10" w:rsidRDefault="00477A8A" w:rsidP="00477A8A">
      <w:pPr>
        <w:shd w:val="clear" w:color="auto" w:fill="FFFFFF"/>
        <w:ind w:firstLine="709"/>
        <w:jc w:val="both"/>
        <w:rPr>
          <w:sz w:val="28"/>
          <w:szCs w:val="28"/>
        </w:rPr>
      </w:pPr>
      <w:r w:rsidRPr="002A0B10">
        <w:rPr>
          <w:sz w:val="28"/>
          <w:szCs w:val="28"/>
        </w:rPr>
        <w:t xml:space="preserve">открывает и ведет заседания Комиссии; </w:t>
      </w:r>
    </w:p>
    <w:p w:rsidR="00477A8A" w:rsidRPr="002A0B10" w:rsidRDefault="00477A8A" w:rsidP="00477A8A">
      <w:pPr>
        <w:shd w:val="clear" w:color="auto" w:fill="FFFFFF"/>
        <w:ind w:firstLine="709"/>
        <w:jc w:val="both"/>
        <w:rPr>
          <w:sz w:val="28"/>
          <w:szCs w:val="28"/>
        </w:rPr>
      </w:pPr>
      <w:r w:rsidRPr="002A0B10">
        <w:rPr>
          <w:sz w:val="28"/>
          <w:szCs w:val="28"/>
        </w:rPr>
        <w:t>осуществляет иные функции в соответствии с действующим законодательством Российской Федерации.</w:t>
      </w:r>
    </w:p>
    <w:p w:rsidR="00477A8A" w:rsidRDefault="00477A8A" w:rsidP="00477A8A">
      <w:pPr>
        <w:suppressAutoHyphens/>
        <w:ind w:firstLine="709"/>
        <w:jc w:val="both"/>
        <w:rPr>
          <w:sz w:val="28"/>
          <w:szCs w:val="28"/>
        </w:rPr>
      </w:pPr>
      <w:r w:rsidRPr="00D62802">
        <w:rPr>
          <w:sz w:val="28"/>
          <w:szCs w:val="28"/>
        </w:rPr>
        <w:t xml:space="preserve">В случае отсутствия </w:t>
      </w:r>
      <w:r>
        <w:rPr>
          <w:sz w:val="28"/>
          <w:szCs w:val="28"/>
        </w:rPr>
        <w:t>председателя</w:t>
      </w:r>
      <w:r w:rsidRPr="00D62802">
        <w:rPr>
          <w:sz w:val="28"/>
          <w:szCs w:val="28"/>
        </w:rPr>
        <w:t xml:space="preserve"> Комиссии его функции выполняет </w:t>
      </w:r>
      <w:r>
        <w:rPr>
          <w:sz w:val="28"/>
          <w:szCs w:val="28"/>
        </w:rPr>
        <w:t xml:space="preserve">заместитель </w:t>
      </w:r>
      <w:r w:rsidRPr="002A0B10">
        <w:rPr>
          <w:sz w:val="28"/>
          <w:szCs w:val="28"/>
        </w:rPr>
        <w:t xml:space="preserve"> председателя </w:t>
      </w:r>
      <w:r>
        <w:rPr>
          <w:sz w:val="28"/>
          <w:szCs w:val="28"/>
        </w:rPr>
        <w:t>К</w:t>
      </w:r>
      <w:r w:rsidRPr="002A0B10">
        <w:rPr>
          <w:sz w:val="28"/>
          <w:szCs w:val="28"/>
        </w:rPr>
        <w:t>омиссии</w:t>
      </w:r>
      <w:r>
        <w:rPr>
          <w:sz w:val="28"/>
          <w:szCs w:val="28"/>
        </w:rPr>
        <w:t>.</w:t>
      </w:r>
    </w:p>
    <w:p w:rsidR="00477A8A" w:rsidRPr="00D62802" w:rsidRDefault="00477A8A" w:rsidP="00477A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D62802">
        <w:rPr>
          <w:sz w:val="28"/>
          <w:szCs w:val="28"/>
        </w:rPr>
        <w:t>Секретарь Комиссии:</w:t>
      </w:r>
    </w:p>
    <w:p w:rsidR="00477A8A" w:rsidRPr="00D62802" w:rsidRDefault="00477A8A" w:rsidP="00477A8A">
      <w:pPr>
        <w:suppressAutoHyphens/>
        <w:ind w:firstLine="709"/>
        <w:jc w:val="both"/>
        <w:rPr>
          <w:sz w:val="28"/>
          <w:szCs w:val="28"/>
        </w:rPr>
      </w:pPr>
      <w:r w:rsidRPr="00D62802">
        <w:rPr>
          <w:sz w:val="28"/>
          <w:szCs w:val="28"/>
        </w:rPr>
        <w:t>осуществляет прием документов, поступающих в адрес Комиссии;</w:t>
      </w:r>
    </w:p>
    <w:p w:rsidR="00477A8A" w:rsidRPr="00D62802" w:rsidRDefault="00477A8A" w:rsidP="00477A8A">
      <w:pPr>
        <w:suppressAutoHyphens/>
        <w:ind w:firstLine="709"/>
        <w:jc w:val="both"/>
        <w:rPr>
          <w:sz w:val="28"/>
          <w:szCs w:val="28"/>
        </w:rPr>
      </w:pPr>
      <w:r w:rsidRPr="00D62802">
        <w:rPr>
          <w:sz w:val="28"/>
          <w:szCs w:val="28"/>
        </w:rPr>
        <w:t>получает сведения, необходимые для работы Комиссии;</w:t>
      </w:r>
    </w:p>
    <w:p w:rsidR="00477A8A" w:rsidRPr="00BE73E5" w:rsidRDefault="00477A8A" w:rsidP="00477A8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sz w:val="28"/>
          <w:szCs w:val="28"/>
          <w:bdr w:val="nil"/>
          <w:lang w:eastAsia="en-US"/>
        </w:rPr>
      </w:pPr>
      <w:r w:rsidRPr="00D62802">
        <w:rPr>
          <w:sz w:val="28"/>
          <w:szCs w:val="28"/>
        </w:rPr>
        <w:t xml:space="preserve">осуществляет работу по подготовке </w:t>
      </w:r>
      <w:r>
        <w:rPr>
          <w:sz w:val="28"/>
          <w:szCs w:val="28"/>
        </w:rPr>
        <w:t>р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>абочи</w:t>
      </w:r>
      <w:r>
        <w:rPr>
          <w:rFonts w:eastAsia="Arial Unicode MS"/>
          <w:sz w:val="28"/>
          <w:szCs w:val="28"/>
          <w:bdr w:val="nil"/>
          <w:lang w:eastAsia="en-US"/>
        </w:rPr>
        <w:t>х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 материал</w:t>
      </w:r>
      <w:r>
        <w:rPr>
          <w:rFonts w:eastAsia="Arial Unicode MS"/>
          <w:sz w:val="28"/>
          <w:szCs w:val="28"/>
          <w:bdr w:val="nil"/>
          <w:lang w:eastAsia="en-US"/>
        </w:rPr>
        <w:t xml:space="preserve">ов Комиссии и 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 рассыла</w:t>
      </w:r>
      <w:r>
        <w:rPr>
          <w:rFonts w:eastAsia="Arial Unicode MS"/>
          <w:sz w:val="28"/>
          <w:szCs w:val="28"/>
          <w:bdr w:val="nil"/>
          <w:lang w:eastAsia="en-US"/>
        </w:rPr>
        <w:t>ет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 </w:t>
      </w:r>
      <w:r>
        <w:rPr>
          <w:rFonts w:eastAsia="Arial Unicode MS"/>
          <w:sz w:val="28"/>
          <w:szCs w:val="28"/>
          <w:bdr w:val="nil"/>
          <w:lang w:eastAsia="en-US"/>
        </w:rPr>
        <w:t xml:space="preserve">их 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>электронны</w:t>
      </w:r>
      <w:r>
        <w:rPr>
          <w:rFonts w:eastAsia="Arial Unicode MS"/>
          <w:sz w:val="28"/>
          <w:szCs w:val="28"/>
          <w:bdr w:val="nil"/>
          <w:lang w:eastAsia="en-US"/>
        </w:rPr>
        <w:t>е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 копи</w:t>
      </w:r>
      <w:r>
        <w:rPr>
          <w:rFonts w:eastAsia="Arial Unicode MS"/>
          <w:sz w:val="28"/>
          <w:szCs w:val="28"/>
          <w:bdr w:val="nil"/>
          <w:lang w:eastAsia="en-US"/>
        </w:rPr>
        <w:t>и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 членам Комиссии за </w:t>
      </w:r>
      <w:r>
        <w:rPr>
          <w:rFonts w:eastAsia="Arial Unicode MS"/>
          <w:sz w:val="28"/>
          <w:szCs w:val="28"/>
          <w:bdr w:val="nil"/>
          <w:lang w:eastAsia="en-US"/>
        </w:rPr>
        <w:t>3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 </w:t>
      </w:r>
      <w:r>
        <w:rPr>
          <w:rFonts w:eastAsia="Arial Unicode MS"/>
          <w:sz w:val="28"/>
          <w:szCs w:val="28"/>
          <w:bdr w:val="nil"/>
          <w:lang w:eastAsia="en-US"/>
        </w:rPr>
        <w:t xml:space="preserve">рабочих 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>дн</w:t>
      </w:r>
      <w:r>
        <w:rPr>
          <w:rFonts w:eastAsia="Arial Unicode MS"/>
          <w:sz w:val="28"/>
          <w:szCs w:val="28"/>
          <w:bdr w:val="nil"/>
          <w:lang w:eastAsia="en-US"/>
        </w:rPr>
        <w:t>я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 до даты </w:t>
      </w:r>
      <w:r>
        <w:rPr>
          <w:rFonts w:eastAsia="Arial Unicode MS"/>
          <w:sz w:val="28"/>
          <w:szCs w:val="28"/>
          <w:bdr w:val="nil"/>
          <w:lang w:eastAsia="en-US"/>
        </w:rPr>
        <w:t>заседания Комиссии;</w:t>
      </w:r>
    </w:p>
    <w:p w:rsidR="00477A8A" w:rsidRDefault="00477A8A" w:rsidP="00477A8A">
      <w:pPr>
        <w:suppressAutoHyphens/>
        <w:ind w:firstLine="709"/>
        <w:jc w:val="both"/>
        <w:rPr>
          <w:sz w:val="28"/>
          <w:szCs w:val="28"/>
        </w:rPr>
      </w:pPr>
      <w:r w:rsidRPr="00D62802">
        <w:rPr>
          <w:sz w:val="28"/>
          <w:szCs w:val="28"/>
        </w:rPr>
        <w:t>оповещ</w:t>
      </w:r>
      <w:r>
        <w:rPr>
          <w:sz w:val="28"/>
          <w:szCs w:val="28"/>
        </w:rPr>
        <w:t xml:space="preserve">ает </w:t>
      </w:r>
      <w:r w:rsidRPr="00D62802">
        <w:rPr>
          <w:sz w:val="28"/>
          <w:szCs w:val="28"/>
        </w:rPr>
        <w:t xml:space="preserve">членов Комиссии о </w:t>
      </w:r>
      <w:r>
        <w:rPr>
          <w:sz w:val="28"/>
          <w:szCs w:val="28"/>
        </w:rPr>
        <w:t xml:space="preserve">повестке дня, времени и </w:t>
      </w:r>
      <w:r w:rsidRPr="00D62802">
        <w:rPr>
          <w:sz w:val="28"/>
          <w:szCs w:val="28"/>
        </w:rPr>
        <w:t>месте проведения заседания Комиссии;</w:t>
      </w:r>
    </w:p>
    <w:p w:rsidR="00477A8A" w:rsidRPr="00D62802" w:rsidRDefault="00477A8A" w:rsidP="00477A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работы Комиссии готовит проекты протоколов заседаний Комиссии, Акта Комиссии, обеспечивает их подписание членами Комиссии;</w:t>
      </w:r>
    </w:p>
    <w:p w:rsidR="00477A8A" w:rsidRDefault="00477A8A" w:rsidP="00477A8A">
      <w:pPr>
        <w:ind w:firstLine="709"/>
        <w:jc w:val="both"/>
        <w:rPr>
          <w:sz w:val="28"/>
          <w:szCs w:val="28"/>
        </w:rPr>
      </w:pPr>
      <w:r w:rsidRPr="00D62802">
        <w:rPr>
          <w:sz w:val="28"/>
          <w:szCs w:val="28"/>
        </w:rPr>
        <w:t>обеспечивает сохранность документов, свя</w:t>
      </w:r>
      <w:r>
        <w:rPr>
          <w:sz w:val="28"/>
          <w:szCs w:val="28"/>
        </w:rPr>
        <w:t>занных с деятельностью</w:t>
      </w:r>
      <w:r>
        <w:rPr>
          <w:sz w:val="28"/>
          <w:szCs w:val="28"/>
        </w:rPr>
        <w:br/>
        <w:t>Комиссии;</w:t>
      </w:r>
      <w:r w:rsidRPr="00D62802">
        <w:rPr>
          <w:sz w:val="28"/>
          <w:szCs w:val="28"/>
        </w:rPr>
        <w:tab/>
      </w:r>
    </w:p>
    <w:p w:rsidR="00477A8A" w:rsidRPr="00883AA7" w:rsidRDefault="00477A8A" w:rsidP="00477A8A">
      <w:pPr>
        <w:ind w:firstLine="709"/>
        <w:jc w:val="both"/>
        <w:rPr>
          <w:sz w:val="28"/>
          <w:szCs w:val="28"/>
        </w:rPr>
      </w:pPr>
      <w:r w:rsidRPr="00883AA7">
        <w:rPr>
          <w:sz w:val="28"/>
          <w:szCs w:val="28"/>
        </w:rPr>
        <w:t>осуществляет в соответствии с действующим законодательством</w:t>
      </w:r>
      <w:r w:rsidRPr="001D45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</w:t>
      </w:r>
      <w:r w:rsidRPr="00883AA7">
        <w:rPr>
          <w:sz w:val="28"/>
          <w:szCs w:val="28"/>
        </w:rPr>
        <w:t>иные действия орга</w:t>
      </w:r>
      <w:r>
        <w:rPr>
          <w:sz w:val="28"/>
          <w:szCs w:val="28"/>
        </w:rPr>
        <w:t>низационного характе</w:t>
      </w:r>
      <w:r w:rsidRPr="00883AA7">
        <w:rPr>
          <w:sz w:val="28"/>
          <w:szCs w:val="28"/>
        </w:rPr>
        <w:t xml:space="preserve">ра </w:t>
      </w:r>
      <w:r>
        <w:rPr>
          <w:sz w:val="28"/>
          <w:szCs w:val="28"/>
        </w:rPr>
        <w:t xml:space="preserve">для обеспечения работы Комиссии </w:t>
      </w:r>
      <w:r w:rsidRPr="00883AA7">
        <w:rPr>
          <w:sz w:val="28"/>
          <w:szCs w:val="28"/>
        </w:rPr>
        <w:t>в пределах своих полномочий</w:t>
      </w:r>
      <w:r>
        <w:rPr>
          <w:sz w:val="28"/>
          <w:szCs w:val="28"/>
        </w:rPr>
        <w:t>.</w:t>
      </w:r>
      <w:r w:rsidRPr="00883AA7">
        <w:rPr>
          <w:sz w:val="28"/>
          <w:szCs w:val="28"/>
        </w:rPr>
        <w:t xml:space="preserve"> </w:t>
      </w:r>
    </w:p>
    <w:p w:rsidR="00477A8A" w:rsidRPr="00D62802" w:rsidRDefault="00477A8A" w:rsidP="00477A8A">
      <w:pPr>
        <w:suppressAutoHyphens/>
        <w:ind w:firstLine="709"/>
        <w:jc w:val="both"/>
        <w:rPr>
          <w:sz w:val="28"/>
          <w:szCs w:val="28"/>
        </w:rPr>
      </w:pPr>
      <w:r w:rsidRPr="00D62802">
        <w:rPr>
          <w:sz w:val="28"/>
          <w:szCs w:val="28"/>
        </w:rPr>
        <w:t>В случае отсутствия секретаря Комиссии его функции выполняет член Комиссии, назначенный председателем Комиссии.</w:t>
      </w:r>
    </w:p>
    <w:p w:rsidR="00477A8A" w:rsidRPr="00BE73E5" w:rsidRDefault="00477A8A" w:rsidP="00477A8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"/>
          <w:sz w:val="28"/>
          <w:szCs w:val="28"/>
          <w:bdr w:val="nil"/>
          <w:lang w:eastAsia="en-US"/>
        </w:rPr>
      </w:pPr>
      <w:r>
        <w:rPr>
          <w:rFonts w:eastAsia="Arial Unicode MS"/>
          <w:sz w:val="28"/>
          <w:szCs w:val="28"/>
          <w:bdr w:val="nil"/>
          <w:lang w:eastAsia="en-US"/>
        </w:rPr>
        <w:t xml:space="preserve">17. 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>В составе Комиссии из числа ее членов образуется выездн</w:t>
      </w:r>
      <w:r>
        <w:rPr>
          <w:rFonts w:eastAsia="Arial Unicode MS"/>
          <w:sz w:val="28"/>
          <w:szCs w:val="28"/>
          <w:bdr w:val="nil"/>
          <w:lang w:eastAsia="en-US"/>
        </w:rPr>
        <w:t>ая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 экспертн</w:t>
      </w:r>
      <w:r>
        <w:rPr>
          <w:rFonts w:eastAsia="Arial Unicode MS"/>
          <w:sz w:val="28"/>
          <w:szCs w:val="28"/>
          <w:bdr w:val="nil"/>
          <w:lang w:eastAsia="en-US"/>
        </w:rPr>
        <w:t xml:space="preserve">ая группа 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для технического </w:t>
      </w:r>
      <w:r>
        <w:rPr>
          <w:rFonts w:eastAsia="Arial Unicode MS"/>
          <w:sz w:val="28"/>
          <w:szCs w:val="28"/>
          <w:bdr w:val="nil"/>
          <w:lang w:eastAsia="en-US"/>
        </w:rPr>
        <w:t>анализа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 проверяем</w:t>
      </w:r>
      <w:r>
        <w:rPr>
          <w:rFonts w:eastAsia="Arial Unicode MS"/>
          <w:sz w:val="28"/>
          <w:szCs w:val="28"/>
          <w:bdr w:val="nil"/>
          <w:lang w:eastAsia="en-US"/>
        </w:rPr>
        <w:t>ых нежилых помещений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 на </w:t>
      </w:r>
      <w:r>
        <w:rPr>
          <w:rFonts w:eastAsia="Arial Unicode MS"/>
          <w:sz w:val="28"/>
          <w:szCs w:val="28"/>
          <w:bdr w:val="nil"/>
          <w:lang w:eastAsia="en-US"/>
        </w:rPr>
        <w:t>предмет их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 соответстви</w:t>
      </w:r>
      <w:r>
        <w:rPr>
          <w:rFonts w:eastAsia="Arial Unicode MS"/>
          <w:sz w:val="28"/>
          <w:szCs w:val="28"/>
          <w:bdr w:val="nil"/>
          <w:lang w:eastAsia="en-US"/>
        </w:rPr>
        <w:t>я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 критериям, предъявляемым законодательством Российской Федерации к общему имуществу </w:t>
      </w:r>
      <w:r w:rsidRPr="00BE73E5">
        <w:rPr>
          <w:rFonts w:eastAsia="Arial Unicode MS"/>
          <w:sz w:val="28"/>
          <w:szCs w:val="28"/>
          <w:bdr w:val="nil"/>
          <w:lang w:eastAsia="en-US"/>
        </w:rPr>
        <w:lastRenderedPageBreak/>
        <w:t>собственников помещений многоквартирного дома</w:t>
      </w:r>
      <w:r>
        <w:rPr>
          <w:rFonts w:eastAsia="Arial Unicode MS"/>
          <w:sz w:val="28"/>
          <w:szCs w:val="28"/>
          <w:bdr w:val="nil"/>
          <w:lang w:eastAsia="en-US"/>
        </w:rPr>
        <w:t>,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 и назначается е</w:t>
      </w:r>
      <w:r>
        <w:rPr>
          <w:rFonts w:eastAsia="Arial Unicode MS"/>
          <w:sz w:val="28"/>
          <w:szCs w:val="28"/>
          <w:bdr w:val="nil"/>
          <w:lang w:eastAsia="en-US"/>
        </w:rPr>
        <w:t>е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 руководитель</w:t>
      </w:r>
      <w:r>
        <w:rPr>
          <w:rFonts w:eastAsia="Arial Unicode MS"/>
          <w:sz w:val="28"/>
          <w:szCs w:val="28"/>
          <w:bdr w:val="nil"/>
          <w:lang w:eastAsia="en-US"/>
        </w:rPr>
        <w:t xml:space="preserve"> (далее – экспертная группа)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>.</w:t>
      </w:r>
    </w:p>
    <w:p w:rsidR="00477A8A" w:rsidRPr="00BE73E5" w:rsidRDefault="00477A8A" w:rsidP="00477A8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"/>
          <w:sz w:val="28"/>
          <w:szCs w:val="28"/>
          <w:bdr w:val="nil"/>
          <w:lang w:eastAsia="en-US"/>
        </w:rPr>
      </w:pPr>
      <w:r>
        <w:rPr>
          <w:rFonts w:eastAsia="Arial Unicode MS"/>
          <w:sz w:val="28"/>
          <w:szCs w:val="28"/>
          <w:bdr w:val="nil"/>
          <w:lang w:eastAsia="en-US"/>
        </w:rPr>
        <w:t>18. Экспертной группой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 </w:t>
      </w:r>
      <w:r>
        <w:rPr>
          <w:rFonts w:eastAsia="Arial Unicode MS"/>
          <w:sz w:val="28"/>
          <w:szCs w:val="28"/>
          <w:bdr w:val="nil"/>
          <w:lang w:eastAsia="en-US"/>
        </w:rPr>
        <w:t>п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>ри</w:t>
      </w:r>
      <w:r>
        <w:rPr>
          <w:rFonts w:eastAsia="Arial Unicode MS"/>
          <w:sz w:val="28"/>
          <w:szCs w:val="28"/>
          <w:bdr w:val="nil"/>
          <w:lang w:eastAsia="en-US"/>
        </w:rPr>
        <w:t xml:space="preserve"> проведении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 техническо</w:t>
      </w:r>
      <w:r>
        <w:rPr>
          <w:rFonts w:eastAsia="Arial Unicode MS"/>
          <w:sz w:val="28"/>
          <w:szCs w:val="28"/>
          <w:bdr w:val="nil"/>
          <w:lang w:eastAsia="en-US"/>
        </w:rPr>
        <w:t>го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 анализ</w:t>
      </w:r>
      <w:r>
        <w:rPr>
          <w:rFonts w:eastAsia="Arial Unicode MS"/>
          <w:sz w:val="28"/>
          <w:szCs w:val="28"/>
          <w:bdr w:val="nil"/>
          <w:lang w:eastAsia="en-US"/>
        </w:rPr>
        <w:t>а осуществляется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 осмотр проверяем</w:t>
      </w:r>
      <w:r>
        <w:rPr>
          <w:rFonts w:eastAsia="Arial Unicode MS"/>
          <w:sz w:val="28"/>
          <w:szCs w:val="28"/>
          <w:bdr w:val="nil"/>
          <w:lang w:eastAsia="en-US"/>
        </w:rPr>
        <w:t>ых нежилых помещений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 на предмет выявления и описания </w:t>
      </w:r>
      <w:r>
        <w:rPr>
          <w:rFonts w:eastAsia="Arial Unicode MS"/>
          <w:sz w:val="28"/>
          <w:szCs w:val="28"/>
          <w:bdr w:val="nil"/>
          <w:lang w:eastAsia="en-US"/>
        </w:rPr>
        <w:t>их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 конструктивных особенностей, наличия в помещени</w:t>
      </w:r>
      <w:r>
        <w:rPr>
          <w:rFonts w:eastAsia="Arial Unicode MS"/>
          <w:sz w:val="28"/>
          <w:szCs w:val="28"/>
          <w:bdr w:val="nil"/>
          <w:lang w:eastAsia="en-US"/>
        </w:rPr>
        <w:t>ях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 инженерного</w:t>
      </w:r>
      <w:r>
        <w:rPr>
          <w:rFonts w:eastAsia="Arial Unicode MS"/>
          <w:sz w:val="28"/>
          <w:szCs w:val="28"/>
          <w:bdr w:val="nil"/>
          <w:lang w:eastAsia="en-US"/>
        </w:rPr>
        <w:t xml:space="preserve"> 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>оборудования, обоснованности соответстви</w:t>
      </w:r>
      <w:r>
        <w:rPr>
          <w:rFonts w:eastAsia="Arial Unicode MS"/>
          <w:sz w:val="28"/>
          <w:szCs w:val="28"/>
          <w:bdr w:val="nil"/>
          <w:lang w:eastAsia="en-US"/>
        </w:rPr>
        <w:t>я нежилых помещений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 критериям, предъявляемым законодательством Российской Федерации к общему имуществу собственников помещений многоквартирного дома</w:t>
      </w:r>
      <w:r>
        <w:rPr>
          <w:rFonts w:eastAsia="Arial Unicode MS"/>
          <w:sz w:val="28"/>
          <w:szCs w:val="28"/>
          <w:bdr w:val="nil"/>
          <w:lang w:eastAsia="en-US"/>
        </w:rPr>
        <w:t xml:space="preserve">, </w:t>
      </w:r>
      <w:r w:rsidRPr="00FC010A">
        <w:rPr>
          <w:rFonts w:eastAsia="Arial Unicode MS"/>
          <w:sz w:val="28"/>
          <w:szCs w:val="28"/>
          <w:bdr w:val="nil"/>
          <w:lang w:eastAsia="en-US"/>
        </w:rPr>
        <w:t>и возможности (невозможности) использования нежилых помещений по самостоятельному назначению.</w:t>
      </w:r>
    </w:p>
    <w:p w:rsidR="00477A8A" w:rsidRDefault="00477A8A" w:rsidP="00477A8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sz w:val="28"/>
          <w:szCs w:val="28"/>
          <w:bdr w:val="nil"/>
          <w:lang w:eastAsia="en-US"/>
        </w:rPr>
      </w:pPr>
      <w:r>
        <w:rPr>
          <w:rFonts w:eastAsia="Arial Unicode MS"/>
          <w:sz w:val="28"/>
          <w:szCs w:val="28"/>
          <w:bdr w:val="nil"/>
          <w:lang w:eastAsia="en-US"/>
        </w:rPr>
        <w:t xml:space="preserve">19. 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>По</w:t>
      </w:r>
      <w:r>
        <w:rPr>
          <w:rFonts w:eastAsia="Arial Unicode MS"/>
          <w:sz w:val="28"/>
          <w:szCs w:val="28"/>
          <w:bdr w:val="nil"/>
          <w:lang w:eastAsia="en-US"/>
        </w:rPr>
        <w:t xml:space="preserve"> результатам проведенного 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>экспертн</w:t>
      </w:r>
      <w:r>
        <w:rPr>
          <w:rFonts w:eastAsia="Arial Unicode MS"/>
          <w:sz w:val="28"/>
          <w:szCs w:val="28"/>
          <w:bdr w:val="nil"/>
          <w:lang w:eastAsia="en-US"/>
        </w:rPr>
        <w:t xml:space="preserve">ой группой 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>технического анализа подготавливается заключение, которое подписывается членами экспертн</w:t>
      </w:r>
      <w:r>
        <w:rPr>
          <w:rFonts w:eastAsia="Arial Unicode MS"/>
          <w:sz w:val="28"/>
          <w:szCs w:val="28"/>
          <w:bdr w:val="nil"/>
          <w:lang w:eastAsia="en-US"/>
        </w:rPr>
        <w:t xml:space="preserve">ой группы и 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>представляет</w:t>
      </w:r>
      <w:r>
        <w:rPr>
          <w:rFonts w:eastAsia="Arial Unicode MS"/>
          <w:sz w:val="28"/>
          <w:szCs w:val="28"/>
          <w:bdr w:val="nil"/>
          <w:lang w:eastAsia="en-US"/>
        </w:rPr>
        <w:t>ся в Комиссию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 для включения его в </w:t>
      </w:r>
      <w:r>
        <w:rPr>
          <w:rFonts w:eastAsia="Arial Unicode MS"/>
          <w:sz w:val="28"/>
          <w:szCs w:val="28"/>
          <w:bdr w:val="nil"/>
          <w:lang w:eastAsia="en-US"/>
        </w:rPr>
        <w:t>А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>кт</w:t>
      </w:r>
      <w:r>
        <w:rPr>
          <w:rFonts w:eastAsia="Arial Unicode MS"/>
          <w:sz w:val="28"/>
          <w:szCs w:val="28"/>
          <w:bdr w:val="nil"/>
          <w:lang w:eastAsia="en-US"/>
        </w:rPr>
        <w:t xml:space="preserve"> Комиссии.</w:t>
      </w:r>
    </w:p>
    <w:p w:rsidR="00477A8A" w:rsidRPr="00BE73E5" w:rsidRDefault="00477A8A" w:rsidP="00477A8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"/>
          <w:sz w:val="28"/>
          <w:szCs w:val="28"/>
          <w:bdr w:val="nil"/>
          <w:lang w:eastAsia="en-US"/>
        </w:rPr>
      </w:pPr>
      <w:r w:rsidRPr="00BE73E5">
        <w:rPr>
          <w:rFonts w:eastAsia="Arial Unicode MS"/>
          <w:sz w:val="28"/>
          <w:szCs w:val="28"/>
          <w:bdr w:val="nil"/>
          <w:lang w:eastAsia="en-US"/>
        </w:rPr>
        <w:t>В заключении дается оценка соответствия</w:t>
      </w:r>
      <w:r>
        <w:rPr>
          <w:rFonts w:eastAsia="Arial Unicode MS"/>
          <w:sz w:val="28"/>
          <w:szCs w:val="28"/>
          <w:bdr w:val="nil"/>
          <w:lang w:eastAsia="en-US"/>
        </w:rPr>
        <w:t xml:space="preserve"> (несоответствия)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 </w:t>
      </w:r>
      <w:r>
        <w:rPr>
          <w:rFonts w:eastAsia="Arial Unicode MS"/>
          <w:sz w:val="28"/>
          <w:szCs w:val="28"/>
          <w:bdr w:val="nil"/>
          <w:lang w:eastAsia="en-US"/>
        </w:rPr>
        <w:t>нежилых помещений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 критериям</w:t>
      </w:r>
      <w:r>
        <w:rPr>
          <w:rFonts w:eastAsia="Arial Unicode MS"/>
          <w:sz w:val="28"/>
          <w:szCs w:val="28"/>
          <w:bdr w:val="nil"/>
          <w:lang w:eastAsia="en-US"/>
        </w:rPr>
        <w:t>, предъявляемым к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 обще</w:t>
      </w:r>
      <w:r>
        <w:rPr>
          <w:rFonts w:eastAsia="Arial Unicode MS"/>
          <w:sz w:val="28"/>
          <w:szCs w:val="28"/>
          <w:bdr w:val="nil"/>
          <w:lang w:eastAsia="en-US"/>
        </w:rPr>
        <w:t>му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 имуществ</w:t>
      </w:r>
      <w:r>
        <w:rPr>
          <w:rFonts w:eastAsia="Arial Unicode MS"/>
          <w:sz w:val="28"/>
          <w:szCs w:val="28"/>
          <w:bdr w:val="nil"/>
          <w:lang w:eastAsia="en-US"/>
        </w:rPr>
        <w:t>у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 собственников помещений многоквартирного дома, установленным законодательством Российской Федерации.</w:t>
      </w:r>
    </w:p>
    <w:p w:rsidR="00477A8A" w:rsidRPr="00BE73E5" w:rsidRDefault="00477A8A" w:rsidP="00477A8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"/>
          <w:sz w:val="28"/>
          <w:szCs w:val="28"/>
          <w:bdr w:val="nil"/>
          <w:lang w:eastAsia="en-US"/>
        </w:rPr>
      </w:pPr>
      <w:r>
        <w:rPr>
          <w:rFonts w:eastAsia="Arial Unicode MS"/>
          <w:sz w:val="28"/>
          <w:szCs w:val="28"/>
          <w:bdr w:val="nil"/>
          <w:lang w:eastAsia="en-US"/>
        </w:rPr>
        <w:t xml:space="preserve">20. 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>При документальной оценке</w:t>
      </w:r>
      <w:r>
        <w:rPr>
          <w:rFonts w:eastAsia="Arial Unicode MS"/>
          <w:sz w:val="28"/>
          <w:szCs w:val="28"/>
          <w:bdr w:val="nil"/>
          <w:lang w:eastAsia="en-US"/>
        </w:rPr>
        <w:t xml:space="preserve"> Комиссией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 проводится анализ имеющейся технической</w:t>
      </w:r>
      <w:r>
        <w:rPr>
          <w:rFonts w:eastAsia="Arial Unicode MS"/>
          <w:sz w:val="28"/>
          <w:szCs w:val="28"/>
          <w:bdr w:val="nil"/>
          <w:lang w:eastAsia="en-US"/>
        </w:rPr>
        <w:t xml:space="preserve"> документации и иных документов в отношении нежилых помещений</w:t>
      </w:r>
      <w:r w:rsidRPr="00903C8A">
        <w:rPr>
          <w:rFonts w:eastAsia="Arial Unicode MS"/>
          <w:sz w:val="28"/>
          <w:szCs w:val="28"/>
          <w:bdr w:val="nil"/>
          <w:lang w:eastAsia="en-US"/>
        </w:rPr>
        <w:t xml:space="preserve"> 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на соответствие </w:t>
      </w:r>
      <w:r>
        <w:rPr>
          <w:rFonts w:eastAsia="Arial Unicode MS"/>
          <w:sz w:val="28"/>
          <w:szCs w:val="28"/>
          <w:bdr w:val="nil"/>
          <w:lang w:eastAsia="en-US"/>
        </w:rPr>
        <w:t xml:space="preserve">их 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>критериям</w:t>
      </w:r>
      <w:r>
        <w:rPr>
          <w:rFonts w:eastAsia="Arial Unicode MS"/>
          <w:sz w:val="28"/>
          <w:szCs w:val="28"/>
          <w:bdr w:val="nil"/>
          <w:lang w:eastAsia="en-US"/>
        </w:rPr>
        <w:t>, предъявляемым к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 обще</w:t>
      </w:r>
      <w:r>
        <w:rPr>
          <w:rFonts w:eastAsia="Arial Unicode MS"/>
          <w:sz w:val="28"/>
          <w:szCs w:val="28"/>
          <w:bdr w:val="nil"/>
          <w:lang w:eastAsia="en-US"/>
        </w:rPr>
        <w:t>му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 имуществ</w:t>
      </w:r>
      <w:r>
        <w:rPr>
          <w:rFonts w:eastAsia="Arial Unicode MS"/>
          <w:sz w:val="28"/>
          <w:szCs w:val="28"/>
          <w:bdr w:val="nil"/>
          <w:lang w:eastAsia="en-US"/>
        </w:rPr>
        <w:t>у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 собственников помещений многоквартирного дома, установленным законодательством Российской Федерации.</w:t>
      </w:r>
    </w:p>
    <w:p w:rsidR="00477A8A" w:rsidRDefault="00477A8A" w:rsidP="00477A8A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  <w:bdr w:val="nil"/>
          <w:lang w:eastAsia="en-US"/>
        </w:rPr>
        <w:t>21. Постановление администрации города об утверждении Акта Комиссии</w:t>
      </w:r>
      <w:r w:rsidRPr="00A37760">
        <w:rPr>
          <w:rFonts w:eastAsia="Arial Unicode MS"/>
          <w:sz w:val="28"/>
          <w:szCs w:val="28"/>
          <w:bdr w:val="nil"/>
          <w:lang w:eastAsia="en-US"/>
        </w:rPr>
        <w:t xml:space="preserve"> </w:t>
      </w:r>
      <w:r>
        <w:rPr>
          <w:rFonts w:eastAsia="Arial Unicode MS"/>
          <w:sz w:val="28"/>
          <w:szCs w:val="28"/>
          <w:bdr w:val="nil"/>
          <w:lang w:eastAsia="en-US"/>
        </w:rPr>
        <w:t xml:space="preserve">публикуется </w:t>
      </w:r>
      <w:r>
        <w:rPr>
          <w:sz w:val="28"/>
          <w:szCs w:val="28"/>
        </w:rPr>
        <w:t>в газете «Невинномысский рабочий», а также размещается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477A8A" w:rsidRPr="00A37760" w:rsidRDefault="00477A8A" w:rsidP="00477A8A">
      <w:pPr>
        <w:tabs>
          <w:tab w:val="left" w:pos="0"/>
        </w:tabs>
        <w:suppressAutoHyphens/>
        <w:ind w:firstLine="709"/>
        <w:jc w:val="both"/>
        <w:rPr>
          <w:rFonts w:eastAsia="Arial Unicode MS"/>
          <w:sz w:val="28"/>
          <w:szCs w:val="28"/>
          <w:bdr w:val="nil"/>
          <w:lang w:eastAsia="en-US"/>
        </w:rPr>
      </w:pPr>
      <w:r>
        <w:rPr>
          <w:sz w:val="28"/>
          <w:szCs w:val="28"/>
        </w:rPr>
        <w:t>Информация с</w:t>
      </w:r>
      <w:r w:rsidRPr="00BB70B3">
        <w:rPr>
          <w:rFonts w:eastAsia="Arial Unicode MS"/>
          <w:sz w:val="28"/>
          <w:szCs w:val="28"/>
          <w:bdr w:val="nil"/>
          <w:lang w:eastAsia="en-US"/>
        </w:rPr>
        <w:t xml:space="preserve"> </w:t>
      </w:r>
      <w:r>
        <w:rPr>
          <w:rFonts w:eastAsia="Arial Unicode MS"/>
          <w:sz w:val="28"/>
          <w:szCs w:val="28"/>
          <w:bdr w:val="nil"/>
          <w:lang w:eastAsia="en-US"/>
        </w:rPr>
        <w:t>решением комиссии о</w:t>
      </w:r>
      <w:r w:rsidRPr="0067363F">
        <w:rPr>
          <w:rFonts w:eastAsia="Arial Unicode MS"/>
          <w:sz w:val="28"/>
          <w:szCs w:val="28"/>
          <w:bdr w:val="nil"/>
          <w:lang w:eastAsia="en-US"/>
        </w:rPr>
        <w:t xml:space="preserve"> соответстви</w:t>
      </w:r>
      <w:r>
        <w:rPr>
          <w:rFonts w:eastAsia="Arial Unicode MS"/>
          <w:sz w:val="28"/>
          <w:szCs w:val="28"/>
          <w:bdr w:val="nil"/>
          <w:lang w:eastAsia="en-US"/>
        </w:rPr>
        <w:t>и (несоответствии)</w:t>
      </w:r>
      <w:r w:rsidRPr="0067363F">
        <w:rPr>
          <w:rFonts w:eastAsia="Arial Unicode MS"/>
          <w:sz w:val="28"/>
          <w:szCs w:val="28"/>
          <w:bdr w:val="nil"/>
          <w:lang w:eastAsia="en-US"/>
        </w:rPr>
        <w:t xml:space="preserve"> </w:t>
      </w:r>
      <w:r>
        <w:rPr>
          <w:rFonts w:eastAsia="Arial Unicode MS"/>
          <w:sz w:val="28"/>
          <w:szCs w:val="28"/>
          <w:bdr w:val="nil"/>
          <w:lang w:eastAsia="en-US"/>
        </w:rPr>
        <w:t xml:space="preserve">нежилых помещений </w:t>
      </w:r>
      <w:r w:rsidRPr="0067363F">
        <w:rPr>
          <w:rFonts w:eastAsia="Arial Unicode MS"/>
          <w:sz w:val="28"/>
          <w:szCs w:val="28"/>
          <w:bdr w:val="nil"/>
          <w:lang w:eastAsia="en-US"/>
        </w:rPr>
        <w:t>критериям, предъявляемым к общему имуществу собственников помещений многоквартирного дома</w:t>
      </w:r>
      <w:r>
        <w:rPr>
          <w:rFonts w:eastAsia="Arial Unicode MS"/>
          <w:sz w:val="28"/>
          <w:szCs w:val="28"/>
          <w:bdr w:val="nil"/>
          <w:lang w:eastAsia="en-US"/>
        </w:rPr>
        <w:t xml:space="preserve">, </w:t>
      </w:r>
      <w:r>
        <w:rPr>
          <w:sz w:val="28"/>
          <w:szCs w:val="28"/>
        </w:rPr>
        <w:t>размещается</w:t>
      </w:r>
      <w:r>
        <w:rPr>
          <w:rFonts w:eastAsia="Arial Unicode MS"/>
          <w:sz w:val="28"/>
          <w:szCs w:val="28"/>
          <w:bdr w:val="nil"/>
          <w:lang w:eastAsia="en-US"/>
        </w:rPr>
        <w:t xml:space="preserve"> 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в течение </w:t>
      </w:r>
      <w:r>
        <w:rPr>
          <w:rFonts w:eastAsia="Arial Unicode MS"/>
          <w:sz w:val="28"/>
          <w:szCs w:val="28"/>
          <w:bdr w:val="nil"/>
          <w:lang w:eastAsia="en-US"/>
        </w:rPr>
        <w:t>10 рабочих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 дней со дня</w:t>
      </w:r>
      <w:r>
        <w:rPr>
          <w:rFonts w:eastAsia="Arial Unicode MS"/>
          <w:sz w:val="28"/>
          <w:szCs w:val="28"/>
          <w:bdr w:val="nil"/>
          <w:lang w:eastAsia="en-US"/>
        </w:rPr>
        <w:t xml:space="preserve"> утверждения Акта Комиссии 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>на информационном стенде многоквартирного дома</w:t>
      </w:r>
      <w:r>
        <w:rPr>
          <w:rFonts w:eastAsia="Arial Unicode MS"/>
          <w:sz w:val="28"/>
          <w:szCs w:val="28"/>
          <w:bdr w:val="nil"/>
          <w:lang w:eastAsia="en-US"/>
        </w:rPr>
        <w:t xml:space="preserve">, в котором расположены нежилые помещения. </w:t>
      </w:r>
    </w:p>
    <w:p w:rsidR="00477A8A" w:rsidRDefault="00477A8A" w:rsidP="00477A8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  <w:bdr w:val="nil"/>
          <w:lang w:eastAsia="en-US"/>
        </w:rPr>
        <w:t xml:space="preserve">22. </w:t>
      </w:r>
      <w:proofErr w:type="gramStart"/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В случае признания </w:t>
      </w:r>
      <w:r>
        <w:rPr>
          <w:rFonts w:eastAsia="Arial Unicode MS"/>
          <w:sz w:val="28"/>
          <w:szCs w:val="28"/>
          <w:bdr w:val="nil"/>
          <w:lang w:eastAsia="en-US"/>
        </w:rPr>
        <w:t xml:space="preserve">нежилых 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>помещени</w:t>
      </w:r>
      <w:r>
        <w:rPr>
          <w:rFonts w:eastAsia="Arial Unicode MS"/>
          <w:sz w:val="28"/>
          <w:szCs w:val="28"/>
          <w:bdr w:val="nil"/>
          <w:lang w:eastAsia="en-US"/>
        </w:rPr>
        <w:t>й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 относящим</w:t>
      </w:r>
      <w:r>
        <w:rPr>
          <w:rFonts w:eastAsia="Arial Unicode MS"/>
          <w:sz w:val="28"/>
          <w:szCs w:val="28"/>
          <w:bdr w:val="nil"/>
          <w:lang w:eastAsia="en-US"/>
        </w:rPr>
        <w:t>и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>ся к общему имуществу собственников многоквартирн</w:t>
      </w:r>
      <w:r>
        <w:rPr>
          <w:rFonts w:eastAsia="Arial Unicode MS"/>
          <w:sz w:val="28"/>
          <w:szCs w:val="28"/>
          <w:bdr w:val="nil"/>
          <w:lang w:eastAsia="en-US"/>
        </w:rPr>
        <w:t>ого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 дом</w:t>
      </w:r>
      <w:r>
        <w:rPr>
          <w:rFonts w:eastAsia="Arial Unicode MS"/>
          <w:sz w:val="28"/>
          <w:szCs w:val="28"/>
          <w:bdr w:val="nil"/>
          <w:lang w:eastAsia="en-US"/>
        </w:rPr>
        <w:t>а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 на основании</w:t>
      </w:r>
      <w:r>
        <w:rPr>
          <w:rFonts w:eastAsia="Arial Unicode MS"/>
          <w:sz w:val="28"/>
          <w:szCs w:val="28"/>
          <w:bdr w:val="nil"/>
          <w:lang w:eastAsia="en-US"/>
        </w:rPr>
        <w:t xml:space="preserve"> утвержденного в установленном порядке А</w:t>
      </w:r>
      <w:r w:rsidRPr="00BE73E5">
        <w:rPr>
          <w:rFonts w:eastAsia="Arial Unicode MS"/>
          <w:sz w:val="28"/>
          <w:szCs w:val="28"/>
          <w:bdr w:val="nil"/>
          <w:lang w:eastAsia="en-US"/>
        </w:rPr>
        <w:t xml:space="preserve">кта Комиссии </w:t>
      </w:r>
      <w:r>
        <w:rPr>
          <w:rFonts w:eastAsia="Arial Unicode MS"/>
          <w:sz w:val="28"/>
          <w:szCs w:val="28"/>
          <w:bdr w:val="nil"/>
          <w:lang w:eastAsia="en-US"/>
        </w:rPr>
        <w:t>комитетом по управлению муниципальным имуществом администрации города осуществляются необходимые мероприятия по исключению нежилых помещений из реестра муниципального имущества города и прекращению права муниципальной собственности города в Едином государственном реестре недвижимости.</w:t>
      </w:r>
      <w:proofErr w:type="gramEnd"/>
    </w:p>
    <w:p w:rsidR="00477A8A" w:rsidRDefault="00477A8A" w:rsidP="00477A8A">
      <w:pPr>
        <w:pStyle w:val="a3"/>
        <w:spacing w:line="240" w:lineRule="exact"/>
        <w:ind w:lef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 w:rsidR="00477A8A" w:rsidRPr="00EE1613" w:rsidRDefault="00477A8A" w:rsidP="00477A8A">
      <w:pPr>
        <w:pStyle w:val="a3"/>
        <w:spacing w:line="240" w:lineRule="exact"/>
        <w:ind w:left="-284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Первый з</w:t>
      </w:r>
      <w:r w:rsidRPr="00EE1613">
        <w:rPr>
          <w:rFonts w:ascii="Times New Roman" w:hAnsi="Times New Roman"/>
          <w:sz w:val="28"/>
        </w:rPr>
        <w:t xml:space="preserve">аместитель главы </w:t>
      </w:r>
    </w:p>
    <w:p w:rsidR="00477A8A" w:rsidRPr="00EE1613" w:rsidRDefault="00477A8A" w:rsidP="00477A8A">
      <w:pPr>
        <w:pStyle w:val="a3"/>
        <w:spacing w:line="240" w:lineRule="exact"/>
        <w:ind w:right="-2"/>
        <w:jc w:val="both"/>
        <w:rPr>
          <w:rFonts w:ascii="Times New Roman" w:hAnsi="Times New Roman"/>
          <w:sz w:val="28"/>
        </w:rPr>
      </w:pPr>
      <w:r w:rsidRPr="00EE1613">
        <w:rPr>
          <w:rFonts w:ascii="Times New Roman" w:hAnsi="Times New Roman"/>
          <w:sz w:val="28"/>
        </w:rPr>
        <w:t xml:space="preserve">администрации города Невинномысска                            </w:t>
      </w:r>
      <w:r>
        <w:rPr>
          <w:rFonts w:ascii="Times New Roman" w:hAnsi="Times New Roman"/>
          <w:sz w:val="28"/>
        </w:rPr>
        <w:t xml:space="preserve">    </w:t>
      </w:r>
      <w:r w:rsidRPr="00EE1613">
        <w:rPr>
          <w:rFonts w:ascii="Times New Roman" w:hAnsi="Times New Roman"/>
          <w:sz w:val="28"/>
        </w:rPr>
        <w:t xml:space="preserve">         </w:t>
      </w:r>
      <w:r w:rsidRPr="00D27A54">
        <w:rPr>
          <w:rFonts w:ascii="Times New Roman" w:hAnsi="Times New Roman"/>
          <w:sz w:val="28"/>
        </w:rPr>
        <w:t>В.Э. Соколюк</w:t>
      </w:r>
    </w:p>
    <w:p w:rsidR="00477A8A" w:rsidRPr="00EE1613" w:rsidRDefault="00477A8A" w:rsidP="00477A8A">
      <w:pPr>
        <w:pStyle w:val="a3"/>
        <w:ind w:left="-284"/>
        <w:jc w:val="both"/>
        <w:rPr>
          <w:rFonts w:ascii="Times New Roman" w:hAnsi="Times New Roman"/>
          <w:sz w:val="36"/>
          <w:u w:val="single"/>
        </w:rPr>
      </w:pPr>
      <w:r w:rsidRPr="00EE1613">
        <w:rPr>
          <w:rFonts w:ascii="Times New Roman" w:hAnsi="Times New Roman"/>
          <w:sz w:val="28"/>
        </w:rPr>
        <w:lastRenderedPageBreak/>
        <w:t xml:space="preserve">Приложение визируют: </w:t>
      </w:r>
    </w:p>
    <w:p w:rsidR="00477A8A" w:rsidRPr="00EE1613" w:rsidRDefault="00477A8A" w:rsidP="00477A8A">
      <w:pPr>
        <w:pStyle w:val="a3"/>
        <w:ind w:left="-284"/>
        <w:jc w:val="both"/>
        <w:rPr>
          <w:rFonts w:ascii="Times New Roman" w:hAnsi="Times New Roman"/>
          <w:sz w:val="28"/>
        </w:rPr>
      </w:pPr>
    </w:p>
    <w:p w:rsidR="00477A8A" w:rsidRDefault="00477A8A" w:rsidP="00477A8A">
      <w:pPr>
        <w:pStyle w:val="a3"/>
        <w:spacing w:line="240" w:lineRule="exact"/>
        <w:ind w:lef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комитета </w:t>
      </w:r>
      <w:proofErr w:type="gramStart"/>
      <w:r>
        <w:rPr>
          <w:rFonts w:ascii="Times New Roman" w:hAnsi="Times New Roman"/>
          <w:sz w:val="28"/>
        </w:rPr>
        <w:t>по</w:t>
      </w:r>
      <w:proofErr w:type="gramEnd"/>
    </w:p>
    <w:p w:rsidR="00477A8A" w:rsidRDefault="00477A8A" w:rsidP="00477A8A">
      <w:pPr>
        <w:pStyle w:val="a3"/>
        <w:spacing w:line="240" w:lineRule="exact"/>
        <w:ind w:lef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управлению муниципальным имуществом</w:t>
      </w:r>
    </w:p>
    <w:p w:rsidR="00477A8A" w:rsidRDefault="00477A8A" w:rsidP="00477A8A">
      <w:pPr>
        <w:pStyle w:val="a3"/>
        <w:spacing w:line="240" w:lineRule="exact"/>
        <w:ind w:left="-284"/>
        <w:jc w:val="both"/>
        <w:rPr>
          <w:rFonts w:ascii="Times New Roman" w:hAnsi="Times New Roman"/>
          <w:sz w:val="28"/>
        </w:rPr>
      </w:pPr>
      <w:r w:rsidRPr="00EE1613">
        <w:rPr>
          <w:rFonts w:ascii="Times New Roman" w:hAnsi="Times New Roman"/>
          <w:sz w:val="28"/>
        </w:rPr>
        <w:t xml:space="preserve">администрации города </w:t>
      </w:r>
      <w:r w:rsidRPr="00E507C8">
        <w:rPr>
          <w:rFonts w:ascii="Times New Roman" w:hAnsi="Times New Roman"/>
          <w:sz w:val="28"/>
        </w:rPr>
        <w:t xml:space="preserve">Невинномысска                                                </w:t>
      </w:r>
      <w:r w:rsidRPr="00E507C8">
        <w:rPr>
          <w:rFonts w:ascii="Times New Roman" w:hAnsi="Times New Roman"/>
          <w:sz w:val="28"/>
          <w:szCs w:val="28"/>
        </w:rPr>
        <w:t>Д.В. Кияшко</w:t>
      </w:r>
    </w:p>
    <w:p w:rsidR="00477A8A" w:rsidRDefault="00477A8A" w:rsidP="00477A8A">
      <w:pPr>
        <w:pStyle w:val="a3"/>
        <w:spacing w:line="240" w:lineRule="exact"/>
        <w:ind w:left="-284"/>
        <w:jc w:val="both"/>
        <w:rPr>
          <w:rFonts w:ascii="Times New Roman" w:hAnsi="Times New Roman"/>
          <w:sz w:val="28"/>
        </w:rPr>
      </w:pPr>
    </w:p>
    <w:p w:rsidR="00477A8A" w:rsidRDefault="00477A8A" w:rsidP="00477A8A">
      <w:pPr>
        <w:pStyle w:val="a3"/>
        <w:spacing w:line="240" w:lineRule="exact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E77F1B">
        <w:rPr>
          <w:rFonts w:ascii="Times New Roman" w:hAnsi="Times New Roman"/>
          <w:sz w:val="28"/>
          <w:szCs w:val="28"/>
        </w:rPr>
        <w:t xml:space="preserve">аместитель главы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:rsidR="00477A8A" w:rsidRPr="00E77F1B" w:rsidRDefault="00477A8A" w:rsidP="00477A8A">
      <w:pPr>
        <w:pStyle w:val="a3"/>
        <w:spacing w:line="240" w:lineRule="exact"/>
        <w:ind w:left="-284"/>
        <w:jc w:val="both"/>
        <w:rPr>
          <w:rFonts w:ascii="Times New Roman" w:hAnsi="Times New Roman"/>
          <w:sz w:val="28"/>
          <w:szCs w:val="28"/>
        </w:rPr>
      </w:pPr>
      <w:r w:rsidRPr="00E77F1B">
        <w:rPr>
          <w:rFonts w:ascii="Times New Roman" w:hAnsi="Times New Roman"/>
          <w:sz w:val="28"/>
          <w:szCs w:val="28"/>
        </w:rPr>
        <w:t xml:space="preserve">города Невинномысска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А.А. Савченко</w:t>
      </w:r>
    </w:p>
    <w:p w:rsidR="00477A8A" w:rsidRPr="00E77F1B" w:rsidRDefault="00477A8A" w:rsidP="00477A8A">
      <w:pPr>
        <w:pStyle w:val="a3"/>
        <w:spacing w:line="240" w:lineRule="exact"/>
        <w:ind w:left="-284"/>
        <w:jc w:val="both"/>
        <w:rPr>
          <w:rFonts w:ascii="Times New Roman" w:hAnsi="Times New Roman"/>
          <w:sz w:val="28"/>
        </w:rPr>
      </w:pPr>
    </w:p>
    <w:p w:rsidR="00477A8A" w:rsidRPr="00EE1613" w:rsidRDefault="00477A8A" w:rsidP="00477A8A">
      <w:pPr>
        <w:pStyle w:val="a3"/>
        <w:spacing w:line="240" w:lineRule="exact"/>
        <w:ind w:left="-284"/>
        <w:jc w:val="both"/>
        <w:rPr>
          <w:rFonts w:ascii="Times New Roman" w:hAnsi="Times New Roman"/>
          <w:sz w:val="28"/>
        </w:rPr>
      </w:pPr>
      <w:r w:rsidRPr="00EE1613">
        <w:rPr>
          <w:rFonts w:ascii="Times New Roman" w:hAnsi="Times New Roman"/>
          <w:sz w:val="28"/>
        </w:rPr>
        <w:t>Начальник правового управления</w:t>
      </w:r>
    </w:p>
    <w:p w:rsidR="00477A8A" w:rsidRDefault="00477A8A" w:rsidP="00477A8A">
      <w:pPr>
        <w:pStyle w:val="a3"/>
        <w:spacing w:line="240" w:lineRule="exact"/>
        <w:ind w:left="-284"/>
        <w:jc w:val="both"/>
        <w:rPr>
          <w:rFonts w:ascii="Times New Roman" w:hAnsi="Times New Roman"/>
          <w:sz w:val="28"/>
        </w:rPr>
      </w:pPr>
      <w:r w:rsidRPr="00EE1613">
        <w:rPr>
          <w:rFonts w:ascii="Times New Roman" w:hAnsi="Times New Roman"/>
          <w:sz w:val="28"/>
        </w:rPr>
        <w:t xml:space="preserve">администрации города Невинномысска                      </w:t>
      </w:r>
      <w:r>
        <w:rPr>
          <w:rFonts w:ascii="Times New Roman" w:hAnsi="Times New Roman"/>
          <w:sz w:val="28"/>
        </w:rPr>
        <w:t xml:space="preserve">   </w:t>
      </w:r>
      <w:r w:rsidRPr="00EE1613">
        <w:rPr>
          <w:rFonts w:ascii="Times New Roman" w:hAnsi="Times New Roman"/>
          <w:sz w:val="28"/>
        </w:rPr>
        <w:t xml:space="preserve">                   Е.Н. Дудченко</w:t>
      </w:r>
    </w:p>
    <w:p w:rsidR="00477A8A" w:rsidRPr="000223C9" w:rsidRDefault="00477A8A" w:rsidP="00477A8A">
      <w:pPr>
        <w:rPr>
          <w:lang w:eastAsia="en-US"/>
        </w:rPr>
      </w:pPr>
    </w:p>
    <w:p w:rsidR="00477A8A" w:rsidRPr="000223C9" w:rsidRDefault="00477A8A" w:rsidP="00477A8A">
      <w:pPr>
        <w:rPr>
          <w:lang w:eastAsia="en-US"/>
        </w:rPr>
      </w:pPr>
    </w:p>
    <w:p w:rsidR="00477A8A" w:rsidRPr="000223C9" w:rsidRDefault="00477A8A" w:rsidP="00477A8A">
      <w:pPr>
        <w:rPr>
          <w:lang w:eastAsia="en-US"/>
        </w:rPr>
      </w:pPr>
    </w:p>
    <w:p w:rsidR="00477A8A" w:rsidRPr="000223C9" w:rsidRDefault="00477A8A" w:rsidP="00477A8A">
      <w:pPr>
        <w:rPr>
          <w:lang w:eastAsia="en-US"/>
        </w:rPr>
      </w:pPr>
    </w:p>
    <w:p w:rsidR="00477A8A" w:rsidRPr="000223C9" w:rsidRDefault="00477A8A" w:rsidP="00477A8A">
      <w:pPr>
        <w:rPr>
          <w:lang w:eastAsia="en-US"/>
        </w:rPr>
      </w:pPr>
    </w:p>
    <w:p w:rsidR="00477A8A" w:rsidRPr="000223C9" w:rsidRDefault="00477A8A" w:rsidP="00477A8A">
      <w:pPr>
        <w:rPr>
          <w:lang w:eastAsia="en-US"/>
        </w:rPr>
      </w:pPr>
    </w:p>
    <w:p w:rsidR="00477A8A" w:rsidRPr="000223C9" w:rsidRDefault="00477A8A" w:rsidP="00477A8A">
      <w:pPr>
        <w:rPr>
          <w:lang w:eastAsia="en-US"/>
        </w:rPr>
      </w:pPr>
    </w:p>
    <w:p w:rsidR="00477A8A" w:rsidRPr="000223C9" w:rsidRDefault="00477A8A" w:rsidP="00477A8A">
      <w:pPr>
        <w:rPr>
          <w:lang w:eastAsia="en-US"/>
        </w:rPr>
      </w:pPr>
    </w:p>
    <w:p w:rsidR="00477A8A" w:rsidRPr="000223C9" w:rsidRDefault="00477A8A" w:rsidP="00477A8A">
      <w:pPr>
        <w:rPr>
          <w:lang w:eastAsia="en-US"/>
        </w:rPr>
      </w:pPr>
    </w:p>
    <w:p w:rsidR="00477A8A" w:rsidRPr="000223C9" w:rsidRDefault="00477A8A" w:rsidP="00477A8A">
      <w:pPr>
        <w:rPr>
          <w:lang w:eastAsia="en-US"/>
        </w:rPr>
      </w:pPr>
    </w:p>
    <w:p w:rsidR="00477A8A" w:rsidRPr="000223C9" w:rsidRDefault="00477A8A" w:rsidP="00477A8A">
      <w:pPr>
        <w:rPr>
          <w:lang w:eastAsia="en-US"/>
        </w:rPr>
      </w:pPr>
    </w:p>
    <w:p w:rsidR="00477A8A" w:rsidRPr="000223C9" w:rsidRDefault="00477A8A" w:rsidP="00477A8A">
      <w:pPr>
        <w:rPr>
          <w:lang w:eastAsia="en-US"/>
        </w:rPr>
      </w:pPr>
    </w:p>
    <w:p w:rsidR="00477A8A" w:rsidRDefault="00477A8A" w:rsidP="00477A8A">
      <w:pPr>
        <w:rPr>
          <w:lang w:eastAsia="en-US"/>
        </w:rPr>
      </w:pPr>
    </w:p>
    <w:p w:rsidR="00477A8A" w:rsidRDefault="00477A8A" w:rsidP="00477A8A">
      <w:pPr>
        <w:tabs>
          <w:tab w:val="left" w:pos="1206"/>
        </w:tabs>
        <w:rPr>
          <w:lang w:eastAsia="en-US"/>
        </w:rPr>
      </w:pPr>
      <w:r>
        <w:rPr>
          <w:lang w:eastAsia="en-US"/>
        </w:rPr>
        <w:tab/>
      </w:r>
    </w:p>
    <w:p w:rsidR="00477A8A" w:rsidRDefault="00477A8A" w:rsidP="00477A8A">
      <w:pPr>
        <w:rPr>
          <w:lang w:eastAsia="en-US"/>
        </w:rPr>
      </w:pPr>
    </w:p>
    <w:p w:rsidR="00215478" w:rsidRDefault="00215478"/>
    <w:sectPr w:rsidR="00215478" w:rsidSect="00B22867">
      <w:headerReference w:type="default" r:id="rId8"/>
      <w:pgSz w:w="11906" w:h="16838"/>
      <w:pgMar w:top="1134" w:right="680" w:bottom="1134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8DB" w:rsidRDefault="00DA68DB" w:rsidP="00477A8A">
      <w:r>
        <w:separator/>
      </w:r>
    </w:p>
  </w:endnote>
  <w:endnote w:type="continuationSeparator" w:id="1">
    <w:p w:rsidR="00DA68DB" w:rsidRDefault="00DA68DB" w:rsidP="00477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8DB" w:rsidRDefault="00DA68DB" w:rsidP="00477A8A">
      <w:r>
        <w:separator/>
      </w:r>
    </w:p>
  </w:footnote>
  <w:footnote w:type="continuationSeparator" w:id="1">
    <w:p w:rsidR="00DA68DB" w:rsidRDefault="00DA68DB" w:rsidP="00477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3813"/>
      <w:docPartObj>
        <w:docPartGallery w:val="Page Numbers (Top of Page)"/>
        <w:docPartUnique/>
      </w:docPartObj>
    </w:sdtPr>
    <w:sdtContent>
      <w:p w:rsidR="00DA68DB" w:rsidRDefault="00DA68DB">
        <w:pPr>
          <w:pStyle w:val="a4"/>
          <w:jc w:val="center"/>
        </w:pPr>
        <w:fldSimple w:instr=" PAGE   \* MERGEFORMAT ">
          <w:r w:rsidR="00431499">
            <w:rPr>
              <w:noProof/>
            </w:rPr>
            <w:t>5</w:t>
          </w:r>
        </w:fldSimple>
      </w:p>
    </w:sdtContent>
  </w:sdt>
  <w:p w:rsidR="00DA68DB" w:rsidRDefault="00DA68D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F381D"/>
    <w:multiLevelType w:val="hybridMultilevel"/>
    <w:tmpl w:val="A59AB26C"/>
    <w:lvl w:ilvl="0" w:tplc="27728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A8A"/>
    <w:rsid w:val="00101EC2"/>
    <w:rsid w:val="001D7AC5"/>
    <w:rsid w:val="00215478"/>
    <w:rsid w:val="00281E07"/>
    <w:rsid w:val="00431499"/>
    <w:rsid w:val="00477A8A"/>
    <w:rsid w:val="004E4095"/>
    <w:rsid w:val="005B495F"/>
    <w:rsid w:val="009A329F"/>
    <w:rsid w:val="009A3736"/>
    <w:rsid w:val="00B22867"/>
    <w:rsid w:val="00D94DF4"/>
    <w:rsid w:val="00DA0BFC"/>
    <w:rsid w:val="00DA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A8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477A8A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477A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7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77A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7A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8EB589D6F04C180E5C992E280D2D3648FF805CC4B9C1467FD4F0140C1DBA00B39CA6CC0CC1F07CEFnFI%20%5Co%20%22%5C%22%D0%96%D0%B8%D0%BB%D0%B8%D1%89%D0%BD%D1%8B%D0%B9%20%D0%BA%D0%BE%D0%B4%D0%B5%D0%BA%D1%81%20%D0%A0%D0%BE%D1%81%D1%81%D0%B8%D0%B9%D1%81%D0%BA%D0%BE%D0%B9%20%D0%A4%D0%B5%D0%B4%D0%B5%D1%80%D0%B0%D1%86%D0%B8%D0%B8%5C%22%20%D0%BE%D1%82%2029.12.2004%20N%20188-%D0%A4%D0%97%20(%D1%80%D0%B5%D0%B4.%20%D0%BE%D1%82%2028.12.2013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2022-03-31T07:56:00Z</cp:lastPrinted>
  <dcterms:created xsi:type="dcterms:W3CDTF">2022-03-16T04:58:00Z</dcterms:created>
  <dcterms:modified xsi:type="dcterms:W3CDTF">2022-03-31T07:58:00Z</dcterms:modified>
</cp:coreProperties>
</file>